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DAB61" w14:textId="327B77E6" w:rsidR="00187087" w:rsidRPr="0092460E" w:rsidRDefault="000855FA" w:rsidP="00EA7680">
      <w:pPr>
        <w:spacing w:before="56"/>
        <w:ind w:left="694"/>
        <w:rPr>
          <w:rFonts w:ascii="Arial"/>
          <w:sz w:val="25"/>
          <w:lang w:val="ru-RU"/>
        </w:rPr>
      </w:pPr>
      <w:r w:rsidRPr="0092460E">
        <w:rPr>
          <w:noProof/>
        </w:rPr>
        <w:drawing>
          <wp:anchor distT="0" distB="0" distL="0" distR="0" simplePos="0" relativeHeight="249014272" behindDoc="1" locked="0" layoutInCell="1" allowOverlap="1" wp14:anchorId="7870B79D" wp14:editId="1740F73A">
            <wp:simplePos x="0" y="0"/>
            <wp:positionH relativeFrom="page">
              <wp:posOffset>1938665</wp:posOffset>
            </wp:positionH>
            <wp:positionV relativeFrom="page">
              <wp:posOffset>8621083</wp:posOffset>
            </wp:positionV>
            <wp:extent cx="555258" cy="5486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258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448321" w14:textId="77777777" w:rsidR="00187087" w:rsidRPr="0092460E" w:rsidRDefault="000855FA" w:rsidP="003539F9">
      <w:pPr>
        <w:spacing w:line="240" w:lineRule="exact"/>
        <w:ind w:left="2470" w:right="759"/>
        <w:jc w:val="center"/>
        <w:rPr>
          <w:b/>
          <w:sz w:val="24"/>
          <w:szCs w:val="24"/>
          <w:lang w:val="ru-RU"/>
        </w:rPr>
      </w:pPr>
      <w:r w:rsidRPr="0092460E">
        <w:rPr>
          <w:b/>
          <w:w w:val="105"/>
          <w:sz w:val="24"/>
          <w:szCs w:val="24"/>
          <w:lang w:val="ru-RU"/>
        </w:rPr>
        <w:t>ОТЧЕТ</w:t>
      </w:r>
    </w:p>
    <w:p w14:paraId="24674921" w14:textId="77777777" w:rsidR="00187087" w:rsidRPr="0092460E" w:rsidRDefault="000855FA" w:rsidP="003539F9">
      <w:pPr>
        <w:pStyle w:val="a3"/>
        <w:spacing w:line="240" w:lineRule="exact"/>
        <w:ind w:left="2470" w:right="771"/>
        <w:jc w:val="center"/>
        <w:rPr>
          <w:sz w:val="24"/>
          <w:szCs w:val="24"/>
          <w:lang w:val="ru-RU"/>
        </w:rPr>
      </w:pPr>
      <w:r w:rsidRPr="0092460E">
        <w:rPr>
          <w:w w:val="105"/>
          <w:sz w:val="24"/>
          <w:szCs w:val="24"/>
          <w:lang w:val="ru-RU"/>
        </w:rPr>
        <w:t>об оценке фактического воздействия нормативного правового акта</w:t>
      </w:r>
    </w:p>
    <w:p w14:paraId="296D3D0C" w14:textId="77777777" w:rsidR="00187087" w:rsidRPr="0092460E" w:rsidRDefault="00187087" w:rsidP="003539F9">
      <w:pPr>
        <w:pStyle w:val="a3"/>
        <w:spacing w:line="240" w:lineRule="exact"/>
        <w:rPr>
          <w:sz w:val="24"/>
          <w:szCs w:val="24"/>
          <w:lang w:val="ru-RU"/>
        </w:rPr>
      </w:pPr>
    </w:p>
    <w:p w14:paraId="5ECBC8D4" w14:textId="5B7833FD" w:rsidR="00187087" w:rsidRPr="0092460E" w:rsidRDefault="000855FA" w:rsidP="003539F9">
      <w:pPr>
        <w:pStyle w:val="a4"/>
        <w:numPr>
          <w:ilvl w:val="0"/>
          <w:numId w:val="3"/>
        </w:numPr>
        <w:tabs>
          <w:tab w:val="left" w:pos="2554"/>
        </w:tabs>
        <w:spacing w:line="240" w:lineRule="exact"/>
        <w:ind w:left="2410" w:hanging="142"/>
        <w:jc w:val="left"/>
        <w:rPr>
          <w:sz w:val="24"/>
          <w:szCs w:val="24"/>
        </w:rPr>
      </w:pPr>
      <w:proofErr w:type="spellStart"/>
      <w:r w:rsidRPr="0092460E">
        <w:rPr>
          <w:w w:val="105"/>
          <w:sz w:val="24"/>
          <w:szCs w:val="24"/>
        </w:rPr>
        <w:t>Общая</w:t>
      </w:r>
      <w:proofErr w:type="spellEnd"/>
      <w:r w:rsidRPr="0092460E">
        <w:rPr>
          <w:w w:val="105"/>
          <w:sz w:val="24"/>
          <w:szCs w:val="24"/>
        </w:rPr>
        <w:t xml:space="preserve"> </w:t>
      </w:r>
      <w:proofErr w:type="spellStart"/>
      <w:r w:rsidRPr="0092460E">
        <w:rPr>
          <w:w w:val="105"/>
          <w:sz w:val="24"/>
          <w:szCs w:val="24"/>
        </w:rPr>
        <w:t>ин</w:t>
      </w:r>
      <w:proofErr w:type="spellEnd"/>
      <w:r w:rsidR="00692061" w:rsidRPr="0092460E">
        <w:rPr>
          <w:w w:val="105"/>
          <w:sz w:val="24"/>
          <w:szCs w:val="24"/>
          <w:lang w:val="ru-RU"/>
        </w:rPr>
        <w:t>ф</w:t>
      </w:r>
      <w:r w:rsidRPr="0092460E">
        <w:rPr>
          <w:w w:val="105"/>
          <w:sz w:val="24"/>
          <w:szCs w:val="24"/>
        </w:rPr>
        <w:t>о</w:t>
      </w:r>
      <w:r w:rsidR="00692061" w:rsidRPr="0092460E">
        <w:rPr>
          <w:w w:val="105"/>
          <w:sz w:val="24"/>
          <w:szCs w:val="24"/>
          <w:lang w:val="ru-RU"/>
        </w:rPr>
        <w:t>р</w:t>
      </w:r>
      <w:proofErr w:type="spellStart"/>
      <w:r w:rsidRPr="0092460E">
        <w:rPr>
          <w:w w:val="105"/>
          <w:sz w:val="24"/>
          <w:szCs w:val="24"/>
        </w:rPr>
        <w:t>мация</w:t>
      </w:r>
      <w:proofErr w:type="spellEnd"/>
    </w:p>
    <w:tbl>
      <w:tblPr>
        <w:tblStyle w:val="TableNormal"/>
        <w:tblW w:w="10206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214"/>
      </w:tblGrid>
      <w:tr w:rsidR="0092460E" w:rsidRPr="008D5754" w14:paraId="3462DDB1" w14:textId="77777777" w:rsidTr="001B3DB4">
        <w:trPr>
          <w:trHeight w:val="2507"/>
        </w:trPr>
        <w:tc>
          <w:tcPr>
            <w:tcW w:w="992" w:type="dxa"/>
          </w:tcPr>
          <w:p w14:paraId="4AE45431" w14:textId="77777777" w:rsidR="00187087" w:rsidRPr="0092460E" w:rsidRDefault="000855FA" w:rsidP="003539F9">
            <w:pPr>
              <w:pStyle w:val="TableParagraph"/>
              <w:spacing w:line="240" w:lineRule="exact"/>
              <w:ind w:left="187" w:right="88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347EBA36" w14:textId="77777777" w:rsidR="00187087" w:rsidRPr="0092460E" w:rsidRDefault="000855FA" w:rsidP="003539F9">
            <w:pPr>
              <w:pStyle w:val="TableParagraph"/>
              <w:spacing w:line="240" w:lineRule="exact"/>
              <w:ind w:left="137" w:right="58" w:firstLine="11"/>
              <w:jc w:val="both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Реквизиты и источники официального опубликования нормативного правового акта и сведения о вносившихся в нормативный правовой акт изменениях (при наличии) (в том числе вид, дата, номер, наименование, редакция, источник публикации)</w:t>
            </w:r>
          </w:p>
          <w:p w14:paraId="103CF4F5" w14:textId="77777777" w:rsidR="00361AEB" w:rsidRDefault="003539F9" w:rsidP="00361AEB">
            <w:pPr>
              <w:pStyle w:val="a7"/>
              <w:spacing w:before="0" w:beforeAutospacing="0" w:after="0" w:afterAutospacing="0" w:line="240" w:lineRule="exact"/>
              <w:jc w:val="both"/>
              <w:rPr>
                <w:bCs/>
              </w:rPr>
            </w:pPr>
            <w:r w:rsidRPr="00361AEB">
              <w:rPr>
                <w:bCs/>
                <w:w w:val="105"/>
              </w:rPr>
              <w:t xml:space="preserve">   </w:t>
            </w:r>
            <w:r w:rsidR="00361AEB" w:rsidRPr="00361AEB">
              <w:rPr>
                <w:bCs/>
              </w:rPr>
              <w:t xml:space="preserve">Постановление Администрации Боровичского муниципального района </w:t>
            </w:r>
            <w:bookmarkStart w:id="0" w:name="_Hlk65675309"/>
            <w:r w:rsidR="00361AEB" w:rsidRPr="00361AEB">
              <w:rPr>
                <w:bCs/>
              </w:rPr>
              <w:t xml:space="preserve">от 08.08.2019 </w:t>
            </w:r>
            <w:r w:rsidR="00361AEB">
              <w:rPr>
                <w:bCs/>
              </w:rPr>
              <w:t xml:space="preserve">  </w:t>
            </w:r>
          </w:p>
          <w:p w14:paraId="6923F45A" w14:textId="77777777" w:rsidR="00361AEB" w:rsidRDefault="00361AEB" w:rsidP="00361AEB">
            <w:pPr>
              <w:pStyle w:val="a7"/>
              <w:spacing w:before="0" w:beforeAutospacing="0" w:after="0" w:afterAutospacing="0" w:line="240" w:lineRule="exact"/>
              <w:jc w:val="both"/>
              <w:rPr>
                <w:rFonts w:eastAsia="Arial Unicode MS"/>
                <w:bCs/>
                <w:color w:val="000000"/>
                <w:kern w:val="2"/>
                <w:lang w:eastAsia="zh-CN" w:bidi="hi-IN"/>
              </w:rPr>
            </w:pPr>
            <w:r>
              <w:rPr>
                <w:bCs/>
              </w:rPr>
              <w:t xml:space="preserve">   </w:t>
            </w:r>
            <w:r w:rsidRPr="00361AEB">
              <w:rPr>
                <w:bCs/>
              </w:rPr>
              <w:t xml:space="preserve">№2502 </w:t>
            </w:r>
            <w:r w:rsidRPr="00361AEB">
              <w:rPr>
                <w:b/>
              </w:rPr>
              <w:t>«</w:t>
            </w:r>
            <w:r w:rsidRPr="00361AEB">
              <w:rPr>
                <w:rStyle w:val="a8"/>
                <w:b w:val="0"/>
                <w:color w:val="000000"/>
              </w:rPr>
              <w:t>Об утверждении Положения о порядке размещении</w:t>
            </w:r>
            <w:r w:rsidRPr="00361AEB">
              <w:rPr>
                <w:rStyle w:val="a8"/>
                <w:bCs w:val="0"/>
                <w:color w:val="000000"/>
              </w:rPr>
              <w:t xml:space="preserve"> </w:t>
            </w:r>
            <w:r w:rsidRPr="00361AEB">
              <w:rPr>
                <w:rFonts w:eastAsia="Arial Unicode MS"/>
                <w:bCs/>
                <w:color w:val="000000"/>
                <w:kern w:val="2"/>
                <w:lang w:eastAsia="zh-CN" w:bidi="hi-IN"/>
              </w:rPr>
              <w:t xml:space="preserve">нестационарных торговых </w:t>
            </w:r>
          </w:p>
          <w:p w14:paraId="63EC9A42" w14:textId="78B45BBB" w:rsidR="00361AEB" w:rsidRPr="00361AEB" w:rsidRDefault="00361AEB" w:rsidP="00361AEB">
            <w:pPr>
              <w:pStyle w:val="a7"/>
              <w:spacing w:before="0" w:beforeAutospacing="0" w:after="0" w:afterAutospacing="0" w:line="240" w:lineRule="exact"/>
              <w:jc w:val="both"/>
              <w:rPr>
                <w:rStyle w:val="a8"/>
                <w:rFonts w:eastAsia="Arial Unicode MS"/>
                <w:bCs w:val="0"/>
                <w:kern w:val="2"/>
                <w:lang w:eastAsia="zh-CN" w:bidi="hi-IN"/>
              </w:rPr>
            </w:pPr>
            <w:r>
              <w:rPr>
                <w:rFonts w:eastAsia="Arial Unicode MS"/>
                <w:bCs/>
                <w:color w:val="000000"/>
                <w:kern w:val="2"/>
                <w:lang w:eastAsia="zh-CN" w:bidi="hi-IN"/>
              </w:rPr>
              <w:t xml:space="preserve">   </w:t>
            </w:r>
            <w:r w:rsidRPr="00361AEB">
              <w:rPr>
                <w:rFonts w:eastAsia="Arial Unicode MS"/>
                <w:bCs/>
                <w:color w:val="000000"/>
                <w:kern w:val="2"/>
                <w:lang w:eastAsia="zh-CN" w:bidi="hi-IN"/>
              </w:rPr>
              <w:t xml:space="preserve">объектов </w:t>
            </w:r>
            <w:r w:rsidRPr="00361AEB">
              <w:rPr>
                <w:rFonts w:eastAsia="Arial Unicode MS"/>
                <w:bCs/>
                <w:kern w:val="2"/>
                <w:lang w:eastAsia="zh-CN" w:bidi="hi-IN"/>
              </w:rPr>
              <w:t>на территории Боровичского муниципального района</w:t>
            </w:r>
            <w:r w:rsidRPr="00361AEB">
              <w:rPr>
                <w:rStyle w:val="a8"/>
                <w:bCs w:val="0"/>
                <w:color w:val="000000"/>
              </w:rPr>
              <w:t>»</w:t>
            </w:r>
            <w:bookmarkEnd w:id="0"/>
          </w:p>
          <w:p w14:paraId="29134DC3" w14:textId="621DE334" w:rsidR="003E021D" w:rsidRDefault="003539F9" w:rsidP="003539F9">
            <w:pPr>
              <w:pStyle w:val="TableParagraph"/>
              <w:spacing w:line="240" w:lineRule="exact"/>
              <w:ind w:left="123" w:right="86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 xml:space="preserve">  </w:t>
            </w:r>
            <w:r w:rsidR="000855FA" w:rsidRPr="0092460E">
              <w:rPr>
                <w:w w:val="105"/>
                <w:sz w:val="24"/>
                <w:szCs w:val="24"/>
                <w:lang w:val="ru-RU"/>
              </w:rPr>
              <w:t xml:space="preserve">Источник публикации: официальный </w:t>
            </w:r>
            <w:r w:rsidR="0009364D" w:rsidRPr="0092460E">
              <w:rPr>
                <w:w w:val="105"/>
                <w:sz w:val="24"/>
                <w:szCs w:val="24"/>
                <w:lang w:val="ru-RU"/>
              </w:rPr>
              <w:t>сайт Администрации муниципального района</w:t>
            </w:r>
            <w:r w:rsidR="000855FA" w:rsidRPr="0092460E">
              <w:rPr>
                <w:w w:val="105"/>
                <w:sz w:val="24"/>
                <w:szCs w:val="24"/>
                <w:lang w:val="ru-RU"/>
              </w:rPr>
              <w:t xml:space="preserve"> </w:t>
            </w:r>
            <w:hyperlink r:id="rId7" w:history="1">
              <w:r w:rsidR="003E021D" w:rsidRPr="00AC5BD7">
                <w:rPr>
                  <w:rStyle w:val="a5"/>
                  <w:w w:val="105"/>
                  <w:sz w:val="24"/>
                  <w:szCs w:val="24"/>
                </w:rPr>
                <w:t>http</w:t>
              </w:r>
              <w:r w:rsidR="003E021D" w:rsidRPr="00AC5BD7">
                <w:rPr>
                  <w:rStyle w:val="a5"/>
                  <w:w w:val="105"/>
                  <w:sz w:val="24"/>
                  <w:szCs w:val="24"/>
                  <w:lang w:val="ru-RU"/>
                </w:rPr>
                <w:t>://</w:t>
              </w:r>
              <w:r w:rsidR="003E021D" w:rsidRPr="00AC5BD7">
                <w:rPr>
                  <w:rStyle w:val="a5"/>
                  <w:w w:val="105"/>
                  <w:sz w:val="24"/>
                  <w:szCs w:val="24"/>
                </w:rPr>
                <w:t>www</w:t>
              </w:r>
              <w:r w:rsidR="003E021D" w:rsidRPr="00AC5BD7">
                <w:rPr>
                  <w:rStyle w:val="a5"/>
                  <w:w w:val="105"/>
                  <w:sz w:val="24"/>
                  <w:szCs w:val="24"/>
                  <w:lang w:val="ru-RU"/>
                </w:rPr>
                <w:t>.</w:t>
              </w:r>
              <w:proofErr w:type="spellStart"/>
              <w:r w:rsidR="003E021D" w:rsidRPr="00AC5BD7">
                <w:rPr>
                  <w:rStyle w:val="a5"/>
                  <w:w w:val="105"/>
                  <w:sz w:val="24"/>
                  <w:szCs w:val="24"/>
                </w:rPr>
                <w:t>boradmin</w:t>
              </w:r>
              <w:proofErr w:type="spellEnd"/>
              <w:r w:rsidR="003E021D" w:rsidRPr="00AC5BD7">
                <w:rPr>
                  <w:rStyle w:val="a5"/>
                  <w:w w:val="105"/>
                  <w:sz w:val="24"/>
                  <w:szCs w:val="24"/>
                  <w:lang w:val="ru-RU"/>
                </w:rPr>
                <w:t>.</w:t>
              </w:r>
              <w:proofErr w:type="spellStart"/>
              <w:r w:rsidR="003E021D" w:rsidRPr="00AC5BD7">
                <w:rPr>
                  <w:rStyle w:val="a5"/>
                  <w:w w:val="105"/>
                  <w:sz w:val="24"/>
                  <w:szCs w:val="24"/>
                </w:rPr>
                <w:t>ru</w:t>
              </w:r>
              <w:proofErr w:type="spellEnd"/>
              <w:r w:rsidR="003E021D" w:rsidRPr="00AC5BD7">
                <w:rPr>
                  <w:rStyle w:val="a5"/>
                  <w:w w:val="105"/>
                  <w:sz w:val="24"/>
                  <w:szCs w:val="24"/>
                  <w:lang w:val="ru-RU"/>
                </w:rPr>
                <w:t>,</w:t>
              </w:r>
            </w:hyperlink>
            <w:r w:rsidR="000855FA" w:rsidRPr="0092460E">
              <w:rPr>
                <w:w w:val="105"/>
                <w:sz w:val="24"/>
                <w:szCs w:val="24"/>
                <w:lang w:val="ru-RU"/>
              </w:rPr>
              <w:t xml:space="preserve"> </w:t>
            </w:r>
          </w:p>
          <w:p w14:paraId="1DB7EF45" w14:textId="7312529E" w:rsidR="00187087" w:rsidRPr="0092460E" w:rsidRDefault="0091727B" w:rsidP="003539F9">
            <w:pPr>
              <w:pStyle w:val="TableParagraph"/>
              <w:spacing w:line="240" w:lineRule="exact"/>
              <w:ind w:left="123" w:right="86"/>
              <w:jc w:val="both"/>
              <w:rPr>
                <w:sz w:val="24"/>
                <w:szCs w:val="24"/>
                <w:lang w:val="ru-RU"/>
              </w:rPr>
            </w:pPr>
            <w:r w:rsidRPr="00870D92">
              <w:rPr>
                <w:w w:val="105"/>
                <w:sz w:val="24"/>
                <w:szCs w:val="24"/>
                <w:lang w:val="ru-RU"/>
              </w:rPr>
              <w:t xml:space="preserve">приложение к газете «Красная искра» - </w:t>
            </w:r>
            <w:r w:rsidR="000855FA" w:rsidRPr="00870D92">
              <w:rPr>
                <w:w w:val="105"/>
                <w:sz w:val="24"/>
                <w:szCs w:val="24"/>
                <w:lang w:val="ru-RU"/>
              </w:rPr>
              <w:t>«</w:t>
            </w:r>
            <w:r w:rsidRPr="00870D92">
              <w:rPr>
                <w:w w:val="105"/>
                <w:sz w:val="24"/>
                <w:szCs w:val="24"/>
                <w:lang w:val="ru-RU"/>
              </w:rPr>
              <w:t>Официальный вестник</w:t>
            </w:r>
            <w:r w:rsidR="000855FA" w:rsidRPr="00870D92">
              <w:rPr>
                <w:w w:val="105"/>
                <w:sz w:val="24"/>
                <w:szCs w:val="24"/>
                <w:lang w:val="ru-RU"/>
              </w:rPr>
              <w:t>» (официальный выпуск)</w:t>
            </w:r>
          </w:p>
        </w:tc>
      </w:tr>
      <w:tr w:rsidR="0092460E" w:rsidRPr="0092460E" w14:paraId="70DC1B20" w14:textId="77777777" w:rsidTr="001B3DB4">
        <w:trPr>
          <w:trHeight w:val="842"/>
        </w:trPr>
        <w:tc>
          <w:tcPr>
            <w:tcW w:w="992" w:type="dxa"/>
          </w:tcPr>
          <w:p w14:paraId="4FDFAEE9" w14:textId="77777777" w:rsidR="00187087" w:rsidRPr="0092460E" w:rsidRDefault="000855FA" w:rsidP="003539F9">
            <w:pPr>
              <w:pStyle w:val="TableParagraph"/>
              <w:spacing w:line="240" w:lineRule="exact"/>
              <w:ind w:left="138" w:right="136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1.2.</w:t>
            </w: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3D59C7B9" w14:textId="0335AD16" w:rsidR="00187087" w:rsidRPr="0092460E" w:rsidRDefault="000855FA" w:rsidP="00C42391">
            <w:pPr>
              <w:pStyle w:val="TableParagraph"/>
              <w:tabs>
                <w:tab w:val="left" w:pos="907"/>
                <w:tab w:val="left" w:pos="2506"/>
                <w:tab w:val="left" w:pos="2869"/>
                <w:tab w:val="left" w:pos="3653"/>
                <w:tab w:val="left" w:pos="5579"/>
                <w:tab w:val="left" w:pos="7030"/>
                <w:tab w:val="left" w:pos="7784"/>
                <w:tab w:val="left" w:pos="8156"/>
              </w:tabs>
              <w:spacing w:line="240" w:lineRule="exact"/>
              <w:ind w:left="95" w:right="102" w:hanging="4"/>
              <w:jc w:val="both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Дата</w:t>
            </w:r>
            <w:r w:rsidRPr="0092460E">
              <w:rPr>
                <w:w w:val="105"/>
                <w:sz w:val="24"/>
                <w:szCs w:val="24"/>
                <w:lang w:val="ru-RU"/>
              </w:rPr>
              <w:tab/>
              <w:t>вступления</w:t>
            </w:r>
            <w:r w:rsidRPr="0092460E">
              <w:rPr>
                <w:w w:val="105"/>
                <w:sz w:val="24"/>
                <w:szCs w:val="24"/>
                <w:lang w:val="ru-RU"/>
              </w:rPr>
              <w:tab/>
              <w:t>в</w:t>
            </w:r>
            <w:r w:rsidRPr="0092460E">
              <w:rPr>
                <w:w w:val="105"/>
                <w:sz w:val="24"/>
                <w:szCs w:val="24"/>
                <w:lang w:val="ru-RU"/>
              </w:rPr>
              <w:tab/>
              <w:t>силу</w:t>
            </w:r>
            <w:r w:rsidRPr="0092460E">
              <w:rPr>
                <w:w w:val="105"/>
                <w:sz w:val="24"/>
                <w:szCs w:val="24"/>
                <w:lang w:val="ru-RU"/>
              </w:rPr>
              <w:tab/>
              <w:t>нормативного</w:t>
            </w:r>
            <w:r w:rsidRPr="0092460E">
              <w:rPr>
                <w:w w:val="105"/>
                <w:sz w:val="24"/>
                <w:szCs w:val="24"/>
                <w:lang w:val="ru-RU"/>
              </w:rPr>
              <w:tab/>
              <w:t>правового</w:t>
            </w:r>
            <w:r w:rsidRPr="0092460E">
              <w:rPr>
                <w:w w:val="105"/>
                <w:sz w:val="24"/>
                <w:szCs w:val="24"/>
                <w:lang w:val="ru-RU"/>
              </w:rPr>
              <w:tab/>
              <w:t>акта</w:t>
            </w:r>
            <w:r w:rsidRPr="0092460E">
              <w:rPr>
                <w:w w:val="105"/>
                <w:sz w:val="24"/>
                <w:szCs w:val="24"/>
                <w:lang w:val="ru-RU"/>
              </w:rPr>
              <w:tab/>
              <w:t>и</w:t>
            </w:r>
            <w:r w:rsidRPr="0092460E">
              <w:rPr>
                <w:w w:val="105"/>
                <w:sz w:val="24"/>
                <w:szCs w:val="24"/>
                <w:lang w:val="ru-RU"/>
              </w:rPr>
              <w:tab/>
            </w:r>
            <w:r w:rsidRPr="0092460E">
              <w:rPr>
                <w:spacing w:val="-6"/>
                <w:w w:val="105"/>
                <w:sz w:val="24"/>
                <w:szCs w:val="24"/>
                <w:lang w:val="ru-RU"/>
              </w:rPr>
              <w:t xml:space="preserve">его </w:t>
            </w:r>
            <w:r w:rsidRPr="0092460E">
              <w:rPr>
                <w:w w:val="105"/>
                <w:sz w:val="24"/>
                <w:szCs w:val="24"/>
                <w:lang w:val="ru-RU"/>
              </w:rPr>
              <w:t>отдельных</w:t>
            </w:r>
            <w:r w:rsidRPr="0092460E">
              <w:rPr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положений</w:t>
            </w:r>
            <w:r w:rsidR="00EA7680" w:rsidRPr="0092460E">
              <w:rPr>
                <w:w w:val="105"/>
                <w:sz w:val="24"/>
                <w:szCs w:val="24"/>
                <w:lang w:val="ru-RU"/>
              </w:rPr>
              <w:t>:</w:t>
            </w:r>
          </w:p>
          <w:p w14:paraId="67DBA880" w14:textId="5EEB1D6C" w:rsidR="00187087" w:rsidRPr="0092460E" w:rsidRDefault="003539F9" w:rsidP="003539F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 xml:space="preserve">  </w:t>
            </w:r>
            <w:r w:rsidR="005B1807">
              <w:rPr>
                <w:w w:val="105"/>
                <w:sz w:val="24"/>
                <w:szCs w:val="24"/>
                <w:lang w:val="ru-RU"/>
              </w:rPr>
              <w:t>19</w:t>
            </w:r>
            <w:r w:rsidR="00A73B89">
              <w:rPr>
                <w:w w:val="105"/>
                <w:sz w:val="24"/>
                <w:szCs w:val="24"/>
                <w:lang w:val="ru-RU"/>
              </w:rPr>
              <w:t>.</w:t>
            </w:r>
            <w:r w:rsidR="005B1807">
              <w:rPr>
                <w:w w:val="105"/>
                <w:sz w:val="24"/>
                <w:szCs w:val="24"/>
                <w:lang w:val="ru-RU"/>
              </w:rPr>
              <w:t>12</w:t>
            </w:r>
            <w:r w:rsidR="00A73B89">
              <w:rPr>
                <w:w w:val="105"/>
                <w:sz w:val="24"/>
                <w:szCs w:val="24"/>
                <w:lang w:val="ru-RU"/>
              </w:rPr>
              <w:t>.201</w:t>
            </w:r>
            <w:r w:rsidR="005B1807">
              <w:rPr>
                <w:w w:val="105"/>
                <w:sz w:val="24"/>
                <w:szCs w:val="24"/>
                <w:lang w:val="ru-RU"/>
              </w:rPr>
              <w:t>9</w:t>
            </w:r>
            <w:r w:rsidR="00A73B89">
              <w:rPr>
                <w:w w:val="105"/>
                <w:sz w:val="24"/>
                <w:szCs w:val="24"/>
                <w:lang w:val="ru-RU"/>
              </w:rPr>
              <w:t xml:space="preserve">; </w:t>
            </w:r>
            <w:r w:rsidR="00EF6C30">
              <w:rPr>
                <w:w w:val="105"/>
                <w:sz w:val="24"/>
                <w:szCs w:val="24"/>
                <w:lang w:val="ru-RU"/>
              </w:rPr>
              <w:t>1</w:t>
            </w:r>
            <w:r w:rsidR="005B1807">
              <w:rPr>
                <w:w w:val="105"/>
                <w:sz w:val="24"/>
                <w:szCs w:val="24"/>
                <w:lang w:val="ru-RU"/>
              </w:rPr>
              <w:t>9</w:t>
            </w:r>
            <w:r w:rsidR="00A73B89">
              <w:rPr>
                <w:w w:val="105"/>
                <w:sz w:val="24"/>
                <w:szCs w:val="24"/>
                <w:lang w:val="ru-RU"/>
              </w:rPr>
              <w:t>.</w:t>
            </w:r>
            <w:r w:rsidR="005B1807">
              <w:rPr>
                <w:w w:val="105"/>
                <w:sz w:val="24"/>
                <w:szCs w:val="24"/>
                <w:lang w:val="ru-RU"/>
              </w:rPr>
              <w:t>0</w:t>
            </w:r>
            <w:r w:rsidR="00EF6C30">
              <w:rPr>
                <w:w w:val="105"/>
                <w:sz w:val="24"/>
                <w:szCs w:val="24"/>
                <w:lang w:val="ru-RU"/>
              </w:rPr>
              <w:t>2</w:t>
            </w:r>
            <w:r w:rsidR="00A73B89">
              <w:rPr>
                <w:w w:val="105"/>
                <w:sz w:val="24"/>
                <w:szCs w:val="24"/>
                <w:lang w:val="ru-RU"/>
              </w:rPr>
              <w:t>.20</w:t>
            </w:r>
            <w:r w:rsidR="005B1807">
              <w:rPr>
                <w:w w:val="105"/>
                <w:sz w:val="24"/>
                <w:szCs w:val="24"/>
                <w:lang w:val="ru-RU"/>
              </w:rPr>
              <w:t>20; 30.06.2020</w:t>
            </w:r>
          </w:p>
        </w:tc>
      </w:tr>
      <w:tr w:rsidR="0092460E" w:rsidRPr="0092460E" w14:paraId="4B854F56" w14:textId="77777777" w:rsidTr="001B3DB4">
        <w:trPr>
          <w:trHeight w:val="840"/>
        </w:trPr>
        <w:tc>
          <w:tcPr>
            <w:tcW w:w="992" w:type="dxa"/>
          </w:tcPr>
          <w:p w14:paraId="40133CFD" w14:textId="4495CF82" w:rsidR="00EA7680" w:rsidRPr="0092460E" w:rsidRDefault="00EA7680" w:rsidP="003539F9">
            <w:pPr>
              <w:pStyle w:val="TableParagraph"/>
              <w:spacing w:line="240" w:lineRule="exact"/>
              <w:ind w:left="138" w:right="136"/>
              <w:jc w:val="center"/>
              <w:rPr>
                <w:w w:val="105"/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1.3.</w:t>
            </w: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4246866B" w14:textId="6ED88365" w:rsidR="00EA7680" w:rsidRPr="0092460E" w:rsidRDefault="00EA7680" w:rsidP="003539F9">
            <w:pPr>
              <w:pStyle w:val="TableParagraph"/>
              <w:spacing w:line="240" w:lineRule="exact"/>
              <w:ind w:left="130" w:right="53" w:firstLine="5"/>
              <w:jc w:val="both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 xml:space="preserve">Установленный переходный период и (или) отсрочка введения акта, распространение установленного </w:t>
            </w:r>
            <w:r w:rsidRPr="00400A3B">
              <w:rPr>
                <w:bCs/>
                <w:w w:val="105"/>
                <w:sz w:val="24"/>
                <w:szCs w:val="24"/>
                <w:lang w:val="ru-RU"/>
              </w:rPr>
              <w:t>им</w:t>
            </w:r>
            <w:r w:rsidRPr="0092460E">
              <w:rPr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регулирования на ранее возникшие отношения:</w:t>
            </w:r>
          </w:p>
          <w:p w14:paraId="3D178CE7" w14:textId="269F88B2" w:rsidR="00EA7680" w:rsidRPr="0092460E" w:rsidRDefault="00EA7680" w:rsidP="003539F9">
            <w:pPr>
              <w:pStyle w:val="TableParagraph"/>
              <w:tabs>
                <w:tab w:val="left" w:pos="907"/>
                <w:tab w:val="left" w:pos="2506"/>
                <w:tab w:val="left" w:pos="2869"/>
                <w:tab w:val="left" w:pos="3653"/>
                <w:tab w:val="left" w:pos="5579"/>
                <w:tab w:val="left" w:pos="7030"/>
                <w:tab w:val="left" w:pos="7784"/>
                <w:tab w:val="left" w:pos="8156"/>
              </w:tabs>
              <w:spacing w:line="240" w:lineRule="exact"/>
              <w:ind w:left="95" w:right="102" w:hanging="4"/>
              <w:rPr>
                <w:w w:val="105"/>
                <w:sz w:val="24"/>
                <w:szCs w:val="24"/>
                <w:lang w:val="ru-RU"/>
              </w:rPr>
            </w:pPr>
            <w:proofErr w:type="spellStart"/>
            <w:r w:rsidRPr="0092460E">
              <w:rPr>
                <w:w w:val="105"/>
                <w:sz w:val="24"/>
                <w:szCs w:val="24"/>
              </w:rPr>
              <w:t>Не</w:t>
            </w:r>
            <w:proofErr w:type="spellEnd"/>
            <w:r w:rsidRPr="0092460E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92460E">
              <w:rPr>
                <w:w w:val="105"/>
                <w:sz w:val="24"/>
                <w:szCs w:val="24"/>
              </w:rPr>
              <w:t>установлено</w:t>
            </w:r>
            <w:proofErr w:type="spellEnd"/>
          </w:p>
        </w:tc>
      </w:tr>
      <w:tr w:rsidR="0092460E" w:rsidRPr="0092460E" w14:paraId="319A6C00" w14:textId="77777777" w:rsidTr="001B3DB4">
        <w:trPr>
          <w:trHeight w:val="635"/>
        </w:trPr>
        <w:tc>
          <w:tcPr>
            <w:tcW w:w="992" w:type="dxa"/>
          </w:tcPr>
          <w:p w14:paraId="5786F26D" w14:textId="6B5D0C0B" w:rsidR="00EA7680" w:rsidRPr="0092460E" w:rsidRDefault="00EA7680" w:rsidP="003539F9">
            <w:pPr>
              <w:pStyle w:val="TableParagraph"/>
              <w:spacing w:line="240" w:lineRule="exact"/>
              <w:ind w:left="138" w:right="136"/>
              <w:jc w:val="center"/>
              <w:rPr>
                <w:w w:val="105"/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1.4.</w:t>
            </w: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6BA3EE6A" w14:textId="77777777" w:rsidR="00EA7680" w:rsidRPr="0092460E" w:rsidRDefault="00EA7680" w:rsidP="003539F9">
            <w:pPr>
              <w:pStyle w:val="TableParagraph"/>
              <w:spacing w:line="240" w:lineRule="exact"/>
              <w:ind w:left="133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Проведение оценки регулирующего воздействия в отношении</w:t>
            </w:r>
          </w:p>
          <w:p w14:paraId="6F0F1B62" w14:textId="1F3A4968" w:rsidR="00EA7680" w:rsidRPr="0092460E" w:rsidRDefault="00EA7680" w:rsidP="003539F9">
            <w:pPr>
              <w:pStyle w:val="TableParagraph"/>
              <w:tabs>
                <w:tab w:val="left" w:pos="907"/>
                <w:tab w:val="left" w:pos="2506"/>
                <w:tab w:val="left" w:pos="2869"/>
                <w:tab w:val="left" w:pos="3653"/>
                <w:tab w:val="left" w:pos="5579"/>
                <w:tab w:val="left" w:pos="7030"/>
                <w:tab w:val="left" w:pos="7784"/>
                <w:tab w:val="left" w:pos="8156"/>
              </w:tabs>
              <w:spacing w:line="240" w:lineRule="exact"/>
              <w:ind w:left="95" w:right="102" w:hanging="4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проекта нормативного правового акта:</w:t>
            </w:r>
          </w:p>
        </w:tc>
      </w:tr>
      <w:tr w:rsidR="0092460E" w:rsidRPr="0092460E" w14:paraId="1C509E83" w14:textId="77777777" w:rsidTr="001B3DB4">
        <w:trPr>
          <w:trHeight w:val="418"/>
        </w:trPr>
        <w:tc>
          <w:tcPr>
            <w:tcW w:w="992" w:type="dxa"/>
          </w:tcPr>
          <w:p w14:paraId="2D75B976" w14:textId="59AC9ABA" w:rsidR="00EA7680" w:rsidRPr="0092460E" w:rsidRDefault="00EA7680" w:rsidP="003539F9">
            <w:pPr>
              <w:pStyle w:val="TableParagraph"/>
              <w:spacing w:line="240" w:lineRule="exact"/>
              <w:ind w:left="138" w:right="136"/>
              <w:jc w:val="center"/>
              <w:rPr>
                <w:w w:val="105"/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1.4.1.</w:t>
            </w: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1858A8CE" w14:textId="62D05EFA" w:rsidR="00EA7680" w:rsidRPr="0092460E" w:rsidRDefault="00EA7680" w:rsidP="003539F9">
            <w:pPr>
              <w:pStyle w:val="TableParagraph"/>
              <w:tabs>
                <w:tab w:val="left" w:pos="907"/>
                <w:tab w:val="left" w:pos="2506"/>
                <w:tab w:val="left" w:pos="2869"/>
                <w:tab w:val="left" w:pos="3653"/>
                <w:tab w:val="left" w:pos="5579"/>
                <w:tab w:val="left" w:pos="7030"/>
                <w:tab w:val="left" w:pos="7784"/>
                <w:tab w:val="left" w:pos="8156"/>
              </w:tabs>
              <w:spacing w:line="240" w:lineRule="exact"/>
              <w:ind w:left="95" w:right="102" w:hanging="4"/>
              <w:rPr>
                <w:w w:val="105"/>
                <w:sz w:val="24"/>
                <w:szCs w:val="24"/>
                <w:lang w:val="ru-RU"/>
              </w:rPr>
            </w:pPr>
            <w:proofErr w:type="spellStart"/>
            <w:r w:rsidRPr="0092460E">
              <w:rPr>
                <w:sz w:val="24"/>
                <w:szCs w:val="24"/>
              </w:rPr>
              <w:t>Проводилась</w:t>
            </w:r>
            <w:proofErr w:type="spellEnd"/>
          </w:p>
        </w:tc>
      </w:tr>
      <w:tr w:rsidR="0092460E" w:rsidRPr="0092460E" w14:paraId="1B52557A" w14:textId="77777777" w:rsidTr="001B3DB4">
        <w:trPr>
          <w:trHeight w:val="770"/>
        </w:trPr>
        <w:tc>
          <w:tcPr>
            <w:tcW w:w="992" w:type="dxa"/>
          </w:tcPr>
          <w:p w14:paraId="29319098" w14:textId="3DAC85E4" w:rsidR="00EA7680" w:rsidRPr="0092460E" w:rsidRDefault="00EA7680" w:rsidP="003539F9">
            <w:pPr>
              <w:pStyle w:val="TableParagraph"/>
              <w:spacing w:line="240" w:lineRule="exact"/>
              <w:ind w:left="138" w:right="136"/>
              <w:jc w:val="center"/>
              <w:rPr>
                <w:w w:val="105"/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1.4.2.</w:t>
            </w: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1E9956A5" w14:textId="1A1ED1DB" w:rsidR="00EA7680" w:rsidRPr="0092460E" w:rsidRDefault="00EA7680" w:rsidP="003539F9">
            <w:pPr>
              <w:pStyle w:val="TableParagraph"/>
              <w:spacing w:line="240" w:lineRule="exact"/>
              <w:ind w:left="118" w:right="1516" w:firstLine="5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Степень регулирующего воздействия положений проекта нормативного правового акта:</w:t>
            </w:r>
          </w:p>
          <w:p w14:paraId="6D84D0FC" w14:textId="01FA3A55" w:rsidR="00EA7680" w:rsidRPr="0092460E" w:rsidRDefault="005B1807" w:rsidP="003539F9">
            <w:pPr>
              <w:pStyle w:val="TableParagraph"/>
              <w:tabs>
                <w:tab w:val="left" w:pos="907"/>
                <w:tab w:val="left" w:pos="2506"/>
                <w:tab w:val="left" w:pos="2869"/>
                <w:tab w:val="left" w:pos="3653"/>
                <w:tab w:val="left" w:pos="5579"/>
                <w:tab w:val="left" w:pos="7030"/>
                <w:tab w:val="left" w:pos="7784"/>
                <w:tab w:val="left" w:pos="8156"/>
              </w:tabs>
              <w:spacing w:line="240" w:lineRule="exact"/>
              <w:ind w:left="95" w:right="102" w:hanging="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Высокая</w:t>
            </w:r>
          </w:p>
        </w:tc>
      </w:tr>
      <w:tr w:rsidR="0092460E" w:rsidRPr="008D5754" w14:paraId="759FC236" w14:textId="77777777" w:rsidTr="001B3DB4">
        <w:trPr>
          <w:trHeight w:val="976"/>
        </w:trPr>
        <w:tc>
          <w:tcPr>
            <w:tcW w:w="992" w:type="dxa"/>
          </w:tcPr>
          <w:p w14:paraId="438E6347" w14:textId="6BA06FB6" w:rsidR="00EA7680" w:rsidRPr="0092460E" w:rsidRDefault="00EA7680" w:rsidP="003539F9">
            <w:pPr>
              <w:pStyle w:val="TableParagraph"/>
              <w:spacing w:line="240" w:lineRule="exact"/>
              <w:ind w:left="138" w:right="136"/>
              <w:jc w:val="center"/>
              <w:rPr>
                <w:w w:val="105"/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1.4.3.</w:t>
            </w: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04EA92BB" w14:textId="2B658571" w:rsidR="00EA7680" w:rsidRPr="0092460E" w:rsidRDefault="00EA7680" w:rsidP="003539F9">
            <w:pPr>
              <w:pStyle w:val="TableParagraph"/>
              <w:spacing w:line="240" w:lineRule="exact"/>
              <w:ind w:left="114" w:right="91" w:hanging="1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Срок,</w:t>
            </w:r>
            <w:r w:rsidRPr="0092460E">
              <w:rPr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в</w:t>
            </w:r>
            <w:r w:rsidRPr="0092460E">
              <w:rPr>
                <w:spacing w:val="-29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течение</w:t>
            </w:r>
            <w:r w:rsidRPr="0092460E">
              <w:rPr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которого</w:t>
            </w:r>
            <w:r w:rsidRPr="0092460E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разработчиком</w:t>
            </w:r>
            <w:r w:rsidRPr="0092460E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принимались</w:t>
            </w:r>
            <w:r w:rsidRPr="0092460E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предложения</w:t>
            </w:r>
            <w:r w:rsidRPr="0092460E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 xml:space="preserve">в связи с размещением уведомления о </w:t>
            </w:r>
            <w:r w:rsidRPr="0092460E">
              <w:rPr>
                <w:spacing w:val="-4"/>
                <w:w w:val="105"/>
                <w:sz w:val="24"/>
                <w:szCs w:val="24"/>
                <w:lang w:val="ru-RU"/>
              </w:rPr>
              <w:t xml:space="preserve">подготовке </w:t>
            </w:r>
            <w:r w:rsidRPr="0092460E">
              <w:rPr>
                <w:spacing w:val="-5"/>
                <w:w w:val="105"/>
                <w:sz w:val="24"/>
                <w:szCs w:val="24"/>
                <w:lang w:val="ru-RU"/>
              </w:rPr>
              <w:t>проекта н</w:t>
            </w:r>
            <w:r w:rsidRPr="0092460E">
              <w:rPr>
                <w:spacing w:val="-4"/>
                <w:w w:val="105"/>
                <w:sz w:val="24"/>
                <w:szCs w:val="24"/>
                <w:lang w:val="ru-RU"/>
              </w:rPr>
              <w:t xml:space="preserve">ормативного </w:t>
            </w:r>
            <w:r w:rsidRPr="0092460E">
              <w:rPr>
                <w:w w:val="105"/>
                <w:sz w:val="24"/>
                <w:szCs w:val="24"/>
                <w:lang w:val="ru-RU"/>
              </w:rPr>
              <w:t>правового</w:t>
            </w:r>
            <w:r w:rsidRPr="0092460E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акта:</w:t>
            </w:r>
          </w:p>
          <w:p w14:paraId="360BBBEB" w14:textId="047487CB" w:rsidR="00EA7680" w:rsidRPr="005B15EF" w:rsidRDefault="00EA7680" w:rsidP="003539F9">
            <w:pPr>
              <w:pStyle w:val="TableParagraph"/>
              <w:spacing w:line="240" w:lineRule="exact"/>
              <w:ind w:left="127"/>
              <w:rPr>
                <w:sz w:val="24"/>
                <w:szCs w:val="24"/>
                <w:lang w:val="ru-RU"/>
              </w:rPr>
            </w:pPr>
            <w:r w:rsidRPr="005B15EF">
              <w:rPr>
                <w:w w:val="105"/>
                <w:sz w:val="24"/>
                <w:szCs w:val="24"/>
                <w:lang w:val="ru-RU"/>
              </w:rPr>
              <w:t>начало «</w:t>
            </w:r>
            <w:r w:rsidR="005B37DA">
              <w:rPr>
                <w:w w:val="105"/>
                <w:sz w:val="24"/>
                <w:szCs w:val="24"/>
                <w:lang w:val="ru-RU"/>
              </w:rPr>
              <w:t>25</w:t>
            </w:r>
            <w:r w:rsidRPr="005B15EF">
              <w:rPr>
                <w:w w:val="105"/>
                <w:sz w:val="24"/>
                <w:szCs w:val="24"/>
                <w:lang w:val="ru-RU"/>
              </w:rPr>
              <w:t xml:space="preserve">» </w:t>
            </w:r>
            <w:r w:rsidR="005B37DA">
              <w:rPr>
                <w:w w:val="105"/>
                <w:sz w:val="24"/>
                <w:szCs w:val="24"/>
                <w:lang w:val="ru-RU"/>
              </w:rPr>
              <w:t>января</w:t>
            </w:r>
            <w:r w:rsidRPr="005B15EF">
              <w:rPr>
                <w:w w:val="105"/>
                <w:sz w:val="24"/>
                <w:szCs w:val="24"/>
                <w:lang w:val="ru-RU"/>
              </w:rPr>
              <w:t xml:space="preserve"> 201</w:t>
            </w:r>
            <w:r w:rsidR="005B37DA">
              <w:rPr>
                <w:w w:val="105"/>
                <w:sz w:val="24"/>
                <w:szCs w:val="24"/>
                <w:lang w:val="ru-RU"/>
              </w:rPr>
              <w:t>9</w:t>
            </w:r>
            <w:r w:rsidRPr="005B15EF">
              <w:rPr>
                <w:w w:val="105"/>
                <w:sz w:val="24"/>
                <w:szCs w:val="24"/>
                <w:lang w:val="ru-RU"/>
              </w:rPr>
              <w:t xml:space="preserve"> года;</w:t>
            </w:r>
          </w:p>
          <w:p w14:paraId="48837156" w14:textId="7344FB10" w:rsidR="0023426A" w:rsidRPr="0092460E" w:rsidRDefault="00EA7680" w:rsidP="00297F6A">
            <w:pPr>
              <w:pStyle w:val="TableParagraph"/>
              <w:tabs>
                <w:tab w:val="left" w:pos="907"/>
                <w:tab w:val="left" w:pos="2506"/>
                <w:tab w:val="left" w:pos="2869"/>
                <w:tab w:val="left" w:pos="3653"/>
                <w:tab w:val="left" w:pos="5579"/>
                <w:tab w:val="left" w:pos="7030"/>
                <w:tab w:val="left" w:pos="7784"/>
                <w:tab w:val="left" w:pos="8156"/>
              </w:tabs>
              <w:spacing w:line="240" w:lineRule="exact"/>
              <w:ind w:left="95" w:right="102" w:hanging="4"/>
              <w:rPr>
                <w:sz w:val="24"/>
                <w:szCs w:val="24"/>
                <w:lang w:val="ru-RU"/>
              </w:rPr>
            </w:pPr>
            <w:r w:rsidRPr="005B15EF">
              <w:rPr>
                <w:w w:val="105"/>
                <w:sz w:val="24"/>
                <w:szCs w:val="24"/>
                <w:lang w:val="ru-RU"/>
              </w:rPr>
              <w:t>окончание «</w:t>
            </w:r>
            <w:r w:rsidR="005B37DA">
              <w:rPr>
                <w:w w:val="105"/>
                <w:sz w:val="24"/>
                <w:szCs w:val="24"/>
                <w:lang w:val="ru-RU"/>
              </w:rPr>
              <w:t>31</w:t>
            </w:r>
            <w:r w:rsidRPr="005B15EF">
              <w:rPr>
                <w:w w:val="105"/>
                <w:sz w:val="24"/>
                <w:szCs w:val="24"/>
                <w:lang w:val="ru-RU"/>
              </w:rPr>
              <w:t xml:space="preserve">» </w:t>
            </w:r>
            <w:r w:rsidR="005B37DA">
              <w:rPr>
                <w:w w:val="105"/>
                <w:sz w:val="24"/>
                <w:szCs w:val="24"/>
                <w:lang w:val="ru-RU"/>
              </w:rPr>
              <w:t>январ</w:t>
            </w:r>
            <w:r w:rsidR="00DA2027" w:rsidRPr="005B15EF">
              <w:rPr>
                <w:w w:val="105"/>
                <w:sz w:val="24"/>
                <w:szCs w:val="24"/>
                <w:lang w:val="ru-RU"/>
              </w:rPr>
              <w:t>я</w:t>
            </w:r>
            <w:r w:rsidRPr="005B15EF">
              <w:rPr>
                <w:w w:val="105"/>
                <w:sz w:val="24"/>
                <w:szCs w:val="24"/>
                <w:lang w:val="ru-RU"/>
              </w:rPr>
              <w:t xml:space="preserve"> 201</w:t>
            </w:r>
            <w:r w:rsidR="005B37DA">
              <w:rPr>
                <w:w w:val="105"/>
                <w:sz w:val="24"/>
                <w:szCs w:val="24"/>
                <w:lang w:val="ru-RU"/>
              </w:rPr>
              <w:t>9</w:t>
            </w:r>
            <w:r w:rsidRPr="005B15EF">
              <w:rPr>
                <w:w w:val="105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92460E" w:rsidRPr="008D5754" w14:paraId="794A6E98" w14:textId="77777777" w:rsidTr="001B3DB4">
        <w:trPr>
          <w:trHeight w:val="838"/>
        </w:trPr>
        <w:tc>
          <w:tcPr>
            <w:tcW w:w="992" w:type="dxa"/>
          </w:tcPr>
          <w:p w14:paraId="5C5EF78F" w14:textId="03134085" w:rsidR="00EA7680" w:rsidRPr="0092460E" w:rsidRDefault="00EA7680" w:rsidP="003539F9">
            <w:pPr>
              <w:pStyle w:val="TableParagraph"/>
              <w:spacing w:line="240" w:lineRule="exact"/>
              <w:ind w:left="138" w:right="136"/>
              <w:jc w:val="center"/>
              <w:rPr>
                <w:w w:val="105"/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1.4.4.</w:t>
            </w: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149EE0AC" w14:textId="32029FC8" w:rsidR="00EA7680" w:rsidRPr="0092460E" w:rsidRDefault="00EA7680" w:rsidP="003539F9">
            <w:pPr>
              <w:pStyle w:val="TableParagraph"/>
              <w:spacing w:line="240" w:lineRule="exact"/>
              <w:ind w:left="127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Сроки проведения публичного обсуждения проекта акта:</w:t>
            </w:r>
          </w:p>
          <w:p w14:paraId="2E1DDC5D" w14:textId="11D49662" w:rsidR="00EA7680" w:rsidRPr="009F5499" w:rsidRDefault="00EA7680" w:rsidP="003539F9">
            <w:pPr>
              <w:pStyle w:val="TableParagraph"/>
              <w:spacing w:line="240" w:lineRule="exact"/>
              <w:ind w:left="127"/>
              <w:rPr>
                <w:sz w:val="24"/>
                <w:szCs w:val="24"/>
                <w:lang w:val="ru-RU"/>
              </w:rPr>
            </w:pPr>
            <w:r w:rsidRPr="009F5499">
              <w:rPr>
                <w:w w:val="105"/>
                <w:sz w:val="24"/>
                <w:szCs w:val="24"/>
                <w:lang w:val="ru-RU"/>
              </w:rPr>
              <w:t>начало «</w:t>
            </w:r>
            <w:r w:rsidR="009F5499">
              <w:rPr>
                <w:w w:val="105"/>
                <w:sz w:val="24"/>
                <w:szCs w:val="24"/>
                <w:lang w:val="ru-RU"/>
              </w:rPr>
              <w:t>1</w:t>
            </w:r>
            <w:r w:rsidR="00297F6A">
              <w:rPr>
                <w:w w:val="105"/>
                <w:sz w:val="24"/>
                <w:szCs w:val="24"/>
                <w:lang w:val="ru-RU"/>
              </w:rPr>
              <w:t>2</w:t>
            </w:r>
            <w:r w:rsidRPr="009F5499">
              <w:rPr>
                <w:w w:val="105"/>
                <w:sz w:val="24"/>
                <w:szCs w:val="24"/>
                <w:lang w:val="ru-RU"/>
              </w:rPr>
              <w:t xml:space="preserve">» </w:t>
            </w:r>
            <w:r w:rsidR="00297F6A">
              <w:rPr>
                <w:w w:val="105"/>
                <w:sz w:val="24"/>
                <w:szCs w:val="24"/>
                <w:lang w:val="ru-RU"/>
              </w:rPr>
              <w:t>февраля</w:t>
            </w:r>
            <w:r w:rsidRPr="009F5499">
              <w:rPr>
                <w:w w:val="105"/>
                <w:sz w:val="24"/>
                <w:szCs w:val="24"/>
                <w:lang w:val="ru-RU"/>
              </w:rPr>
              <w:t xml:space="preserve"> 201</w:t>
            </w:r>
            <w:r w:rsidR="00297F6A">
              <w:rPr>
                <w:w w:val="105"/>
                <w:sz w:val="24"/>
                <w:szCs w:val="24"/>
                <w:lang w:val="ru-RU"/>
              </w:rPr>
              <w:t>9</w:t>
            </w:r>
            <w:r w:rsidRPr="009F5499">
              <w:rPr>
                <w:w w:val="105"/>
                <w:sz w:val="24"/>
                <w:szCs w:val="24"/>
                <w:lang w:val="ru-RU"/>
              </w:rPr>
              <w:t xml:space="preserve"> года;</w:t>
            </w:r>
          </w:p>
          <w:p w14:paraId="424C0436" w14:textId="2B3691AC" w:rsidR="00EA7680" w:rsidRPr="0092460E" w:rsidRDefault="00EA7680" w:rsidP="003539F9">
            <w:pPr>
              <w:pStyle w:val="TableParagraph"/>
              <w:spacing w:line="240" w:lineRule="exact"/>
              <w:ind w:left="114" w:right="91" w:hanging="1"/>
              <w:rPr>
                <w:w w:val="105"/>
                <w:sz w:val="24"/>
                <w:szCs w:val="24"/>
                <w:lang w:val="ru-RU"/>
              </w:rPr>
            </w:pPr>
            <w:r w:rsidRPr="009F5499">
              <w:rPr>
                <w:w w:val="105"/>
                <w:sz w:val="24"/>
                <w:szCs w:val="24"/>
                <w:lang w:val="ru-RU"/>
              </w:rPr>
              <w:t>окончание «</w:t>
            </w:r>
            <w:r w:rsidR="00297F6A">
              <w:rPr>
                <w:w w:val="105"/>
                <w:sz w:val="24"/>
                <w:szCs w:val="24"/>
                <w:lang w:val="ru-RU"/>
              </w:rPr>
              <w:t>11</w:t>
            </w:r>
            <w:r w:rsidRPr="009F5499">
              <w:rPr>
                <w:w w:val="105"/>
                <w:sz w:val="24"/>
                <w:szCs w:val="24"/>
                <w:lang w:val="ru-RU"/>
              </w:rPr>
              <w:t xml:space="preserve">» </w:t>
            </w:r>
            <w:r w:rsidR="00297F6A">
              <w:rPr>
                <w:w w:val="105"/>
                <w:sz w:val="24"/>
                <w:szCs w:val="24"/>
                <w:lang w:val="ru-RU"/>
              </w:rPr>
              <w:t>марта</w:t>
            </w:r>
            <w:r w:rsidRPr="009F5499">
              <w:rPr>
                <w:w w:val="105"/>
                <w:sz w:val="24"/>
                <w:szCs w:val="24"/>
                <w:lang w:val="ru-RU"/>
              </w:rPr>
              <w:t xml:space="preserve"> 201</w:t>
            </w:r>
            <w:r w:rsidR="00297F6A">
              <w:rPr>
                <w:w w:val="105"/>
                <w:sz w:val="24"/>
                <w:szCs w:val="24"/>
                <w:lang w:val="ru-RU"/>
              </w:rPr>
              <w:t>9</w:t>
            </w:r>
            <w:r w:rsidRPr="009F5499">
              <w:rPr>
                <w:w w:val="105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92460E" w:rsidRPr="008D5754" w14:paraId="227CAE42" w14:textId="77777777" w:rsidTr="001B3DB4">
        <w:trPr>
          <w:trHeight w:val="709"/>
        </w:trPr>
        <w:tc>
          <w:tcPr>
            <w:tcW w:w="992" w:type="dxa"/>
          </w:tcPr>
          <w:p w14:paraId="5E5CD564" w14:textId="4DF901D2" w:rsidR="00EA7680" w:rsidRPr="0092460E" w:rsidRDefault="00EA7680" w:rsidP="003539F9">
            <w:pPr>
              <w:pStyle w:val="TableParagraph"/>
              <w:spacing w:line="240" w:lineRule="exact"/>
              <w:ind w:left="138" w:right="136"/>
              <w:jc w:val="center"/>
              <w:rPr>
                <w:w w:val="105"/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1.4.5.</w:t>
            </w: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64C7B053" w14:textId="1C324DDD" w:rsidR="00EA7680" w:rsidRPr="0092460E" w:rsidRDefault="00EA7680" w:rsidP="003539F9">
            <w:pPr>
              <w:pStyle w:val="TableParagraph"/>
              <w:spacing w:line="240" w:lineRule="exact"/>
              <w:ind w:left="119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Структурное подразделение Администрации муниципального района - составитель сводного отчета:</w:t>
            </w:r>
          </w:p>
          <w:p w14:paraId="2A734076" w14:textId="268A44CF" w:rsidR="00EA7680" w:rsidRPr="009F5499" w:rsidRDefault="009F5499" w:rsidP="003539F9">
            <w:pPr>
              <w:pStyle w:val="TableParagraph"/>
              <w:spacing w:line="240" w:lineRule="exact"/>
              <w:ind w:left="114" w:right="91" w:hanging="1"/>
              <w:rPr>
                <w:w w:val="105"/>
                <w:sz w:val="24"/>
                <w:szCs w:val="24"/>
                <w:lang w:val="ru-RU"/>
              </w:rPr>
            </w:pPr>
            <w:r w:rsidRPr="009F5499">
              <w:rPr>
                <w:rFonts w:eastAsia="Calibri"/>
                <w:sz w:val="24"/>
                <w:szCs w:val="24"/>
                <w:lang w:val="ru-RU" w:eastAsia="ru-RU"/>
              </w:rPr>
              <w:t>отдел управления, распоряжения и продажи земельных участков Администрации Боровичского муниципального района</w:t>
            </w:r>
          </w:p>
        </w:tc>
      </w:tr>
      <w:tr w:rsidR="0092460E" w:rsidRPr="008D5754" w14:paraId="202F9B33" w14:textId="77777777" w:rsidTr="001B3DB4">
        <w:trPr>
          <w:trHeight w:val="976"/>
        </w:trPr>
        <w:tc>
          <w:tcPr>
            <w:tcW w:w="992" w:type="dxa"/>
          </w:tcPr>
          <w:p w14:paraId="69823765" w14:textId="11A54229" w:rsidR="00EA7680" w:rsidRPr="0092460E" w:rsidRDefault="00EA7680" w:rsidP="003539F9">
            <w:pPr>
              <w:pStyle w:val="TableParagraph"/>
              <w:spacing w:line="240" w:lineRule="exact"/>
              <w:ind w:left="138" w:right="136"/>
              <w:jc w:val="center"/>
              <w:rPr>
                <w:w w:val="105"/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1.4.6.</w:t>
            </w: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0BE7CCC1" w14:textId="1AD0405A" w:rsidR="00EA7680" w:rsidRPr="0092460E" w:rsidRDefault="00EA7680" w:rsidP="003539F9">
            <w:pPr>
              <w:pStyle w:val="TableParagraph"/>
              <w:spacing w:line="240" w:lineRule="exact"/>
              <w:ind w:left="122" w:right="247" w:hanging="2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>Электронный адрес размещения заключения об оценке регулирующего воздействия проекта нормативного правового акта:</w:t>
            </w:r>
          </w:p>
          <w:p w14:paraId="56A6C1E2" w14:textId="77777777" w:rsidR="00EA7680" w:rsidRPr="0092460E" w:rsidRDefault="00EA7680" w:rsidP="003539F9">
            <w:pPr>
              <w:pStyle w:val="TableParagraph"/>
              <w:spacing w:line="240" w:lineRule="exact"/>
              <w:ind w:left="117" w:firstLine="14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 xml:space="preserve">официальный сайт Администрации муниципального района </w:t>
            </w:r>
            <w:hyperlink r:id="rId8" w:history="1">
              <w:r w:rsidRPr="0092460E">
                <w:rPr>
                  <w:rStyle w:val="a5"/>
                  <w:color w:val="auto"/>
                  <w:w w:val="105"/>
                  <w:sz w:val="24"/>
                  <w:szCs w:val="24"/>
                </w:rPr>
                <w:t>http</w:t>
              </w:r>
              <w:r w:rsidRPr="0092460E">
                <w:rPr>
                  <w:rStyle w:val="a5"/>
                  <w:color w:val="auto"/>
                  <w:w w:val="105"/>
                  <w:sz w:val="24"/>
                  <w:szCs w:val="24"/>
                  <w:lang w:val="ru-RU"/>
                </w:rPr>
                <w:t>://</w:t>
              </w:r>
              <w:r w:rsidRPr="0092460E">
                <w:rPr>
                  <w:rStyle w:val="a5"/>
                  <w:color w:val="auto"/>
                  <w:w w:val="105"/>
                  <w:sz w:val="24"/>
                  <w:szCs w:val="24"/>
                </w:rPr>
                <w:t>www</w:t>
              </w:r>
              <w:r w:rsidRPr="0092460E">
                <w:rPr>
                  <w:rStyle w:val="a5"/>
                  <w:color w:val="auto"/>
                  <w:w w:val="105"/>
                  <w:sz w:val="24"/>
                  <w:szCs w:val="24"/>
                  <w:lang w:val="ru-RU"/>
                </w:rPr>
                <w:t>.</w:t>
              </w:r>
              <w:proofErr w:type="spellStart"/>
              <w:r w:rsidRPr="0092460E">
                <w:rPr>
                  <w:rStyle w:val="a5"/>
                  <w:color w:val="auto"/>
                  <w:w w:val="105"/>
                  <w:sz w:val="24"/>
                  <w:szCs w:val="24"/>
                </w:rPr>
                <w:t>boradmin</w:t>
              </w:r>
              <w:proofErr w:type="spellEnd"/>
              <w:r w:rsidRPr="0092460E">
                <w:rPr>
                  <w:rStyle w:val="a5"/>
                  <w:color w:val="auto"/>
                  <w:w w:val="105"/>
                  <w:sz w:val="24"/>
                  <w:szCs w:val="24"/>
                  <w:lang w:val="ru-RU"/>
                </w:rPr>
                <w:t>.</w:t>
              </w:r>
              <w:r w:rsidRPr="0092460E">
                <w:rPr>
                  <w:rStyle w:val="a5"/>
                  <w:color w:val="auto"/>
                  <w:w w:val="105"/>
                  <w:sz w:val="24"/>
                  <w:szCs w:val="24"/>
                </w:rPr>
                <w:t>r</w:t>
              </w:r>
              <w:r w:rsidRPr="0092460E">
                <w:rPr>
                  <w:rStyle w:val="a5"/>
                  <w:color w:val="auto"/>
                  <w:w w:val="105"/>
                  <w:sz w:val="24"/>
                  <w:szCs w:val="24"/>
                  <w:lang w:val="ru-RU"/>
                </w:rPr>
                <w:t>н,</w:t>
              </w:r>
            </w:hyperlink>
          </w:p>
          <w:p w14:paraId="43940278" w14:textId="5668D6AA" w:rsidR="00EA7680" w:rsidRPr="0092460E" w:rsidRDefault="00EA7680" w:rsidP="003539F9">
            <w:pPr>
              <w:pStyle w:val="TableParagraph"/>
              <w:spacing w:line="240" w:lineRule="exact"/>
              <w:ind w:left="119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 xml:space="preserve">интернет портал для публичного обсуждения проектов и действующих НПА </w:t>
            </w:r>
            <w:hyperlink r:id="rId9" w:history="1">
              <w:r w:rsidRPr="0092460E">
                <w:rPr>
                  <w:rStyle w:val="a5"/>
                  <w:color w:val="auto"/>
                  <w:w w:val="105"/>
                  <w:sz w:val="24"/>
                  <w:szCs w:val="24"/>
                  <w:lang w:val="ru-RU"/>
                </w:rPr>
                <w:t>http://</w:t>
              </w:r>
              <w:r w:rsidRPr="0092460E">
                <w:rPr>
                  <w:rStyle w:val="a5"/>
                  <w:color w:val="auto"/>
                  <w:w w:val="105"/>
                  <w:sz w:val="24"/>
                  <w:szCs w:val="24"/>
                </w:rPr>
                <w:t>regulation</w:t>
              </w:r>
              <w:r w:rsidRPr="0092460E">
                <w:rPr>
                  <w:rStyle w:val="a5"/>
                  <w:color w:val="auto"/>
                  <w:w w:val="105"/>
                  <w:sz w:val="24"/>
                  <w:szCs w:val="24"/>
                  <w:lang w:val="ru-RU"/>
                </w:rPr>
                <w:t>.</w:t>
              </w:r>
              <w:proofErr w:type="spellStart"/>
              <w:r w:rsidRPr="0092460E">
                <w:rPr>
                  <w:rStyle w:val="a5"/>
                  <w:color w:val="auto"/>
                  <w:w w:val="105"/>
                  <w:sz w:val="24"/>
                  <w:szCs w:val="24"/>
                </w:rPr>
                <w:t>novreg</w:t>
              </w:r>
              <w:proofErr w:type="spellEnd"/>
              <w:r w:rsidRPr="0092460E">
                <w:rPr>
                  <w:rStyle w:val="a5"/>
                  <w:color w:val="auto"/>
                  <w:w w:val="105"/>
                  <w:sz w:val="24"/>
                  <w:szCs w:val="24"/>
                  <w:lang w:val="ru-RU"/>
                </w:rPr>
                <w:t>.</w:t>
              </w:r>
              <w:proofErr w:type="spellStart"/>
              <w:r w:rsidRPr="0092460E">
                <w:rPr>
                  <w:rStyle w:val="a5"/>
                  <w:color w:val="auto"/>
                  <w:w w:val="105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92460E" w:rsidRPr="008D5754" w14:paraId="3B0EF4F1" w14:textId="77777777" w:rsidTr="001B3DB4">
        <w:trPr>
          <w:trHeight w:val="976"/>
        </w:trPr>
        <w:tc>
          <w:tcPr>
            <w:tcW w:w="992" w:type="dxa"/>
          </w:tcPr>
          <w:p w14:paraId="357E058B" w14:textId="0F001040" w:rsidR="00EA7680" w:rsidRPr="0092460E" w:rsidRDefault="00EA7680" w:rsidP="003539F9">
            <w:pPr>
              <w:pStyle w:val="TableParagraph"/>
              <w:spacing w:line="240" w:lineRule="exact"/>
              <w:ind w:left="138" w:right="136"/>
              <w:jc w:val="center"/>
              <w:rPr>
                <w:w w:val="105"/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1.4.7.</w:t>
            </w: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107C2E96" w14:textId="77777777" w:rsidR="00EA7680" w:rsidRPr="0092460E" w:rsidRDefault="00EA7680" w:rsidP="003539F9">
            <w:pPr>
              <w:pStyle w:val="TableParagraph"/>
              <w:spacing w:line="240" w:lineRule="exact"/>
              <w:ind w:left="123" w:right="75" w:hanging="8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Дата и реквизиты заключения об оценке регулирующего воздействия проекта нормативного правового акта:</w:t>
            </w:r>
          </w:p>
          <w:p w14:paraId="3EA7810F" w14:textId="33DC6EF8" w:rsidR="00EA7680" w:rsidRPr="0092460E" w:rsidRDefault="00EA7680" w:rsidP="003539F9">
            <w:pPr>
              <w:pStyle w:val="TableParagraph"/>
              <w:spacing w:line="240" w:lineRule="exact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 xml:space="preserve">  Заключение об оценке регулирующего </w:t>
            </w:r>
            <w:r w:rsidRPr="0092460E">
              <w:rPr>
                <w:w w:val="105"/>
                <w:position w:val="1"/>
                <w:sz w:val="24"/>
                <w:szCs w:val="24"/>
                <w:lang w:val="ru-RU"/>
              </w:rPr>
              <w:t>воздействия</w:t>
            </w:r>
            <w:r w:rsidRPr="0092460E">
              <w:rPr>
                <w:spacing w:val="61"/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position w:val="1"/>
                <w:sz w:val="24"/>
                <w:szCs w:val="24"/>
                <w:lang w:val="ru-RU"/>
              </w:rPr>
              <w:t>комитета</w:t>
            </w:r>
            <w:r w:rsidR="003539F9" w:rsidRPr="0092460E">
              <w:rPr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 xml:space="preserve">экономики Администрации муниципального района </w:t>
            </w:r>
            <w:r w:rsidRPr="0092460E">
              <w:rPr>
                <w:w w:val="105"/>
                <w:position w:val="1"/>
                <w:sz w:val="24"/>
                <w:szCs w:val="24"/>
                <w:lang w:val="ru-RU"/>
              </w:rPr>
              <w:t xml:space="preserve">от </w:t>
            </w:r>
            <w:r w:rsidR="008E6815">
              <w:rPr>
                <w:w w:val="105"/>
                <w:position w:val="1"/>
                <w:sz w:val="24"/>
                <w:szCs w:val="24"/>
                <w:lang w:val="ru-RU"/>
              </w:rPr>
              <w:t>10</w:t>
            </w:r>
            <w:r w:rsidRPr="0092460E">
              <w:rPr>
                <w:spacing w:val="-3"/>
                <w:w w:val="105"/>
                <w:position w:val="2"/>
                <w:sz w:val="24"/>
                <w:szCs w:val="24"/>
                <w:lang w:val="ru-RU"/>
              </w:rPr>
              <w:t>.0</w:t>
            </w:r>
            <w:r w:rsidR="008E6815">
              <w:rPr>
                <w:spacing w:val="-3"/>
                <w:w w:val="105"/>
                <w:position w:val="2"/>
                <w:sz w:val="24"/>
                <w:szCs w:val="24"/>
                <w:lang w:val="ru-RU"/>
              </w:rPr>
              <w:t>4</w:t>
            </w:r>
            <w:r w:rsidRPr="0092460E">
              <w:rPr>
                <w:spacing w:val="-3"/>
                <w:w w:val="105"/>
                <w:position w:val="2"/>
                <w:sz w:val="24"/>
                <w:szCs w:val="24"/>
                <w:lang w:val="ru-RU"/>
              </w:rPr>
              <w:t>.201</w:t>
            </w:r>
            <w:r w:rsidR="008E6815">
              <w:rPr>
                <w:spacing w:val="-3"/>
                <w:w w:val="105"/>
                <w:position w:val="2"/>
                <w:sz w:val="24"/>
                <w:szCs w:val="24"/>
                <w:lang w:val="ru-RU"/>
              </w:rPr>
              <w:t>9</w:t>
            </w:r>
            <w:r w:rsidR="003539F9" w:rsidRPr="0092460E">
              <w:rPr>
                <w:spacing w:val="-3"/>
                <w:w w:val="105"/>
                <w:position w:val="2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10"/>
                <w:sz w:val="24"/>
                <w:szCs w:val="24"/>
                <w:lang w:val="ru-RU"/>
              </w:rPr>
              <w:t>№</w:t>
            </w:r>
            <w:r w:rsidR="008E6815">
              <w:rPr>
                <w:w w:val="110"/>
                <w:sz w:val="24"/>
                <w:szCs w:val="24"/>
                <w:lang w:val="ru-RU"/>
              </w:rPr>
              <w:t>2</w:t>
            </w:r>
          </w:p>
        </w:tc>
      </w:tr>
      <w:tr w:rsidR="0092460E" w:rsidRPr="008D5754" w14:paraId="0B7863D4" w14:textId="77777777" w:rsidTr="001B3DB4">
        <w:trPr>
          <w:trHeight w:val="976"/>
        </w:trPr>
        <w:tc>
          <w:tcPr>
            <w:tcW w:w="992" w:type="dxa"/>
          </w:tcPr>
          <w:p w14:paraId="20C5AD58" w14:textId="7FE5392F" w:rsidR="00EA7680" w:rsidRPr="0092460E" w:rsidRDefault="00EA7680" w:rsidP="003539F9">
            <w:pPr>
              <w:pStyle w:val="TableParagraph"/>
              <w:spacing w:line="240" w:lineRule="exact"/>
              <w:ind w:left="138" w:right="136"/>
              <w:jc w:val="center"/>
              <w:rPr>
                <w:w w:val="105"/>
                <w:sz w:val="24"/>
                <w:szCs w:val="24"/>
              </w:rPr>
            </w:pPr>
            <w:r w:rsidRPr="0092460E">
              <w:rPr>
                <w:sz w:val="24"/>
                <w:szCs w:val="24"/>
              </w:rPr>
              <w:t>1.4.8.</w:t>
            </w: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17CFCD8B" w14:textId="77777777" w:rsidR="00EA7680" w:rsidRPr="0092460E" w:rsidRDefault="00EA7680" w:rsidP="003539F9">
            <w:pPr>
              <w:pStyle w:val="TableParagraph"/>
              <w:spacing w:line="240" w:lineRule="exact"/>
              <w:ind w:left="122" w:hanging="11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 xml:space="preserve">Электронный адрес размещения заключения об оценке регулирующего </w:t>
            </w:r>
            <w:r w:rsidRPr="0092460E">
              <w:rPr>
                <w:w w:val="105"/>
                <w:sz w:val="24"/>
                <w:szCs w:val="24"/>
                <w:lang w:val="ru-RU"/>
              </w:rPr>
              <w:t>воздействия проекта нормативного правового акта:</w:t>
            </w:r>
          </w:p>
          <w:p w14:paraId="1A0CFE94" w14:textId="77777777" w:rsidR="00EA7680" w:rsidRPr="0092460E" w:rsidRDefault="0020497E" w:rsidP="003539F9">
            <w:pPr>
              <w:pStyle w:val="TableParagraph"/>
              <w:spacing w:line="240" w:lineRule="exact"/>
              <w:ind w:left="122" w:hanging="11"/>
              <w:rPr>
                <w:w w:val="105"/>
                <w:sz w:val="24"/>
                <w:szCs w:val="24"/>
                <w:lang w:val="ru-RU"/>
              </w:rPr>
            </w:pPr>
            <w:hyperlink r:id="rId10" w:history="1">
              <w:r w:rsidR="00EA7680" w:rsidRPr="0092460E">
                <w:rPr>
                  <w:rStyle w:val="a5"/>
                  <w:color w:val="auto"/>
                  <w:w w:val="105"/>
                  <w:sz w:val="24"/>
                  <w:szCs w:val="24"/>
                  <w:lang w:val="ru-RU"/>
                </w:rPr>
                <w:t>http://regulation.novreg.ru/Dashboard#</w:t>
              </w:r>
            </w:hyperlink>
            <w:r w:rsidR="00EA7680" w:rsidRPr="0092460E">
              <w:rPr>
                <w:w w:val="105"/>
                <w:sz w:val="24"/>
                <w:szCs w:val="24"/>
                <w:lang w:val="ru-RU"/>
              </w:rPr>
              <w:t>;</w:t>
            </w:r>
          </w:p>
          <w:p w14:paraId="5A97C549" w14:textId="7AADE94C" w:rsidR="00EA7680" w:rsidRPr="003447F3" w:rsidRDefault="003447F3" w:rsidP="003539F9">
            <w:pPr>
              <w:pStyle w:val="TableParagraph"/>
              <w:spacing w:line="240" w:lineRule="exact"/>
              <w:ind w:left="123" w:right="75" w:hanging="8"/>
              <w:rPr>
                <w:w w:val="105"/>
                <w:sz w:val="24"/>
                <w:szCs w:val="24"/>
                <w:lang w:val="ru-RU"/>
              </w:rPr>
            </w:pPr>
            <w:r w:rsidRPr="003447F3">
              <w:rPr>
                <w:sz w:val="24"/>
                <w:szCs w:val="24"/>
              </w:rPr>
              <w:t>https</w:t>
            </w:r>
            <w:r w:rsidRPr="003447F3">
              <w:rPr>
                <w:sz w:val="24"/>
                <w:szCs w:val="24"/>
                <w:lang w:val="ru-RU"/>
              </w:rPr>
              <w:t>://</w:t>
            </w:r>
            <w:r w:rsidRPr="003447F3">
              <w:rPr>
                <w:sz w:val="24"/>
                <w:szCs w:val="24"/>
              </w:rPr>
              <w:t>www</w:t>
            </w:r>
            <w:r w:rsidRPr="003447F3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3447F3">
              <w:rPr>
                <w:sz w:val="24"/>
                <w:szCs w:val="24"/>
              </w:rPr>
              <w:t>boradmin</w:t>
            </w:r>
            <w:proofErr w:type="spellEnd"/>
            <w:r w:rsidRPr="003447F3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3447F3">
              <w:rPr>
                <w:sz w:val="24"/>
                <w:szCs w:val="24"/>
              </w:rPr>
              <w:t>ru</w:t>
            </w:r>
            <w:proofErr w:type="spellEnd"/>
            <w:r w:rsidRPr="003447F3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3447F3">
              <w:rPr>
                <w:sz w:val="24"/>
                <w:szCs w:val="24"/>
              </w:rPr>
              <w:t>provedenie</w:t>
            </w:r>
            <w:proofErr w:type="spellEnd"/>
            <w:r w:rsidRPr="003447F3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3447F3">
              <w:rPr>
                <w:sz w:val="24"/>
                <w:szCs w:val="24"/>
              </w:rPr>
              <w:t>otcenki</w:t>
            </w:r>
            <w:proofErr w:type="spellEnd"/>
            <w:r w:rsidRPr="003447F3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3447F3">
              <w:rPr>
                <w:sz w:val="24"/>
                <w:szCs w:val="24"/>
              </w:rPr>
              <w:t>reguliruyushcego</w:t>
            </w:r>
            <w:proofErr w:type="spellEnd"/>
            <w:r w:rsidRPr="003447F3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3447F3">
              <w:rPr>
                <w:sz w:val="24"/>
                <w:szCs w:val="24"/>
              </w:rPr>
              <w:t>vozdeystviya</w:t>
            </w:r>
            <w:proofErr w:type="spellEnd"/>
            <w:r w:rsidRPr="003447F3">
              <w:rPr>
                <w:sz w:val="24"/>
                <w:szCs w:val="24"/>
                <w:lang w:val="ru-RU"/>
              </w:rPr>
              <w:t>.</w:t>
            </w:r>
            <w:r w:rsidRPr="003447F3">
              <w:rPr>
                <w:sz w:val="24"/>
                <w:szCs w:val="24"/>
              </w:rPr>
              <w:t>html</w:t>
            </w:r>
          </w:p>
        </w:tc>
      </w:tr>
      <w:tr w:rsidR="0092460E" w:rsidRPr="0092460E" w14:paraId="11574338" w14:textId="77777777" w:rsidTr="001B3DB4">
        <w:trPr>
          <w:trHeight w:val="352"/>
        </w:trPr>
        <w:tc>
          <w:tcPr>
            <w:tcW w:w="992" w:type="dxa"/>
          </w:tcPr>
          <w:p w14:paraId="4A8A4933" w14:textId="13D45193" w:rsidR="00EA7680" w:rsidRPr="0092460E" w:rsidRDefault="00EA7680" w:rsidP="003539F9">
            <w:pPr>
              <w:pStyle w:val="TableParagraph"/>
              <w:spacing w:line="240" w:lineRule="exact"/>
              <w:ind w:left="138" w:right="136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1.5.</w:t>
            </w: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362700D2" w14:textId="534A34D7" w:rsidR="00EA7680" w:rsidRPr="0092460E" w:rsidRDefault="00EA7680" w:rsidP="003539F9">
            <w:pPr>
              <w:pStyle w:val="TableParagraph"/>
              <w:spacing w:line="240" w:lineRule="exact"/>
              <w:ind w:left="122" w:hanging="11"/>
              <w:rPr>
                <w:sz w:val="24"/>
                <w:szCs w:val="24"/>
                <w:lang w:val="ru-RU"/>
              </w:rPr>
            </w:pPr>
            <w:proofErr w:type="spellStart"/>
            <w:r w:rsidRPr="0092460E">
              <w:rPr>
                <w:w w:val="105"/>
                <w:sz w:val="24"/>
                <w:szCs w:val="24"/>
              </w:rPr>
              <w:t>Контактная</w:t>
            </w:r>
            <w:proofErr w:type="spellEnd"/>
            <w:r w:rsidRPr="0092460E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92460E">
              <w:rPr>
                <w:w w:val="105"/>
                <w:sz w:val="24"/>
                <w:szCs w:val="24"/>
              </w:rPr>
              <w:t>информация</w:t>
            </w:r>
            <w:proofErr w:type="spellEnd"/>
            <w:r w:rsidRPr="0092460E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92460E">
              <w:rPr>
                <w:w w:val="105"/>
                <w:sz w:val="24"/>
                <w:szCs w:val="24"/>
              </w:rPr>
              <w:t>исполнителя</w:t>
            </w:r>
            <w:proofErr w:type="spellEnd"/>
            <w:r w:rsidRPr="0092460E">
              <w:rPr>
                <w:w w:val="105"/>
                <w:sz w:val="24"/>
                <w:szCs w:val="24"/>
                <w:lang w:val="ru-RU"/>
              </w:rPr>
              <w:t>:</w:t>
            </w:r>
          </w:p>
        </w:tc>
      </w:tr>
      <w:tr w:rsidR="0092460E" w:rsidRPr="008D5754" w14:paraId="1E05CFB7" w14:textId="77777777" w:rsidTr="001B3DB4">
        <w:trPr>
          <w:trHeight w:val="414"/>
        </w:trPr>
        <w:tc>
          <w:tcPr>
            <w:tcW w:w="992" w:type="dxa"/>
          </w:tcPr>
          <w:p w14:paraId="41F61081" w14:textId="60D9FE09" w:rsidR="00EA7680" w:rsidRPr="0092460E" w:rsidRDefault="00EA7680" w:rsidP="003539F9">
            <w:pPr>
              <w:pStyle w:val="TableParagraph"/>
              <w:spacing w:line="240" w:lineRule="exact"/>
              <w:ind w:left="138" w:right="136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1.5.1.</w:t>
            </w: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17E3ECF2" w14:textId="24F7FCED" w:rsidR="00EA7680" w:rsidRPr="0092460E" w:rsidRDefault="00EA7680" w:rsidP="003539F9">
            <w:pPr>
              <w:pStyle w:val="TableParagraph"/>
              <w:spacing w:line="240" w:lineRule="exact"/>
              <w:ind w:left="122" w:hanging="11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 xml:space="preserve">Ф.И.О. </w:t>
            </w:r>
            <w:r w:rsidR="002E12EF">
              <w:rPr>
                <w:w w:val="105"/>
                <w:sz w:val="24"/>
                <w:szCs w:val="24"/>
                <w:lang w:val="ru-RU"/>
              </w:rPr>
              <w:t>Васильева Наталья Сергеевна</w:t>
            </w:r>
          </w:p>
        </w:tc>
      </w:tr>
      <w:tr w:rsidR="0092460E" w:rsidRPr="008D5754" w14:paraId="5A1EF2B8" w14:textId="77777777" w:rsidTr="001B3DB4">
        <w:trPr>
          <w:trHeight w:val="690"/>
        </w:trPr>
        <w:tc>
          <w:tcPr>
            <w:tcW w:w="992" w:type="dxa"/>
          </w:tcPr>
          <w:p w14:paraId="0BB4A21B" w14:textId="0ACCFE14" w:rsidR="00EA7680" w:rsidRPr="0092460E" w:rsidRDefault="00EA7680" w:rsidP="003539F9">
            <w:pPr>
              <w:pStyle w:val="TableParagraph"/>
              <w:spacing w:line="240" w:lineRule="exact"/>
              <w:ind w:left="138" w:right="136"/>
              <w:jc w:val="center"/>
              <w:rPr>
                <w:sz w:val="24"/>
                <w:szCs w:val="24"/>
              </w:rPr>
            </w:pPr>
            <w:r w:rsidRPr="0092460E">
              <w:rPr>
                <w:sz w:val="24"/>
                <w:szCs w:val="24"/>
              </w:rPr>
              <w:t>1.5.2.</w:t>
            </w: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2BBBAE6A" w14:textId="78C4B504" w:rsidR="00EA7680" w:rsidRPr="0092460E" w:rsidRDefault="00EA7680" w:rsidP="003539F9">
            <w:pPr>
              <w:pStyle w:val="TableParagraph"/>
              <w:spacing w:line="240" w:lineRule="exact"/>
              <w:ind w:left="122" w:hanging="11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 xml:space="preserve">Должность: </w:t>
            </w:r>
            <w:r w:rsidR="002E12EF">
              <w:rPr>
                <w:w w:val="105"/>
                <w:sz w:val="24"/>
                <w:szCs w:val="24"/>
                <w:lang w:val="ru-RU"/>
              </w:rPr>
              <w:t>заместитель председателя, начальник</w:t>
            </w:r>
            <w:r w:rsidRPr="0092460E">
              <w:rPr>
                <w:w w:val="105"/>
                <w:sz w:val="24"/>
                <w:szCs w:val="24"/>
                <w:lang w:val="ru-RU"/>
              </w:rPr>
              <w:t xml:space="preserve"> отдела экономического развития, промышленности, потребительского рынка </w:t>
            </w:r>
            <w:r w:rsidR="00D644E3">
              <w:rPr>
                <w:w w:val="105"/>
                <w:sz w:val="24"/>
                <w:szCs w:val="24"/>
                <w:lang w:val="ru-RU"/>
              </w:rPr>
              <w:t xml:space="preserve">комитета экономики </w:t>
            </w:r>
            <w:r w:rsidRPr="0092460E">
              <w:rPr>
                <w:w w:val="105"/>
                <w:sz w:val="24"/>
                <w:szCs w:val="24"/>
                <w:lang w:val="ru-RU"/>
              </w:rPr>
              <w:t>Администрации муниципального района</w:t>
            </w:r>
          </w:p>
        </w:tc>
      </w:tr>
      <w:tr w:rsidR="0092460E" w:rsidRPr="0092460E" w14:paraId="0234CF5E" w14:textId="77777777" w:rsidTr="001B3DB4">
        <w:trPr>
          <w:trHeight w:val="416"/>
        </w:trPr>
        <w:tc>
          <w:tcPr>
            <w:tcW w:w="992" w:type="dxa"/>
          </w:tcPr>
          <w:p w14:paraId="49FB9082" w14:textId="1755531F" w:rsidR="00EA7680" w:rsidRPr="0092460E" w:rsidRDefault="00EA7680" w:rsidP="003539F9">
            <w:pPr>
              <w:pStyle w:val="TableParagraph"/>
              <w:spacing w:line="240" w:lineRule="exact"/>
              <w:ind w:left="138" w:right="136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1.5.3.</w:t>
            </w: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52E3A4C4" w14:textId="0AB130CC" w:rsidR="00EA7680" w:rsidRPr="0092460E" w:rsidRDefault="00EA7680" w:rsidP="003539F9">
            <w:pPr>
              <w:pStyle w:val="TableParagraph"/>
              <w:spacing w:line="240" w:lineRule="exact"/>
              <w:ind w:left="122" w:hanging="11"/>
              <w:rPr>
                <w:sz w:val="24"/>
                <w:szCs w:val="24"/>
                <w:lang w:val="ru-RU"/>
              </w:rPr>
            </w:pPr>
            <w:proofErr w:type="spellStart"/>
            <w:r w:rsidRPr="0092460E">
              <w:rPr>
                <w:w w:val="105"/>
                <w:sz w:val="24"/>
                <w:szCs w:val="24"/>
              </w:rPr>
              <w:t>Телефон</w:t>
            </w:r>
            <w:proofErr w:type="spellEnd"/>
            <w:r w:rsidRPr="0092460E">
              <w:rPr>
                <w:w w:val="105"/>
                <w:sz w:val="24"/>
                <w:szCs w:val="24"/>
                <w:lang w:val="ru-RU"/>
              </w:rPr>
              <w:t>:</w:t>
            </w:r>
            <w:r w:rsidRPr="0092460E">
              <w:rPr>
                <w:w w:val="105"/>
                <w:sz w:val="24"/>
                <w:szCs w:val="24"/>
              </w:rPr>
              <w:t xml:space="preserve"> 8(816</w:t>
            </w:r>
            <w:r w:rsidRPr="0092460E">
              <w:rPr>
                <w:w w:val="105"/>
                <w:sz w:val="24"/>
                <w:szCs w:val="24"/>
                <w:lang w:val="ru-RU"/>
              </w:rPr>
              <w:t>64</w:t>
            </w:r>
            <w:r w:rsidRPr="0092460E">
              <w:rPr>
                <w:w w:val="105"/>
                <w:sz w:val="24"/>
                <w:szCs w:val="24"/>
              </w:rPr>
              <w:t xml:space="preserve">) </w:t>
            </w:r>
            <w:r w:rsidRPr="0092460E">
              <w:rPr>
                <w:w w:val="105"/>
                <w:sz w:val="24"/>
                <w:szCs w:val="24"/>
                <w:lang w:val="ru-RU"/>
              </w:rPr>
              <w:t>9-12-8</w:t>
            </w:r>
            <w:r w:rsidR="00D644E3">
              <w:rPr>
                <w:w w:val="105"/>
                <w:sz w:val="24"/>
                <w:szCs w:val="24"/>
                <w:lang w:val="ru-RU"/>
              </w:rPr>
              <w:t>5</w:t>
            </w:r>
          </w:p>
        </w:tc>
      </w:tr>
      <w:tr w:rsidR="0092460E" w:rsidRPr="008D5754" w14:paraId="274B4082" w14:textId="77777777" w:rsidTr="001B3DB4">
        <w:trPr>
          <w:trHeight w:val="409"/>
        </w:trPr>
        <w:tc>
          <w:tcPr>
            <w:tcW w:w="992" w:type="dxa"/>
          </w:tcPr>
          <w:p w14:paraId="7BB6D538" w14:textId="446E9D6E" w:rsidR="00EA7680" w:rsidRPr="0092460E" w:rsidRDefault="00EA7680" w:rsidP="003539F9">
            <w:pPr>
              <w:pStyle w:val="TableParagraph"/>
              <w:spacing w:line="240" w:lineRule="exact"/>
              <w:ind w:left="138" w:right="136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1.5.4.</w:t>
            </w: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301EC3D3" w14:textId="629A65D7" w:rsidR="00EA7680" w:rsidRPr="0092460E" w:rsidRDefault="00EA7680" w:rsidP="003539F9">
            <w:pPr>
              <w:pStyle w:val="TableParagraph"/>
              <w:spacing w:line="240" w:lineRule="exact"/>
              <w:ind w:left="122" w:hanging="11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 xml:space="preserve">Адрес электронной почты: </w:t>
            </w:r>
            <w:r w:rsidRPr="0092460E">
              <w:rPr>
                <w:sz w:val="24"/>
                <w:szCs w:val="24"/>
              </w:rPr>
              <w:t>invest</w:t>
            </w:r>
            <w:r w:rsidRPr="0092460E">
              <w:rPr>
                <w:sz w:val="24"/>
                <w:szCs w:val="24"/>
                <w:lang w:val="ru-RU"/>
              </w:rPr>
              <w:t>@</w:t>
            </w:r>
            <w:proofErr w:type="spellStart"/>
            <w:r w:rsidRPr="0092460E">
              <w:rPr>
                <w:sz w:val="24"/>
                <w:szCs w:val="24"/>
              </w:rPr>
              <w:t>boradmin</w:t>
            </w:r>
            <w:proofErr w:type="spellEnd"/>
            <w:r w:rsidRPr="0092460E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92460E">
              <w:rPr>
                <w:sz w:val="24"/>
                <w:szCs w:val="24"/>
              </w:rPr>
              <w:t>ru</w:t>
            </w:r>
            <w:proofErr w:type="spellEnd"/>
          </w:p>
        </w:tc>
      </w:tr>
    </w:tbl>
    <w:p w14:paraId="26541C18" w14:textId="0286CE45" w:rsidR="00187087" w:rsidRPr="0092460E" w:rsidRDefault="00187087" w:rsidP="003539F9">
      <w:pPr>
        <w:spacing w:line="240" w:lineRule="exact"/>
        <w:rPr>
          <w:sz w:val="24"/>
          <w:szCs w:val="24"/>
          <w:lang w:val="ru-RU"/>
        </w:rPr>
      </w:pPr>
    </w:p>
    <w:p w14:paraId="08A3E365" w14:textId="12574142" w:rsidR="003539F9" w:rsidRPr="0092460E" w:rsidRDefault="003539F9" w:rsidP="003539F9">
      <w:pPr>
        <w:spacing w:line="240" w:lineRule="exact"/>
        <w:rPr>
          <w:sz w:val="24"/>
          <w:szCs w:val="24"/>
          <w:lang w:val="ru-RU"/>
        </w:rPr>
      </w:pPr>
    </w:p>
    <w:p w14:paraId="386F47DA" w14:textId="77777777" w:rsidR="003539F9" w:rsidRPr="0092460E" w:rsidRDefault="003539F9" w:rsidP="003539F9">
      <w:pPr>
        <w:spacing w:line="240" w:lineRule="exact"/>
        <w:rPr>
          <w:sz w:val="24"/>
          <w:szCs w:val="24"/>
          <w:lang w:val="ru-RU"/>
        </w:rPr>
      </w:pPr>
    </w:p>
    <w:p w14:paraId="62FC8C03" w14:textId="4C45B8D4" w:rsidR="000B0B12" w:rsidRPr="0092460E" w:rsidRDefault="000B0B12" w:rsidP="003539F9">
      <w:pPr>
        <w:pStyle w:val="a4"/>
        <w:numPr>
          <w:ilvl w:val="0"/>
          <w:numId w:val="3"/>
        </w:numPr>
        <w:tabs>
          <w:tab w:val="left" w:pos="1008"/>
        </w:tabs>
        <w:spacing w:line="240" w:lineRule="exact"/>
        <w:ind w:left="1134" w:right="141" w:firstLine="709"/>
        <w:jc w:val="both"/>
        <w:rPr>
          <w:bCs/>
          <w:sz w:val="24"/>
          <w:szCs w:val="24"/>
          <w:lang w:val="ru-RU"/>
        </w:rPr>
      </w:pPr>
      <w:r w:rsidRPr="0092460E">
        <w:rPr>
          <w:sz w:val="24"/>
          <w:szCs w:val="24"/>
          <w:lang w:val="ru-RU"/>
        </w:rPr>
        <w:t>Основные</w:t>
      </w:r>
      <w:r w:rsidRPr="0092460E">
        <w:rPr>
          <w:spacing w:val="-32"/>
          <w:sz w:val="24"/>
          <w:szCs w:val="24"/>
          <w:lang w:val="ru-RU"/>
        </w:rPr>
        <w:t xml:space="preserve"> </w:t>
      </w:r>
      <w:r w:rsidRPr="0092460E">
        <w:rPr>
          <w:sz w:val="24"/>
          <w:szCs w:val="24"/>
        </w:rPr>
        <w:t>r</w:t>
      </w:r>
      <w:proofErr w:type="spellStart"/>
      <w:r w:rsidRPr="0092460E">
        <w:rPr>
          <w:sz w:val="24"/>
          <w:szCs w:val="24"/>
          <w:lang w:val="ru-RU"/>
        </w:rPr>
        <w:t>руппы</w:t>
      </w:r>
      <w:proofErr w:type="spellEnd"/>
      <w:r w:rsidRPr="0092460E">
        <w:rPr>
          <w:spacing w:val="-41"/>
          <w:sz w:val="24"/>
          <w:szCs w:val="24"/>
          <w:lang w:val="ru-RU"/>
        </w:rPr>
        <w:t xml:space="preserve"> </w:t>
      </w:r>
      <w:r w:rsidRPr="0092460E">
        <w:rPr>
          <w:sz w:val="24"/>
          <w:szCs w:val="24"/>
          <w:lang w:val="ru-RU"/>
        </w:rPr>
        <w:t>субъектов</w:t>
      </w:r>
      <w:r w:rsidRPr="0092460E">
        <w:rPr>
          <w:spacing w:val="-34"/>
          <w:sz w:val="24"/>
          <w:szCs w:val="24"/>
          <w:lang w:val="ru-RU"/>
        </w:rPr>
        <w:t xml:space="preserve"> </w:t>
      </w:r>
      <w:r w:rsidRPr="0092460E">
        <w:rPr>
          <w:sz w:val="24"/>
          <w:szCs w:val="24"/>
          <w:lang w:val="ru-RU"/>
        </w:rPr>
        <w:t>предпринимательской</w:t>
      </w:r>
      <w:r w:rsidRPr="0092460E">
        <w:rPr>
          <w:spacing w:val="-41"/>
          <w:sz w:val="24"/>
          <w:szCs w:val="24"/>
          <w:lang w:val="ru-RU"/>
        </w:rPr>
        <w:t xml:space="preserve"> </w:t>
      </w:r>
      <w:r w:rsidRPr="0092460E">
        <w:rPr>
          <w:sz w:val="24"/>
          <w:szCs w:val="24"/>
          <w:lang w:val="ru-RU"/>
        </w:rPr>
        <w:t>и</w:t>
      </w:r>
      <w:r w:rsidRPr="0092460E">
        <w:rPr>
          <w:spacing w:val="-40"/>
          <w:sz w:val="24"/>
          <w:szCs w:val="24"/>
          <w:lang w:val="ru-RU"/>
        </w:rPr>
        <w:t xml:space="preserve"> </w:t>
      </w:r>
      <w:r w:rsidRPr="0092460E">
        <w:rPr>
          <w:sz w:val="24"/>
          <w:szCs w:val="24"/>
          <w:lang w:val="ru-RU"/>
        </w:rPr>
        <w:t>иной</w:t>
      </w:r>
      <w:r w:rsidRPr="0092460E">
        <w:rPr>
          <w:spacing w:val="-39"/>
          <w:sz w:val="24"/>
          <w:szCs w:val="24"/>
          <w:lang w:val="ru-RU"/>
        </w:rPr>
        <w:t xml:space="preserve"> </w:t>
      </w:r>
      <w:r w:rsidRPr="0092460E">
        <w:rPr>
          <w:sz w:val="24"/>
          <w:szCs w:val="24"/>
          <w:lang w:val="ru-RU"/>
        </w:rPr>
        <w:t>экономической деятельности, иные заинтересованные лица, включая органы государственной</w:t>
      </w:r>
      <w:r w:rsidRPr="0092460E">
        <w:rPr>
          <w:spacing w:val="-7"/>
          <w:sz w:val="24"/>
          <w:szCs w:val="24"/>
          <w:lang w:val="ru-RU"/>
        </w:rPr>
        <w:t xml:space="preserve"> </w:t>
      </w:r>
      <w:r w:rsidRPr="0092460E">
        <w:rPr>
          <w:sz w:val="24"/>
          <w:szCs w:val="24"/>
          <w:lang w:val="ru-RU"/>
        </w:rPr>
        <w:t>власти</w:t>
      </w:r>
      <w:r w:rsidRPr="0092460E">
        <w:rPr>
          <w:spacing w:val="-14"/>
          <w:sz w:val="24"/>
          <w:szCs w:val="24"/>
          <w:lang w:val="ru-RU"/>
        </w:rPr>
        <w:t xml:space="preserve"> </w:t>
      </w:r>
      <w:r w:rsidRPr="0092460E">
        <w:rPr>
          <w:sz w:val="24"/>
          <w:szCs w:val="24"/>
          <w:lang w:val="ru-RU"/>
        </w:rPr>
        <w:t>Новгородской</w:t>
      </w:r>
      <w:r w:rsidRPr="0092460E">
        <w:rPr>
          <w:spacing w:val="-5"/>
          <w:sz w:val="24"/>
          <w:szCs w:val="24"/>
          <w:lang w:val="ru-RU"/>
        </w:rPr>
        <w:t xml:space="preserve"> </w:t>
      </w:r>
      <w:r w:rsidRPr="0092460E">
        <w:rPr>
          <w:sz w:val="24"/>
          <w:szCs w:val="24"/>
          <w:lang w:val="ru-RU"/>
        </w:rPr>
        <w:t>области,</w:t>
      </w:r>
      <w:r w:rsidRPr="0092460E">
        <w:rPr>
          <w:spacing w:val="-14"/>
          <w:sz w:val="24"/>
          <w:szCs w:val="24"/>
          <w:lang w:val="ru-RU"/>
        </w:rPr>
        <w:t xml:space="preserve"> </w:t>
      </w:r>
      <w:r w:rsidRPr="0092460E">
        <w:rPr>
          <w:sz w:val="24"/>
          <w:szCs w:val="24"/>
          <w:lang w:val="ru-RU"/>
        </w:rPr>
        <w:t>интересы</w:t>
      </w:r>
      <w:r w:rsidRPr="0092460E">
        <w:rPr>
          <w:spacing w:val="-8"/>
          <w:sz w:val="24"/>
          <w:szCs w:val="24"/>
          <w:lang w:val="ru-RU"/>
        </w:rPr>
        <w:t xml:space="preserve"> </w:t>
      </w:r>
      <w:r w:rsidRPr="0092460E">
        <w:rPr>
          <w:sz w:val="24"/>
          <w:szCs w:val="24"/>
          <w:lang w:val="ru-RU"/>
        </w:rPr>
        <w:t>которых</w:t>
      </w:r>
      <w:r w:rsidRPr="0092460E">
        <w:rPr>
          <w:spacing w:val="-10"/>
          <w:sz w:val="24"/>
          <w:szCs w:val="24"/>
          <w:lang w:val="ru-RU"/>
        </w:rPr>
        <w:t xml:space="preserve"> </w:t>
      </w:r>
      <w:r w:rsidRPr="0092460E">
        <w:rPr>
          <w:spacing w:val="-9"/>
          <w:sz w:val="24"/>
          <w:szCs w:val="24"/>
          <w:lang w:val="ru-RU"/>
        </w:rPr>
        <w:t xml:space="preserve">затрагиваются </w:t>
      </w:r>
      <w:r w:rsidRPr="0092460E">
        <w:rPr>
          <w:sz w:val="24"/>
          <w:szCs w:val="24"/>
          <w:lang w:val="ru-RU"/>
        </w:rPr>
        <w:t xml:space="preserve">регулированием, установленным нормативным  правовым  </w:t>
      </w:r>
      <w:r w:rsidRPr="0092460E">
        <w:rPr>
          <w:spacing w:val="-3"/>
          <w:sz w:val="24"/>
          <w:szCs w:val="24"/>
          <w:lang w:val="ru-RU"/>
        </w:rPr>
        <w:t xml:space="preserve">актом, </w:t>
      </w:r>
      <w:r w:rsidRPr="0092460E">
        <w:rPr>
          <w:sz w:val="24"/>
          <w:szCs w:val="24"/>
          <w:lang w:val="ru-RU"/>
        </w:rPr>
        <w:t xml:space="preserve">оценка количества таких субъектов на день подготовки отчета об  оценке фактического воздействия нормативного правового акта, изменение численности и состава таких групп по сравнению со </w:t>
      </w:r>
      <w:r w:rsidRPr="0092460E">
        <w:rPr>
          <w:spacing w:val="-9"/>
          <w:sz w:val="24"/>
          <w:szCs w:val="24"/>
          <w:lang w:val="ru-RU"/>
        </w:rPr>
        <w:t xml:space="preserve">сведениями, </w:t>
      </w:r>
      <w:r w:rsidRPr="0092460E">
        <w:rPr>
          <w:sz w:val="24"/>
          <w:szCs w:val="24"/>
          <w:lang w:val="ru-RU"/>
        </w:rPr>
        <w:t xml:space="preserve">представленными разработчиком при проведении оценки </w:t>
      </w:r>
      <w:r w:rsidRPr="0092460E">
        <w:rPr>
          <w:bCs/>
          <w:w w:val="95"/>
          <w:sz w:val="24"/>
          <w:szCs w:val="24"/>
          <w:lang w:val="ru-RU"/>
        </w:rPr>
        <w:t>регулирующего</w:t>
      </w:r>
      <w:r w:rsidRPr="0092460E">
        <w:rPr>
          <w:bCs/>
          <w:spacing w:val="-30"/>
          <w:w w:val="95"/>
          <w:sz w:val="24"/>
          <w:szCs w:val="24"/>
          <w:lang w:val="ru-RU"/>
        </w:rPr>
        <w:t xml:space="preserve"> </w:t>
      </w:r>
      <w:r w:rsidRPr="0092460E">
        <w:rPr>
          <w:bCs/>
          <w:w w:val="95"/>
          <w:sz w:val="24"/>
          <w:szCs w:val="24"/>
          <w:lang w:val="ru-RU"/>
        </w:rPr>
        <w:t>воздействия</w:t>
      </w:r>
      <w:r w:rsidRPr="0092460E">
        <w:rPr>
          <w:bCs/>
          <w:spacing w:val="-15"/>
          <w:w w:val="95"/>
          <w:sz w:val="24"/>
          <w:szCs w:val="24"/>
          <w:lang w:val="ru-RU"/>
        </w:rPr>
        <w:t xml:space="preserve"> </w:t>
      </w:r>
      <w:r w:rsidRPr="0092460E">
        <w:rPr>
          <w:bCs/>
          <w:w w:val="95"/>
          <w:sz w:val="24"/>
          <w:szCs w:val="24"/>
          <w:lang w:val="ru-RU"/>
        </w:rPr>
        <w:t>проекта</w:t>
      </w:r>
      <w:r w:rsidRPr="0092460E">
        <w:rPr>
          <w:bCs/>
          <w:spacing w:val="-19"/>
          <w:w w:val="95"/>
          <w:sz w:val="24"/>
          <w:szCs w:val="24"/>
          <w:lang w:val="ru-RU"/>
        </w:rPr>
        <w:t xml:space="preserve"> </w:t>
      </w:r>
      <w:r w:rsidRPr="0092460E">
        <w:rPr>
          <w:bCs/>
          <w:w w:val="95"/>
          <w:sz w:val="24"/>
          <w:szCs w:val="24"/>
          <w:lang w:val="ru-RU"/>
        </w:rPr>
        <w:t>нормативного</w:t>
      </w:r>
      <w:r w:rsidRPr="0092460E">
        <w:rPr>
          <w:bCs/>
          <w:spacing w:val="-16"/>
          <w:w w:val="95"/>
          <w:sz w:val="24"/>
          <w:szCs w:val="24"/>
          <w:lang w:val="ru-RU"/>
        </w:rPr>
        <w:t xml:space="preserve"> </w:t>
      </w:r>
      <w:r w:rsidRPr="0092460E">
        <w:rPr>
          <w:bCs/>
          <w:w w:val="95"/>
          <w:sz w:val="24"/>
          <w:szCs w:val="24"/>
          <w:lang w:val="ru-RU"/>
        </w:rPr>
        <w:t>правового</w:t>
      </w:r>
      <w:r w:rsidRPr="0092460E">
        <w:rPr>
          <w:bCs/>
          <w:spacing w:val="-10"/>
          <w:w w:val="95"/>
          <w:sz w:val="24"/>
          <w:szCs w:val="24"/>
          <w:lang w:val="ru-RU"/>
        </w:rPr>
        <w:t xml:space="preserve"> </w:t>
      </w:r>
      <w:r w:rsidRPr="0092460E">
        <w:rPr>
          <w:bCs/>
          <w:w w:val="95"/>
          <w:sz w:val="24"/>
          <w:szCs w:val="24"/>
          <w:lang w:val="ru-RU"/>
        </w:rPr>
        <w:t>акта</w:t>
      </w:r>
      <w:r w:rsidR="00EA7680" w:rsidRPr="0092460E">
        <w:rPr>
          <w:bCs/>
          <w:w w:val="95"/>
          <w:sz w:val="24"/>
          <w:szCs w:val="24"/>
          <w:lang w:val="ru-RU"/>
        </w:rPr>
        <w:t>.</w:t>
      </w:r>
    </w:p>
    <w:p w14:paraId="28DF1058" w14:textId="77777777" w:rsidR="003539F9" w:rsidRPr="0092460E" w:rsidRDefault="003539F9" w:rsidP="003539F9">
      <w:pPr>
        <w:pStyle w:val="a4"/>
        <w:tabs>
          <w:tab w:val="left" w:pos="1008"/>
        </w:tabs>
        <w:spacing w:line="240" w:lineRule="exact"/>
        <w:ind w:left="1843" w:right="141" w:firstLine="0"/>
        <w:jc w:val="right"/>
        <w:rPr>
          <w:bCs/>
          <w:sz w:val="24"/>
          <w:szCs w:val="24"/>
          <w:lang w:val="ru-RU"/>
        </w:rPr>
      </w:pPr>
    </w:p>
    <w:tbl>
      <w:tblPr>
        <w:tblStyle w:val="TableNormal"/>
        <w:tblW w:w="10206" w:type="dxa"/>
        <w:tblInd w:w="988" w:type="dxa"/>
        <w:tblLayout w:type="fixed"/>
        <w:tblLook w:val="01E0" w:firstRow="1" w:lastRow="1" w:firstColumn="1" w:lastColumn="1" w:noHBand="0" w:noVBand="0"/>
      </w:tblPr>
      <w:tblGrid>
        <w:gridCol w:w="708"/>
        <w:gridCol w:w="1985"/>
        <w:gridCol w:w="982"/>
        <w:gridCol w:w="2436"/>
        <w:gridCol w:w="711"/>
        <w:gridCol w:w="1107"/>
        <w:gridCol w:w="2277"/>
      </w:tblGrid>
      <w:tr w:rsidR="0092460E" w:rsidRPr="0092460E" w14:paraId="2F51879D" w14:textId="77777777" w:rsidTr="0092460E">
        <w:trPr>
          <w:trHeight w:val="17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39F7" w14:textId="77777777" w:rsidR="00FE1890" w:rsidRPr="0092460E" w:rsidRDefault="00FE1890" w:rsidP="003539F9">
            <w:pPr>
              <w:pStyle w:val="TableParagraph"/>
              <w:spacing w:line="240" w:lineRule="exact"/>
              <w:ind w:left="138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CAA346" w14:textId="77777777" w:rsidR="00FE1890" w:rsidRPr="0092460E" w:rsidRDefault="00FE1890" w:rsidP="003539F9">
            <w:pPr>
              <w:pStyle w:val="TableParagraph"/>
              <w:spacing w:line="240" w:lineRule="exact"/>
              <w:ind w:left="121" w:right="330" w:hanging="2"/>
              <w:jc w:val="center"/>
              <w:rPr>
                <w:sz w:val="24"/>
                <w:szCs w:val="24"/>
              </w:rPr>
            </w:pPr>
            <w:proofErr w:type="spellStart"/>
            <w:r w:rsidRPr="0092460E">
              <w:rPr>
                <w:w w:val="105"/>
                <w:sz w:val="24"/>
                <w:szCs w:val="24"/>
              </w:rPr>
              <w:t>Группа</w:t>
            </w:r>
            <w:proofErr w:type="spellEnd"/>
            <w:r w:rsidRPr="0092460E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92460E">
              <w:rPr>
                <w:sz w:val="24"/>
                <w:szCs w:val="24"/>
              </w:rPr>
              <w:t>заинтересо</w:t>
            </w:r>
            <w:proofErr w:type="spellEnd"/>
            <w:r w:rsidRPr="0092460E">
              <w:rPr>
                <w:sz w:val="24"/>
                <w:szCs w:val="24"/>
              </w:rPr>
              <w:t xml:space="preserve">- </w:t>
            </w:r>
            <w:proofErr w:type="spellStart"/>
            <w:r w:rsidRPr="0092460E">
              <w:rPr>
                <w:w w:val="105"/>
                <w:sz w:val="24"/>
                <w:szCs w:val="24"/>
              </w:rPr>
              <w:t>ванных</w:t>
            </w:r>
            <w:proofErr w:type="spellEnd"/>
            <w:r w:rsidRPr="0092460E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92460E">
              <w:rPr>
                <w:w w:val="105"/>
                <w:sz w:val="24"/>
                <w:szCs w:val="24"/>
              </w:rPr>
              <w:t>лиц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E58B" w14:textId="19C984B6" w:rsidR="00FE1890" w:rsidRPr="0092460E" w:rsidRDefault="00FE1890" w:rsidP="003539F9">
            <w:pPr>
              <w:pStyle w:val="TableParagraph"/>
              <w:tabs>
                <w:tab w:val="left" w:pos="1150"/>
              </w:tabs>
              <w:spacing w:line="240" w:lineRule="exact"/>
              <w:ind w:left="320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 xml:space="preserve">2.2. 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B8FF" w14:textId="583EFB1D" w:rsidR="00FE1890" w:rsidRPr="0092460E" w:rsidRDefault="00FE1890" w:rsidP="003539F9">
            <w:pPr>
              <w:pStyle w:val="TableParagraph"/>
              <w:tabs>
                <w:tab w:val="left" w:pos="1150"/>
              </w:tabs>
              <w:spacing w:line="240" w:lineRule="exact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Данные о</w:t>
            </w:r>
            <w:r w:rsidRPr="0092460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количестве</w:t>
            </w:r>
          </w:p>
          <w:p w14:paraId="0791D0A7" w14:textId="3AB7C8B6" w:rsidR="00FE58F2" w:rsidRPr="0092460E" w:rsidRDefault="00FE1890" w:rsidP="003539F9">
            <w:pPr>
              <w:pStyle w:val="TableParagraph"/>
              <w:spacing w:line="240" w:lineRule="exact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заинтересованных лиц</w:t>
            </w:r>
          </w:p>
          <w:p w14:paraId="6A677581" w14:textId="4994459A" w:rsidR="00FE1890" w:rsidRPr="0092460E" w:rsidRDefault="00FE58F2" w:rsidP="003539F9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в настоящее время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50BB13" w14:textId="070F20BC" w:rsidR="00FE1890" w:rsidRPr="0092460E" w:rsidRDefault="00FE1890" w:rsidP="003539F9">
            <w:pPr>
              <w:pStyle w:val="TableParagraph"/>
              <w:spacing w:line="240" w:lineRule="exact"/>
              <w:ind w:left="361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2.3.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7681" w14:textId="77777777" w:rsidR="00FE1890" w:rsidRPr="0092460E" w:rsidRDefault="00FE1890" w:rsidP="003539F9">
            <w:pPr>
              <w:pStyle w:val="TableParagraph"/>
              <w:spacing w:line="240" w:lineRule="exact"/>
              <w:ind w:left="123"/>
              <w:jc w:val="center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>Данные</w:t>
            </w:r>
          </w:p>
          <w:p w14:paraId="2E403252" w14:textId="77777777" w:rsidR="00FE1890" w:rsidRPr="0092460E" w:rsidRDefault="00FE1890" w:rsidP="003539F9">
            <w:pPr>
              <w:pStyle w:val="TableParagraph"/>
              <w:spacing w:line="240" w:lineRule="exact"/>
              <w:ind w:left="117" w:firstLine="9"/>
              <w:jc w:val="center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 xml:space="preserve">об изменениях количества </w:t>
            </w:r>
            <w:r w:rsidRPr="0092460E">
              <w:rPr>
                <w:w w:val="95"/>
                <w:sz w:val="24"/>
                <w:szCs w:val="24"/>
                <w:lang w:val="ru-RU"/>
              </w:rPr>
              <w:t xml:space="preserve">заинтересованных </w:t>
            </w:r>
            <w:r w:rsidRPr="0092460E">
              <w:rPr>
                <w:sz w:val="24"/>
                <w:szCs w:val="24"/>
                <w:lang w:val="ru-RU"/>
              </w:rPr>
              <w:t>лиц в течение срока действия нормативного</w:t>
            </w:r>
          </w:p>
          <w:p w14:paraId="6FD73D24" w14:textId="77777777" w:rsidR="00FE1890" w:rsidRPr="0092460E" w:rsidRDefault="00FE1890" w:rsidP="003539F9">
            <w:pPr>
              <w:pStyle w:val="TableParagraph"/>
              <w:spacing w:line="240" w:lineRule="exact"/>
              <w:ind w:left="131"/>
              <w:jc w:val="center"/>
              <w:rPr>
                <w:sz w:val="24"/>
                <w:szCs w:val="24"/>
              </w:rPr>
            </w:pPr>
            <w:proofErr w:type="spellStart"/>
            <w:r w:rsidRPr="0092460E">
              <w:rPr>
                <w:w w:val="105"/>
                <w:sz w:val="24"/>
                <w:szCs w:val="24"/>
              </w:rPr>
              <w:t>правового</w:t>
            </w:r>
            <w:proofErr w:type="spellEnd"/>
            <w:r w:rsidRPr="0092460E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92460E">
              <w:rPr>
                <w:w w:val="105"/>
                <w:sz w:val="24"/>
                <w:szCs w:val="24"/>
              </w:rPr>
              <w:t>акта</w:t>
            </w:r>
            <w:proofErr w:type="spellEnd"/>
          </w:p>
        </w:tc>
      </w:tr>
      <w:tr w:rsidR="0092460E" w:rsidRPr="008D5754" w14:paraId="6F00D998" w14:textId="77777777" w:rsidTr="0092460E">
        <w:trPr>
          <w:trHeight w:val="280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CC5D7C" w14:textId="64FD066C" w:rsidR="007C1E4E" w:rsidRPr="0092460E" w:rsidRDefault="003404D1" w:rsidP="00133E92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Организации и и</w:t>
            </w:r>
            <w:r w:rsidR="00452B63" w:rsidRPr="0092460E">
              <w:rPr>
                <w:sz w:val="24"/>
                <w:szCs w:val="24"/>
                <w:lang w:val="ru-RU"/>
              </w:rPr>
              <w:t>ндивидуальные предприниматели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C5F27" w14:textId="60C3AAAA" w:rsidR="003404D1" w:rsidRPr="00CC0A62" w:rsidRDefault="00CC0A62" w:rsidP="003404D1">
            <w:pPr>
              <w:pStyle w:val="TableParagraph"/>
              <w:tabs>
                <w:tab w:val="left" w:pos="670"/>
                <w:tab w:val="left" w:pos="1986"/>
              </w:tabs>
              <w:spacing w:line="240" w:lineRule="exact"/>
              <w:ind w:left="142"/>
              <w:jc w:val="both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В настоящее время, на момент подготовки отчета об ОФВ на рассмотрении заявление о размещении НТО от 1 предпринимателя </w:t>
            </w:r>
          </w:p>
          <w:p w14:paraId="07D8DEE3" w14:textId="77777777" w:rsidR="003404D1" w:rsidRDefault="003404D1" w:rsidP="003404D1">
            <w:pPr>
              <w:pStyle w:val="TableParagraph"/>
              <w:tabs>
                <w:tab w:val="left" w:pos="670"/>
                <w:tab w:val="left" w:pos="1986"/>
              </w:tabs>
              <w:spacing w:line="240" w:lineRule="exact"/>
              <w:ind w:left="142"/>
              <w:jc w:val="both"/>
              <w:rPr>
                <w:w w:val="105"/>
                <w:sz w:val="24"/>
                <w:szCs w:val="24"/>
                <w:lang w:val="ru-RU"/>
              </w:rPr>
            </w:pPr>
          </w:p>
          <w:p w14:paraId="4EF61573" w14:textId="77777777" w:rsidR="003404D1" w:rsidRDefault="003404D1" w:rsidP="003404D1">
            <w:pPr>
              <w:pStyle w:val="TableParagraph"/>
              <w:tabs>
                <w:tab w:val="left" w:pos="670"/>
                <w:tab w:val="left" w:pos="1986"/>
              </w:tabs>
              <w:spacing w:line="240" w:lineRule="exact"/>
              <w:ind w:left="142"/>
              <w:jc w:val="both"/>
              <w:rPr>
                <w:w w:val="105"/>
                <w:sz w:val="24"/>
                <w:szCs w:val="24"/>
                <w:lang w:val="ru-RU"/>
              </w:rPr>
            </w:pPr>
          </w:p>
          <w:p w14:paraId="456E8B7B" w14:textId="77777777" w:rsidR="003404D1" w:rsidRDefault="003404D1" w:rsidP="003404D1">
            <w:pPr>
              <w:pStyle w:val="TableParagraph"/>
              <w:tabs>
                <w:tab w:val="left" w:pos="670"/>
                <w:tab w:val="left" w:pos="1986"/>
              </w:tabs>
              <w:spacing w:line="240" w:lineRule="exact"/>
              <w:ind w:left="142"/>
              <w:jc w:val="both"/>
              <w:rPr>
                <w:w w:val="105"/>
                <w:sz w:val="24"/>
                <w:szCs w:val="24"/>
                <w:lang w:val="ru-RU"/>
              </w:rPr>
            </w:pPr>
          </w:p>
          <w:p w14:paraId="71C5D842" w14:textId="77777777" w:rsidR="003404D1" w:rsidRDefault="003404D1" w:rsidP="003404D1">
            <w:pPr>
              <w:pStyle w:val="TableParagraph"/>
              <w:tabs>
                <w:tab w:val="left" w:pos="670"/>
                <w:tab w:val="left" w:pos="1986"/>
              </w:tabs>
              <w:spacing w:line="240" w:lineRule="exact"/>
              <w:ind w:left="142"/>
              <w:jc w:val="both"/>
              <w:rPr>
                <w:w w:val="105"/>
                <w:sz w:val="24"/>
                <w:szCs w:val="24"/>
                <w:lang w:val="ru-RU"/>
              </w:rPr>
            </w:pPr>
          </w:p>
          <w:p w14:paraId="6C2B5AE0" w14:textId="6A38E9A5" w:rsidR="009D52FB" w:rsidRPr="00CC0A62" w:rsidRDefault="009D52FB" w:rsidP="003404D1">
            <w:pPr>
              <w:pStyle w:val="TableParagraph"/>
              <w:tabs>
                <w:tab w:val="left" w:pos="670"/>
                <w:tab w:val="left" w:pos="1986"/>
              </w:tabs>
              <w:spacing w:line="240" w:lineRule="exact"/>
              <w:ind w:left="14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77FF9A" w14:textId="4E0661DF" w:rsidR="007C1E4E" w:rsidRDefault="007C1E4E" w:rsidP="003539F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310ADDD9" w14:textId="77777777" w:rsidR="003404D1" w:rsidRDefault="003404D1" w:rsidP="003539F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20EFAF2C" w14:textId="261FF936" w:rsidR="003404D1" w:rsidRDefault="003404D1" w:rsidP="003539F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33A8585F" w14:textId="5C53007D" w:rsidR="003404D1" w:rsidRDefault="003404D1" w:rsidP="003539F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77469C4A" w14:textId="77777777" w:rsidR="003404D1" w:rsidRDefault="003404D1" w:rsidP="003539F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18BDF1EB" w14:textId="77777777" w:rsidR="003404D1" w:rsidRPr="001D01B4" w:rsidRDefault="003404D1" w:rsidP="003539F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2E88FF96" w14:textId="77777777" w:rsidR="00BF71D0" w:rsidRPr="001D01B4" w:rsidRDefault="00BF71D0" w:rsidP="00BF71D0">
            <w:pPr>
              <w:rPr>
                <w:lang w:val="ru-RU"/>
              </w:rPr>
            </w:pPr>
          </w:p>
          <w:p w14:paraId="2468477C" w14:textId="77777777" w:rsidR="00BF71D0" w:rsidRPr="001D01B4" w:rsidRDefault="00BF71D0" w:rsidP="00BF71D0">
            <w:pPr>
              <w:rPr>
                <w:lang w:val="ru-RU"/>
              </w:rPr>
            </w:pPr>
          </w:p>
          <w:p w14:paraId="27057B82" w14:textId="77777777" w:rsidR="00BF71D0" w:rsidRPr="001D01B4" w:rsidRDefault="00BF71D0" w:rsidP="00BF71D0">
            <w:pPr>
              <w:rPr>
                <w:lang w:val="ru-RU"/>
              </w:rPr>
            </w:pPr>
          </w:p>
          <w:p w14:paraId="564A34BE" w14:textId="185FE400" w:rsidR="00BF71D0" w:rsidRPr="001D01B4" w:rsidRDefault="00BF71D0" w:rsidP="00BF71D0">
            <w:pPr>
              <w:rPr>
                <w:lang w:val="ru-RU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73DE" w14:textId="49A7EB90" w:rsidR="008D5754" w:rsidRDefault="00FA67DE" w:rsidP="00FA67DE">
            <w:pPr>
              <w:pStyle w:val="TableParagraph"/>
              <w:tabs>
                <w:tab w:val="left" w:pos="670"/>
                <w:tab w:val="left" w:pos="1986"/>
              </w:tabs>
              <w:spacing w:line="240" w:lineRule="exact"/>
              <w:ind w:left="142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5B76BE">
              <w:rPr>
                <w:w w:val="105"/>
                <w:sz w:val="24"/>
                <w:szCs w:val="24"/>
                <w:lang w:val="ru-RU"/>
              </w:rPr>
              <w:t xml:space="preserve">С августа 2019 года по декабрь 2021 года </w:t>
            </w:r>
            <w:r w:rsidR="006D127F">
              <w:rPr>
                <w:w w:val="105"/>
                <w:sz w:val="24"/>
                <w:szCs w:val="24"/>
                <w:lang w:val="ru-RU"/>
              </w:rPr>
              <w:t>поступило 61 заявление о предоставлении торговых мест</w:t>
            </w:r>
            <w:r w:rsidR="008D5754">
              <w:rPr>
                <w:w w:val="105"/>
                <w:sz w:val="24"/>
                <w:szCs w:val="24"/>
                <w:lang w:val="ru-RU"/>
              </w:rPr>
              <w:t xml:space="preserve">, включая заявления о переоформлении правоустанавливающих документов на место (ранее заключались договоры аренды земельного участка). </w:t>
            </w:r>
          </w:p>
          <w:p w14:paraId="41D0DBCF" w14:textId="0FCA48DF" w:rsidR="00FA67DE" w:rsidRPr="00FA67DE" w:rsidRDefault="006D127F" w:rsidP="008D5754">
            <w:pPr>
              <w:pStyle w:val="TableParagraph"/>
              <w:tabs>
                <w:tab w:val="left" w:pos="670"/>
                <w:tab w:val="left" w:pos="1986"/>
              </w:tabs>
              <w:spacing w:line="240" w:lineRule="exact"/>
              <w:jc w:val="both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 З</w:t>
            </w:r>
            <w:r w:rsidR="005B76BE" w:rsidRPr="005B76BE">
              <w:rPr>
                <w:w w:val="105"/>
                <w:sz w:val="24"/>
                <w:szCs w:val="24"/>
                <w:lang w:val="ru-RU"/>
              </w:rPr>
              <w:t>аключено 40 договоров на предоставление торгового</w:t>
            </w:r>
            <w:r w:rsidR="005B76BE">
              <w:rPr>
                <w:w w:val="105"/>
                <w:sz w:val="24"/>
                <w:szCs w:val="24"/>
                <w:lang w:val="ru-RU"/>
              </w:rPr>
              <w:t xml:space="preserve"> места под НТО.</w:t>
            </w:r>
          </w:p>
          <w:p w14:paraId="7B49F70C" w14:textId="0B20C312" w:rsidR="00D67B8E" w:rsidRDefault="00217BB1" w:rsidP="000D6068">
            <w:pPr>
              <w:pStyle w:val="TableParagraph"/>
              <w:spacing w:line="240" w:lineRule="exact"/>
              <w:ind w:left="12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Учитывая, что в </w:t>
            </w:r>
            <w:r w:rsidR="0037189D" w:rsidRPr="0037189D">
              <w:rPr>
                <w:sz w:val="24"/>
                <w:szCs w:val="24"/>
                <w:lang w:val="ru-RU"/>
              </w:rPr>
              <w:t xml:space="preserve"> 2020 году в связи с угрозой распространения на территории Новгородской области коронавирусной инфекции, вызванной 2019-nCoVс, и введением в действие Указа Губернатора Новгородской области от 6 марта 2020 года № 97 «О введении режима повышенной готовности» была временно приостановлена работа объектов розничной торговли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249AF7E6" w14:textId="7C9CB4F4" w:rsidR="0037189D" w:rsidRPr="0037189D" w:rsidRDefault="00D67B8E" w:rsidP="000D6068">
            <w:pPr>
              <w:pStyle w:val="TableParagraph"/>
              <w:spacing w:line="240" w:lineRule="exact"/>
              <w:ind w:left="12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данные об изменениях количества заинтересованных лиц проанализировать объективно не представляется возможным.</w:t>
            </w:r>
            <w:r w:rsidR="0037189D" w:rsidRPr="0037189D">
              <w:rPr>
                <w:sz w:val="24"/>
                <w:szCs w:val="24"/>
                <w:lang w:val="ru-RU"/>
              </w:rPr>
              <w:t xml:space="preserve">  </w:t>
            </w:r>
          </w:p>
          <w:p w14:paraId="77D6301E" w14:textId="6101D028" w:rsidR="007C1E4E" w:rsidRPr="001D01B4" w:rsidRDefault="007C1E4E" w:rsidP="0037189D">
            <w:pPr>
              <w:pStyle w:val="TableParagraph"/>
              <w:spacing w:line="240" w:lineRule="exact"/>
              <w:ind w:left="121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92460E" w:rsidRPr="008D5754" w14:paraId="2555E71C" w14:textId="77777777" w:rsidTr="0092460E">
        <w:trPr>
          <w:trHeight w:val="280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1E7D2C" w14:textId="600CEC8A" w:rsidR="001B3046" w:rsidRPr="0092460E" w:rsidRDefault="001B3046" w:rsidP="003539F9">
            <w:pPr>
              <w:pStyle w:val="TableParagraph"/>
              <w:spacing w:line="240" w:lineRule="exact"/>
              <w:ind w:left="114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</w:rPr>
              <w:t>2.4.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EC0C4D" w14:textId="77777777" w:rsidR="001B3046" w:rsidRPr="001D01B4" w:rsidRDefault="001B3046" w:rsidP="003539F9">
            <w:pPr>
              <w:pStyle w:val="TableParagraph"/>
              <w:spacing w:line="240" w:lineRule="exact"/>
              <w:ind w:left="121"/>
              <w:rPr>
                <w:w w:val="105"/>
                <w:sz w:val="24"/>
                <w:szCs w:val="24"/>
                <w:lang w:val="ru-RU"/>
              </w:rPr>
            </w:pPr>
            <w:r w:rsidRPr="001D01B4">
              <w:rPr>
                <w:w w:val="105"/>
                <w:sz w:val="24"/>
                <w:szCs w:val="24"/>
                <w:lang w:val="ru-RU"/>
              </w:rPr>
              <w:t>Источники использованных данных:</w:t>
            </w:r>
          </w:p>
          <w:p w14:paraId="4CAD0998" w14:textId="32A0A3B7" w:rsidR="001B3046" w:rsidRPr="001D01B4" w:rsidRDefault="001B3046" w:rsidP="003539F9">
            <w:pPr>
              <w:pStyle w:val="TableParagraph"/>
              <w:spacing w:line="240" w:lineRule="exact"/>
              <w:ind w:left="121"/>
              <w:rPr>
                <w:sz w:val="24"/>
                <w:szCs w:val="24"/>
                <w:highlight w:val="yellow"/>
                <w:lang w:val="ru-RU"/>
              </w:rPr>
            </w:pPr>
            <w:r w:rsidRPr="001D01B4">
              <w:rPr>
                <w:w w:val="105"/>
                <w:sz w:val="24"/>
                <w:szCs w:val="24"/>
                <w:lang w:val="ru-RU"/>
              </w:rPr>
              <w:t xml:space="preserve">Ведомственные данные </w:t>
            </w:r>
          </w:p>
        </w:tc>
      </w:tr>
    </w:tbl>
    <w:p w14:paraId="33397248" w14:textId="0D943166" w:rsidR="000B0B12" w:rsidRPr="0092460E" w:rsidRDefault="000B0B12" w:rsidP="003539F9">
      <w:pPr>
        <w:tabs>
          <w:tab w:val="left" w:pos="1811"/>
        </w:tabs>
        <w:spacing w:line="240" w:lineRule="exact"/>
        <w:rPr>
          <w:sz w:val="24"/>
          <w:szCs w:val="24"/>
          <w:lang w:val="ru-RU"/>
        </w:rPr>
      </w:pPr>
    </w:p>
    <w:p w14:paraId="705E9C3A" w14:textId="41670951" w:rsidR="00A56EEB" w:rsidRPr="0092460E" w:rsidRDefault="000B0B12" w:rsidP="003539F9">
      <w:pPr>
        <w:pStyle w:val="a4"/>
        <w:numPr>
          <w:ilvl w:val="0"/>
          <w:numId w:val="3"/>
        </w:numPr>
        <w:tabs>
          <w:tab w:val="left" w:pos="2127"/>
        </w:tabs>
        <w:spacing w:line="240" w:lineRule="exact"/>
        <w:ind w:left="1418" w:right="261" w:firstLine="283"/>
        <w:jc w:val="both"/>
        <w:rPr>
          <w:sz w:val="24"/>
          <w:szCs w:val="24"/>
          <w:lang w:val="ru-RU"/>
        </w:rPr>
      </w:pPr>
      <w:r w:rsidRPr="0092460E">
        <w:rPr>
          <w:sz w:val="24"/>
          <w:szCs w:val="24"/>
          <w:lang w:val="ru-RU"/>
        </w:rPr>
        <w:tab/>
      </w:r>
      <w:r w:rsidR="00A56EEB" w:rsidRPr="0092460E">
        <w:rPr>
          <w:sz w:val="24"/>
          <w:szCs w:val="24"/>
          <w:lang w:val="ru-RU"/>
        </w:rPr>
        <w:t>Изменение бюджетных расходов и доходов от реализации предусмот</w:t>
      </w:r>
      <w:r w:rsidR="00A56EEB" w:rsidRPr="0092460E">
        <w:rPr>
          <w:w w:val="95"/>
          <w:sz w:val="24"/>
          <w:szCs w:val="24"/>
          <w:lang w:val="ru-RU"/>
        </w:rPr>
        <w:t>ренных</w:t>
      </w:r>
      <w:r w:rsidR="00A56EEB" w:rsidRPr="0092460E">
        <w:rPr>
          <w:spacing w:val="-38"/>
          <w:w w:val="95"/>
          <w:sz w:val="24"/>
          <w:szCs w:val="24"/>
          <w:lang w:val="ru-RU"/>
        </w:rPr>
        <w:t xml:space="preserve"> </w:t>
      </w:r>
      <w:r w:rsidR="00A56EEB" w:rsidRPr="0092460E">
        <w:rPr>
          <w:w w:val="95"/>
          <w:sz w:val="24"/>
          <w:szCs w:val="24"/>
          <w:lang w:val="ru-RU"/>
        </w:rPr>
        <w:t>нормативным</w:t>
      </w:r>
      <w:r w:rsidR="00A56EEB" w:rsidRPr="0092460E">
        <w:rPr>
          <w:spacing w:val="-33"/>
          <w:w w:val="95"/>
          <w:sz w:val="24"/>
          <w:szCs w:val="24"/>
          <w:lang w:val="ru-RU"/>
        </w:rPr>
        <w:t xml:space="preserve"> </w:t>
      </w:r>
      <w:r w:rsidR="00A56EEB" w:rsidRPr="0092460E">
        <w:rPr>
          <w:w w:val="95"/>
          <w:sz w:val="24"/>
          <w:szCs w:val="24"/>
          <w:lang w:val="ru-RU"/>
        </w:rPr>
        <w:t>правовым</w:t>
      </w:r>
      <w:r w:rsidR="00A56EEB" w:rsidRPr="0092460E">
        <w:rPr>
          <w:spacing w:val="-40"/>
          <w:w w:val="95"/>
          <w:sz w:val="24"/>
          <w:szCs w:val="24"/>
          <w:lang w:val="ru-RU"/>
        </w:rPr>
        <w:t xml:space="preserve"> </w:t>
      </w:r>
      <w:r w:rsidR="00A56EEB" w:rsidRPr="0092460E">
        <w:rPr>
          <w:w w:val="95"/>
          <w:sz w:val="24"/>
          <w:szCs w:val="24"/>
          <w:lang w:val="ru-RU"/>
        </w:rPr>
        <w:t>актом</w:t>
      </w:r>
      <w:r w:rsidR="00A56EEB" w:rsidRPr="0092460E">
        <w:rPr>
          <w:spacing w:val="-45"/>
          <w:w w:val="95"/>
          <w:sz w:val="24"/>
          <w:szCs w:val="24"/>
          <w:lang w:val="ru-RU"/>
        </w:rPr>
        <w:t xml:space="preserve"> </w:t>
      </w:r>
      <w:r w:rsidR="00A56EEB" w:rsidRPr="0092460E">
        <w:rPr>
          <w:w w:val="95"/>
          <w:sz w:val="24"/>
          <w:szCs w:val="24"/>
          <w:lang w:val="ru-RU"/>
        </w:rPr>
        <w:t>функций,</w:t>
      </w:r>
      <w:r w:rsidR="00A56EEB" w:rsidRPr="0092460E">
        <w:rPr>
          <w:spacing w:val="-43"/>
          <w:w w:val="95"/>
          <w:sz w:val="24"/>
          <w:szCs w:val="24"/>
          <w:lang w:val="ru-RU"/>
        </w:rPr>
        <w:t xml:space="preserve"> </w:t>
      </w:r>
      <w:r w:rsidR="00212390" w:rsidRPr="0092460E">
        <w:rPr>
          <w:w w:val="95"/>
          <w:sz w:val="24"/>
          <w:szCs w:val="24"/>
          <w:lang w:val="ru-RU"/>
        </w:rPr>
        <w:t>полномочий</w:t>
      </w:r>
      <w:r w:rsidR="00A56EEB" w:rsidRPr="0092460E">
        <w:rPr>
          <w:w w:val="95"/>
          <w:sz w:val="24"/>
          <w:szCs w:val="24"/>
          <w:lang w:val="ru-RU"/>
        </w:rPr>
        <w:t>,</w:t>
      </w:r>
      <w:r w:rsidR="00A56EEB" w:rsidRPr="0092460E">
        <w:rPr>
          <w:spacing w:val="-35"/>
          <w:w w:val="95"/>
          <w:sz w:val="24"/>
          <w:szCs w:val="24"/>
          <w:lang w:val="ru-RU"/>
        </w:rPr>
        <w:t xml:space="preserve"> </w:t>
      </w:r>
      <w:r w:rsidR="00A56EEB" w:rsidRPr="0092460E">
        <w:rPr>
          <w:w w:val="95"/>
          <w:sz w:val="24"/>
          <w:szCs w:val="24"/>
          <w:lang w:val="ru-RU"/>
        </w:rPr>
        <w:t xml:space="preserve">обязанностей </w:t>
      </w:r>
      <w:r w:rsidR="00A56EEB" w:rsidRPr="0092460E">
        <w:rPr>
          <w:sz w:val="24"/>
          <w:szCs w:val="24"/>
          <w:lang w:val="ru-RU"/>
        </w:rPr>
        <w:t>органов местного самоуправления Новгородской</w:t>
      </w:r>
      <w:r w:rsidR="00A56EEB" w:rsidRPr="0092460E">
        <w:rPr>
          <w:spacing w:val="23"/>
          <w:sz w:val="24"/>
          <w:szCs w:val="24"/>
          <w:lang w:val="ru-RU"/>
        </w:rPr>
        <w:t xml:space="preserve"> </w:t>
      </w:r>
      <w:r w:rsidR="00A56EEB" w:rsidRPr="0092460E">
        <w:rPr>
          <w:sz w:val="24"/>
          <w:szCs w:val="24"/>
          <w:lang w:val="ru-RU"/>
        </w:rPr>
        <w:t>области</w:t>
      </w:r>
      <w:r w:rsidR="00212390" w:rsidRPr="0092460E">
        <w:rPr>
          <w:sz w:val="24"/>
          <w:szCs w:val="24"/>
          <w:lang w:val="ru-RU"/>
        </w:rPr>
        <w:t>.</w:t>
      </w:r>
    </w:p>
    <w:p w14:paraId="4A27E5D5" w14:textId="77777777" w:rsidR="000E5011" w:rsidRPr="0092460E" w:rsidRDefault="00EA7680" w:rsidP="003539F9">
      <w:pPr>
        <w:tabs>
          <w:tab w:val="left" w:pos="1811"/>
        </w:tabs>
        <w:spacing w:line="240" w:lineRule="exact"/>
        <w:rPr>
          <w:sz w:val="24"/>
          <w:szCs w:val="24"/>
          <w:lang w:val="ru-RU"/>
        </w:rPr>
      </w:pPr>
      <w:r w:rsidRPr="0092460E">
        <w:rPr>
          <w:sz w:val="24"/>
          <w:szCs w:val="24"/>
          <w:lang w:val="ru-RU"/>
        </w:rPr>
        <w:tab/>
      </w:r>
    </w:p>
    <w:tbl>
      <w:tblPr>
        <w:tblStyle w:val="TableNormal"/>
        <w:tblW w:w="0" w:type="auto"/>
        <w:tblInd w:w="9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00"/>
        <w:gridCol w:w="569"/>
        <w:gridCol w:w="87"/>
        <w:gridCol w:w="2919"/>
        <w:gridCol w:w="559"/>
        <w:gridCol w:w="1744"/>
      </w:tblGrid>
      <w:tr w:rsidR="0092460E" w:rsidRPr="0092460E" w14:paraId="572969A7" w14:textId="77777777" w:rsidTr="005E447E">
        <w:trPr>
          <w:trHeight w:val="990"/>
        </w:trPr>
        <w:tc>
          <w:tcPr>
            <w:tcW w:w="850" w:type="dxa"/>
            <w:tcBorders>
              <w:right w:val="single" w:sz="4" w:space="0" w:color="000000"/>
            </w:tcBorders>
          </w:tcPr>
          <w:p w14:paraId="77A8F0F8" w14:textId="77777777" w:rsidR="000E5011" w:rsidRPr="0092460E" w:rsidRDefault="000E5011" w:rsidP="003539F9">
            <w:pPr>
              <w:pStyle w:val="TableParagraph"/>
              <w:spacing w:line="240" w:lineRule="exact"/>
              <w:ind w:left="192" w:right="87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3500" w:type="dxa"/>
            <w:tcBorders>
              <w:left w:val="single" w:sz="4" w:space="0" w:color="000000"/>
            </w:tcBorders>
          </w:tcPr>
          <w:p w14:paraId="27315D12" w14:textId="77777777" w:rsidR="000E5011" w:rsidRPr="0092460E" w:rsidRDefault="000E5011" w:rsidP="003539F9">
            <w:pPr>
              <w:pStyle w:val="TableParagraph"/>
              <w:spacing w:line="240" w:lineRule="exact"/>
              <w:ind w:left="192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Реализация функций,</w:t>
            </w:r>
          </w:p>
          <w:p w14:paraId="2BCC427F" w14:textId="77777777" w:rsidR="000E5011" w:rsidRPr="0092460E" w:rsidRDefault="000E5011" w:rsidP="003539F9">
            <w:pPr>
              <w:pStyle w:val="TableParagraph"/>
              <w:spacing w:line="240" w:lineRule="exact"/>
              <w:ind w:left="186"/>
              <w:rPr>
                <w:bCs/>
                <w:sz w:val="24"/>
                <w:szCs w:val="24"/>
                <w:lang w:val="ru-RU"/>
              </w:rPr>
            </w:pPr>
            <w:r w:rsidRPr="0092460E">
              <w:rPr>
                <w:bCs/>
                <w:sz w:val="24"/>
                <w:szCs w:val="24"/>
                <w:lang w:val="ru-RU"/>
              </w:rPr>
              <w:t>полномочий,</w:t>
            </w:r>
          </w:p>
          <w:p w14:paraId="561FDC80" w14:textId="77777777" w:rsidR="000E5011" w:rsidRPr="0092460E" w:rsidRDefault="000E5011" w:rsidP="003539F9">
            <w:pPr>
              <w:pStyle w:val="TableParagraph"/>
              <w:spacing w:line="240" w:lineRule="exact"/>
              <w:ind w:left="187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обязанностей и прав</w:t>
            </w:r>
          </w:p>
        </w:tc>
        <w:tc>
          <w:tcPr>
            <w:tcW w:w="569" w:type="dxa"/>
          </w:tcPr>
          <w:p w14:paraId="1F5AF697" w14:textId="77777777" w:rsidR="000E5011" w:rsidRPr="0092460E" w:rsidRDefault="000E5011" w:rsidP="003539F9">
            <w:pPr>
              <w:pStyle w:val="TableParagraph"/>
              <w:spacing w:line="240" w:lineRule="exact"/>
              <w:ind w:left="84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3.2.</w:t>
            </w:r>
          </w:p>
        </w:tc>
        <w:tc>
          <w:tcPr>
            <w:tcW w:w="3006" w:type="dxa"/>
            <w:gridSpan w:val="2"/>
          </w:tcPr>
          <w:p w14:paraId="7FB2BB65" w14:textId="1F284BB6" w:rsidR="000E5011" w:rsidRPr="0092460E" w:rsidRDefault="000E5011" w:rsidP="003539F9">
            <w:pPr>
              <w:pStyle w:val="TableParagraph"/>
              <w:spacing w:line="240" w:lineRule="exact"/>
              <w:ind w:left="110" w:firstLine="3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 xml:space="preserve">Описание расходов и доходов </w:t>
            </w:r>
            <w:r w:rsidR="00405940" w:rsidRPr="0092460E">
              <w:rPr>
                <w:w w:val="105"/>
                <w:sz w:val="24"/>
                <w:szCs w:val="24"/>
                <w:lang w:val="ru-RU"/>
              </w:rPr>
              <w:t>местного</w:t>
            </w:r>
          </w:p>
          <w:p w14:paraId="06CC08E8" w14:textId="77777777" w:rsidR="000E5011" w:rsidRPr="0092460E" w:rsidRDefault="000E5011" w:rsidP="003539F9">
            <w:pPr>
              <w:pStyle w:val="TableParagraph"/>
              <w:spacing w:line="240" w:lineRule="exact"/>
              <w:ind w:left="113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559" w:type="dxa"/>
          </w:tcPr>
          <w:p w14:paraId="5C7E5F75" w14:textId="77777777" w:rsidR="000E5011" w:rsidRPr="0092460E" w:rsidRDefault="000E5011" w:rsidP="003539F9">
            <w:pPr>
              <w:pStyle w:val="TableParagraph"/>
              <w:spacing w:line="240" w:lineRule="exact"/>
              <w:ind w:left="72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3.3.</w:t>
            </w:r>
          </w:p>
        </w:tc>
        <w:tc>
          <w:tcPr>
            <w:tcW w:w="1744" w:type="dxa"/>
          </w:tcPr>
          <w:p w14:paraId="7720E7AA" w14:textId="77777777" w:rsidR="000E5011" w:rsidRPr="0092460E" w:rsidRDefault="000E5011" w:rsidP="003539F9">
            <w:pPr>
              <w:pStyle w:val="TableParagraph"/>
              <w:spacing w:line="240" w:lineRule="exact"/>
              <w:ind w:left="122" w:hanging="1"/>
              <w:rPr>
                <w:sz w:val="24"/>
                <w:szCs w:val="24"/>
              </w:rPr>
            </w:pPr>
            <w:proofErr w:type="spellStart"/>
            <w:r w:rsidRPr="0092460E">
              <w:rPr>
                <w:w w:val="105"/>
                <w:sz w:val="24"/>
                <w:szCs w:val="24"/>
              </w:rPr>
              <w:t>Оценка</w:t>
            </w:r>
            <w:proofErr w:type="spellEnd"/>
            <w:r w:rsidRPr="0092460E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92460E">
              <w:rPr>
                <w:w w:val="105"/>
                <w:sz w:val="24"/>
                <w:szCs w:val="24"/>
              </w:rPr>
              <w:t>расходов</w:t>
            </w:r>
            <w:proofErr w:type="spellEnd"/>
            <w:r w:rsidRPr="0092460E">
              <w:rPr>
                <w:w w:val="105"/>
                <w:sz w:val="24"/>
                <w:szCs w:val="24"/>
              </w:rPr>
              <w:t xml:space="preserve"> и</w:t>
            </w:r>
          </w:p>
          <w:p w14:paraId="44644EA2" w14:textId="1636480E" w:rsidR="000E5011" w:rsidRPr="0092460E" w:rsidRDefault="001B3046" w:rsidP="003539F9">
            <w:pPr>
              <w:pStyle w:val="TableParagraph"/>
              <w:spacing w:line="240" w:lineRule="exact"/>
              <w:ind w:left="122"/>
              <w:rPr>
                <w:bCs/>
                <w:sz w:val="24"/>
                <w:szCs w:val="24"/>
                <w:lang w:val="ru-RU"/>
              </w:rPr>
            </w:pPr>
            <w:r w:rsidRPr="0092460E">
              <w:rPr>
                <w:bCs/>
                <w:w w:val="105"/>
                <w:sz w:val="24"/>
                <w:szCs w:val="24"/>
                <w:lang w:val="ru-RU"/>
              </w:rPr>
              <w:t>доходов</w:t>
            </w:r>
          </w:p>
        </w:tc>
      </w:tr>
      <w:tr w:rsidR="0092460E" w:rsidRPr="008D5754" w14:paraId="50BB51DA" w14:textId="77777777" w:rsidTr="001B3046">
        <w:trPr>
          <w:trHeight w:val="613"/>
        </w:trPr>
        <w:tc>
          <w:tcPr>
            <w:tcW w:w="10228" w:type="dxa"/>
            <w:gridSpan w:val="7"/>
          </w:tcPr>
          <w:p w14:paraId="6AC70C79" w14:textId="77777777" w:rsidR="000E5011" w:rsidRPr="0092460E" w:rsidRDefault="000E5011" w:rsidP="003539F9">
            <w:pPr>
              <w:pStyle w:val="TableParagraph"/>
              <w:spacing w:line="240" w:lineRule="exact"/>
              <w:ind w:left="51" w:right="152"/>
              <w:jc w:val="center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Наименование органа, исполняющего функцию (предоставляющего услугу)</w:t>
            </w:r>
          </w:p>
          <w:p w14:paraId="713671DE" w14:textId="7AD960E6" w:rsidR="000E5011" w:rsidRPr="0092460E" w:rsidRDefault="001718EC" w:rsidP="003539F9">
            <w:pPr>
              <w:pStyle w:val="TableParagraph"/>
              <w:spacing w:line="240" w:lineRule="exact"/>
              <w:ind w:left="51" w:righ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Комитет архитектуры и имущественных отношений</w:t>
            </w:r>
            <w:r w:rsidR="005E447E" w:rsidRPr="0092460E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92460E" w:rsidRPr="0092460E" w14:paraId="317336D8" w14:textId="77777777" w:rsidTr="0020497E">
        <w:trPr>
          <w:trHeight w:val="825"/>
        </w:trPr>
        <w:tc>
          <w:tcPr>
            <w:tcW w:w="850" w:type="dxa"/>
            <w:vMerge w:val="restart"/>
          </w:tcPr>
          <w:p w14:paraId="3D3FE9F1" w14:textId="6B7958CC" w:rsidR="000E5011" w:rsidRPr="001718EC" w:rsidRDefault="000E5011" w:rsidP="003539F9">
            <w:pPr>
              <w:pStyle w:val="TableParagraph"/>
              <w:spacing w:line="240" w:lineRule="exact"/>
              <w:ind w:left="181"/>
              <w:rPr>
                <w:sz w:val="24"/>
                <w:szCs w:val="24"/>
                <w:lang w:val="ru-RU"/>
              </w:rPr>
            </w:pPr>
          </w:p>
        </w:tc>
        <w:tc>
          <w:tcPr>
            <w:tcW w:w="3500" w:type="dxa"/>
            <w:vMerge w:val="restart"/>
          </w:tcPr>
          <w:p w14:paraId="19A50173" w14:textId="54D32332" w:rsidR="000E5011" w:rsidRPr="0092460E" w:rsidRDefault="000E5011" w:rsidP="00C14124">
            <w:pPr>
              <w:pStyle w:val="TableParagraph"/>
              <w:spacing w:line="240" w:lineRule="exact"/>
              <w:ind w:left="120" w:right="213" w:firstLine="2"/>
              <w:jc w:val="both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 xml:space="preserve">(Функция) </w:t>
            </w:r>
            <w:r w:rsidR="001718EC">
              <w:rPr>
                <w:sz w:val="24"/>
                <w:szCs w:val="24"/>
                <w:lang w:val="ru-RU"/>
              </w:rPr>
              <w:t>Определяет условия</w:t>
            </w:r>
            <w:r w:rsidR="00C14124">
              <w:rPr>
                <w:sz w:val="24"/>
                <w:szCs w:val="24"/>
                <w:lang w:val="ru-RU"/>
              </w:rPr>
              <w:t xml:space="preserve"> размещения </w:t>
            </w:r>
            <w:r w:rsidR="002E0C28">
              <w:rPr>
                <w:sz w:val="24"/>
                <w:szCs w:val="24"/>
                <w:lang w:val="ru-RU"/>
              </w:rPr>
              <w:t>НТО</w:t>
            </w:r>
            <w:r w:rsidR="00C14124">
              <w:rPr>
                <w:sz w:val="24"/>
                <w:szCs w:val="24"/>
                <w:lang w:val="ru-RU"/>
              </w:rPr>
              <w:t xml:space="preserve"> на территории Боровичского муниципального района.</w:t>
            </w:r>
          </w:p>
        </w:tc>
        <w:tc>
          <w:tcPr>
            <w:tcW w:w="656" w:type="dxa"/>
            <w:gridSpan w:val="2"/>
          </w:tcPr>
          <w:p w14:paraId="6A3553BE" w14:textId="484DFC79" w:rsidR="000E5011" w:rsidRPr="009C7233" w:rsidRDefault="000E5011" w:rsidP="003539F9">
            <w:pPr>
              <w:pStyle w:val="TableParagraph"/>
              <w:spacing w:line="240" w:lineRule="exact"/>
              <w:ind w:left="122"/>
              <w:rPr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</w:tcPr>
          <w:p w14:paraId="1ADA9E5B" w14:textId="77777777" w:rsidR="000E5011" w:rsidRPr="0092460E" w:rsidRDefault="000E5011" w:rsidP="003539F9">
            <w:pPr>
              <w:pStyle w:val="TableParagraph"/>
              <w:spacing w:line="240" w:lineRule="exact"/>
              <w:ind w:left="109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Расходы:</w:t>
            </w:r>
          </w:p>
          <w:p w14:paraId="4FF9C5FA" w14:textId="77777777" w:rsidR="000E5011" w:rsidRPr="0092460E" w:rsidRDefault="000E5011" w:rsidP="003539F9">
            <w:pPr>
              <w:pStyle w:val="TableParagraph"/>
              <w:spacing w:line="240" w:lineRule="exact"/>
              <w:ind w:left="126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>вид</w:t>
            </w:r>
            <w:r w:rsidRPr="0092460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sz w:val="24"/>
                <w:szCs w:val="24"/>
                <w:lang w:val="ru-RU"/>
              </w:rPr>
              <w:t>расходов</w:t>
            </w:r>
          </w:p>
          <w:p w14:paraId="71D36BD2" w14:textId="600B5441" w:rsidR="000E5011" w:rsidRPr="0092460E" w:rsidRDefault="00405940" w:rsidP="003539F9">
            <w:pPr>
              <w:pStyle w:val="TableParagraph"/>
              <w:spacing w:line="240" w:lineRule="exact"/>
              <w:ind w:left="111" w:right="171" w:hanging="5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 xml:space="preserve">Отсутствуют </w:t>
            </w:r>
          </w:p>
        </w:tc>
        <w:tc>
          <w:tcPr>
            <w:tcW w:w="2303" w:type="dxa"/>
            <w:gridSpan w:val="2"/>
          </w:tcPr>
          <w:p w14:paraId="56DC5A0A" w14:textId="77777777" w:rsidR="000E5011" w:rsidRPr="0092460E" w:rsidRDefault="000E5011" w:rsidP="003539F9">
            <w:pPr>
              <w:pStyle w:val="TableParagraph"/>
              <w:spacing w:line="240" w:lineRule="exact"/>
              <w:ind w:left="108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Расходы:</w:t>
            </w:r>
          </w:p>
          <w:p w14:paraId="5E770A1F" w14:textId="346D764F" w:rsidR="00A84D37" w:rsidRPr="0092460E" w:rsidRDefault="000E5011" w:rsidP="003539F9">
            <w:pPr>
              <w:pStyle w:val="TableParagraph"/>
              <w:spacing w:line="240" w:lineRule="exact"/>
              <w:ind w:left="107" w:right="617" w:firstLine="17"/>
              <w:rPr>
                <w:sz w:val="24"/>
                <w:szCs w:val="24"/>
              </w:rPr>
            </w:pPr>
            <w:r w:rsidRPr="0092460E">
              <w:rPr>
                <w:sz w:val="24"/>
                <w:szCs w:val="24"/>
                <w:lang w:val="ru-RU"/>
              </w:rPr>
              <w:t xml:space="preserve">вид расходов </w:t>
            </w:r>
          </w:p>
          <w:p w14:paraId="14D45951" w14:textId="218B32D5" w:rsidR="000E5011" w:rsidRPr="0092460E" w:rsidRDefault="00A84D37" w:rsidP="003539F9">
            <w:pPr>
              <w:pStyle w:val="TableParagraph"/>
              <w:spacing w:line="240" w:lineRule="exact"/>
              <w:ind w:left="123"/>
              <w:rPr>
                <w:sz w:val="24"/>
                <w:szCs w:val="24"/>
              </w:rPr>
            </w:pPr>
            <w:r w:rsidRPr="0092460E">
              <w:rPr>
                <w:sz w:val="24"/>
                <w:szCs w:val="24"/>
                <w:lang w:val="ru-RU"/>
              </w:rPr>
              <w:t>Отсутствуют</w:t>
            </w:r>
          </w:p>
        </w:tc>
      </w:tr>
      <w:tr w:rsidR="0092460E" w:rsidRPr="008D5754" w14:paraId="345FAF21" w14:textId="77777777" w:rsidTr="00042E67">
        <w:trPr>
          <w:trHeight w:val="578"/>
        </w:trPr>
        <w:tc>
          <w:tcPr>
            <w:tcW w:w="850" w:type="dxa"/>
            <w:vMerge/>
            <w:tcBorders>
              <w:top w:val="nil"/>
            </w:tcBorders>
          </w:tcPr>
          <w:p w14:paraId="2C0BBBB6" w14:textId="77777777" w:rsidR="000E5011" w:rsidRPr="0092460E" w:rsidRDefault="000E5011" w:rsidP="003539F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nil"/>
            </w:tcBorders>
          </w:tcPr>
          <w:p w14:paraId="592CF448" w14:textId="77777777" w:rsidR="000E5011" w:rsidRPr="0092460E" w:rsidRDefault="000E5011" w:rsidP="003539F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14:paraId="2CA44CB8" w14:textId="4E47559C" w:rsidR="000E5011" w:rsidRPr="0092460E" w:rsidRDefault="000E5011" w:rsidP="00A8270C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14:paraId="361FEB29" w14:textId="77777777" w:rsidR="000E5011" w:rsidRPr="0092460E" w:rsidRDefault="000E5011" w:rsidP="003539F9">
            <w:pPr>
              <w:pStyle w:val="TableParagraph"/>
              <w:spacing w:line="240" w:lineRule="exact"/>
              <w:ind w:left="109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Доходы: вид дохода</w:t>
            </w:r>
          </w:p>
          <w:p w14:paraId="018D6634" w14:textId="5F4AEB8F" w:rsidR="000E5011" w:rsidRPr="0092460E" w:rsidRDefault="00935499" w:rsidP="003539F9">
            <w:pPr>
              <w:pStyle w:val="TableParagraph"/>
              <w:spacing w:line="240" w:lineRule="exact"/>
              <w:ind w:left="112" w:hanging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Функция</w:t>
            </w:r>
          </w:p>
        </w:tc>
        <w:tc>
          <w:tcPr>
            <w:tcW w:w="2303" w:type="dxa"/>
            <w:gridSpan w:val="2"/>
          </w:tcPr>
          <w:p w14:paraId="0A20A6E1" w14:textId="4DD436DA" w:rsidR="008D5754" w:rsidRPr="008D5754" w:rsidRDefault="008D5754" w:rsidP="003539F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8D5754">
              <w:rPr>
                <w:sz w:val="24"/>
                <w:szCs w:val="24"/>
                <w:lang w:val="ru-RU"/>
              </w:rPr>
              <w:t xml:space="preserve">За 2019 год (с даты вступления в силу НПА) </w:t>
            </w:r>
            <w:r w:rsidRPr="008D5754">
              <w:rPr>
                <w:sz w:val="24"/>
                <w:szCs w:val="24"/>
                <w:lang w:val="ru-RU"/>
              </w:rPr>
              <w:t>от предоставления торговых мест в местный бюджет поступило</w:t>
            </w:r>
            <w:r w:rsidRPr="008D5754">
              <w:rPr>
                <w:sz w:val="24"/>
                <w:szCs w:val="24"/>
                <w:lang w:val="ru-RU"/>
              </w:rPr>
              <w:t xml:space="preserve"> – 141,5 </w:t>
            </w:r>
            <w:proofErr w:type="spellStart"/>
            <w:r w:rsidRPr="008D5754">
              <w:rPr>
                <w:sz w:val="24"/>
                <w:szCs w:val="24"/>
                <w:lang w:val="ru-RU"/>
              </w:rPr>
              <w:t>тыс.рублей</w:t>
            </w:r>
            <w:proofErr w:type="spellEnd"/>
            <w:r w:rsidRPr="008D5754">
              <w:rPr>
                <w:sz w:val="24"/>
                <w:szCs w:val="24"/>
                <w:lang w:val="ru-RU"/>
              </w:rPr>
              <w:t>;</w:t>
            </w:r>
          </w:p>
          <w:p w14:paraId="729DA220" w14:textId="41E6836A" w:rsidR="00F86E4C" w:rsidRPr="008D5754" w:rsidRDefault="00F86E4C" w:rsidP="003539F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8D5754">
              <w:rPr>
                <w:sz w:val="24"/>
                <w:szCs w:val="24"/>
                <w:lang w:val="ru-RU"/>
              </w:rPr>
              <w:t xml:space="preserve">За 2020 год – </w:t>
            </w:r>
            <w:r w:rsidR="008D5754" w:rsidRPr="008D5754">
              <w:rPr>
                <w:sz w:val="24"/>
                <w:szCs w:val="24"/>
                <w:lang w:val="ru-RU"/>
              </w:rPr>
              <w:t xml:space="preserve">491,3 </w:t>
            </w:r>
            <w:proofErr w:type="spellStart"/>
            <w:r w:rsidR="008D5754" w:rsidRPr="008D5754">
              <w:rPr>
                <w:sz w:val="24"/>
                <w:szCs w:val="24"/>
                <w:lang w:val="ru-RU"/>
              </w:rPr>
              <w:t>тыс.рублей</w:t>
            </w:r>
            <w:proofErr w:type="spellEnd"/>
            <w:r w:rsidR="008D5754" w:rsidRPr="008D5754">
              <w:rPr>
                <w:sz w:val="24"/>
                <w:szCs w:val="24"/>
                <w:lang w:val="ru-RU"/>
              </w:rPr>
              <w:t>;</w:t>
            </w:r>
          </w:p>
          <w:p w14:paraId="2896985B" w14:textId="106F9294" w:rsidR="000E5011" w:rsidRPr="0092460E" w:rsidRDefault="00F86E4C" w:rsidP="003539F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8D5754">
              <w:rPr>
                <w:sz w:val="24"/>
                <w:szCs w:val="24"/>
                <w:lang w:val="ru-RU"/>
              </w:rPr>
              <w:t xml:space="preserve">За 2021 год </w:t>
            </w:r>
            <w:r w:rsidR="008D5754" w:rsidRPr="008D5754">
              <w:rPr>
                <w:sz w:val="24"/>
                <w:szCs w:val="24"/>
                <w:lang w:val="ru-RU"/>
              </w:rPr>
              <w:t>–</w:t>
            </w:r>
            <w:r w:rsidRPr="008D5754">
              <w:rPr>
                <w:sz w:val="24"/>
                <w:szCs w:val="24"/>
                <w:lang w:val="ru-RU"/>
              </w:rPr>
              <w:t xml:space="preserve"> </w:t>
            </w:r>
            <w:r w:rsidR="008D5754" w:rsidRPr="008D5754">
              <w:rPr>
                <w:sz w:val="24"/>
                <w:szCs w:val="24"/>
                <w:lang w:val="ru-RU"/>
              </w:rPr>
              <w:t xml:space="preserve">146,3 </w:t>
            </w:r>
            <w:proofErr w:type="spellStart"/>
            <w:r w:rsidR="008D5754" w:rsidRPr="008D5754">
              <w:rPr>
                <w:sz w:val="24"/>
                <w:szCs w:val="24"/>
                <w:lang w:val="ru-RU"/>
              </w:rPr>
              <w:t>тыс.рублей</w:t>
            </w:r>
            <w:proofErr w:type="spellEnd"/>
          </w:p>
        </w:tc>
      </w:tr>
      <w:tr w:rsidR="0092460E" w:rsidRPr="0092460E" w14:paraId="7211BCD9" w14:textId="77777777" w:rsidTr="005E447E">
        <w:trPr>
          <w:trHeight w:val="634"/>
        </w:trPr>
        <w:tc>
          <w:tcPr>
            <w:tcW w:w="850" w:type="dxa"/>
          </w:tcPr>
          <w:p w14:paraId="55CE62AF" w14:textId="61A86DC5" w:rsidR="000E5011" w:rsidRPr="0092460E" w:rsidRDefault="000E5011" w:rsidP="003539F9">
            <w:pPr>
              <w:pStyle w:val="TableParagraph"/>
              <w:spacing w:line="240" w:lineRule="exact"/>
              <w:ind w:left="89" w:right="37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3.</w:t>
            </w:r>
            <w:r w:rsidR="00A8270C">
              <w:rPr>
                <w:w w:val="105"/>
                <w:sz w:val="24"/>
                <w:szCs w:val="24"/>
              </w:rPr>
              <w:t>4</w:t>
            </w:r>
            <w:r w:rsidRPr="0092460E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7075" w:type="dxa"/>
            <w:gridSpan w:val="4"/>
          </w:tcPr>
          <w:p w14:paraId="69ACC606" w14:textId="77777777" w:rsidR="000E5011" w:rsidRPr="0092460E" w:rsidRDefault="000E5011" w:rsidP="003539F9">
            <w:pPr>
              <w:pStyle w:val="TableParagraph"/>
              <w:spacing w:line="240" w:lineRule="exact"/>
              <w:ind w:left="129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Итого расходы по функции</w:t>
            </w:r>
          </w:p>
          <w:p w14:paraId="2435D2A9" w14:textId="77777777" w:rsidR="000E5011" w:rsidRPr="0092460E" w:rsidRDefault="000E5011" w:rsidP="003539F9">
            <w:pPr>
              <w:pStyle w:val="TableParagraph"/>
              <w:spacing w:line="240" w:lineRule="exact"/>
              <w:ind w:left="129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Источники использованных данных</w:t>
            </w:r>
          </w:p>
        </w:tc>
        <w:tc>
          <w:tcPr>
            <w:tcW w:w="2303" w:type="dxa"/>
            <w:gridSpan w:val="2"/>
          </w:tcPr>
          <w:p w14:paraId="78AF2455" w14:textId="5A1C4D51" w:rsidR="000E5011" w:rsidRPr="00925B16" w:rsidRDefault="009745DB" w:rsidP="003539F9">
            <w:pPr>
              <w:pStyle w:val="TableParagraph"/>
              <w:spacing w:line="240" w:lineRule="exact"/>
              <w:ind w:left="109"/>
              <w:rPr>
                <w:sz w:val="24"/>
                <w:szCs w:val="24"/>
                <w:lang w:val="ru-RU"/>
              </w:rPr>
            </w:pPr>
            <w:proofErr w:type="spellStart"/>
            <w:r w:rsidRPr="0092460E">
              <w:rPr>
                <w:w w:val="105"/>
                <w:sz w:val="24"/>
                <w:szCs w:val="24"/>
              </w:rPr>
              <w:t>Отсутствуют</w:t>
            </w:r>
            <w:proofErr w:type="spellEnd"/>
          </w:p>
        </w:tc>
      </w:tr>
      <w:tr w:rsidR="0092460E" w:rsidRPr="0092460E" w14:paraId="050F0850" w14:textId="77777777" w:rsidTr="005E447E">
        <w:trPr>
          <w:trHeight w:val="326"/>
        </w:trPr>
        <w:tc>
          <w:tcPr>
            <w:tcW w:w="850" w:type="dxa"/>
          </w:tcPr>
          <w:p w14:paraId="2D86C74C" w14:textId="1F793B1D" w:rsidR="000E5011" w:rsidRPr="0092460E" w:rsidRDefault="000E5011" w:rsidP="003539F9">
            <w:pPr>
              <w:pStyle w:val="TableParagraph"/>
              <w:spacing w:line="240" w:lineRule="exact"/>
              <w:ind w:left="89" w:right="38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3.</w:t>
            </w:r>
            <w:r w:rsidR="00A8270C">
              <w:rPr>
                <w:w w:val="105"/>
                <w:sz w:val="24"/>
                <w:szCs w:val="24"/>
              </w:rPr>
              <w:t>5</w:t>
            </w:r>
            <w:r w:rsidRPr="0092460E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7075" w:type="dxa"/>
            <w:gridSpan w:val="4"/>
          </w:tcPr>
          <w:p w14:paraId="269868D5" w14:textId="77777777" w:rsidR="000E5011" w:rsidRPr="0092460E" w:rsidRDefault="000E5011" w:rsidP="003539F9">
            <w:pPr>
              <w:pStyle w:val="TableParagraph"/>
              <w:spacing w:line="240" w:lineRule="exact"/>
              <w:ind w:left="129"/>
              <w:rPr>
                <w:sz w:val="24"/>
                <w:szCs w:val="24"/>
              </w:rPr>
            </w:pPr>
            <w:proofErr w:type="spellStart"/>
            <w:r w:rsidRPr="0092460E">
              <w:rPr>
                <w:w w:val="105"/>
                <w:sz w:val="24"/>
                <w:szCs w:val="24"/>
              </w:rPr>
              <w:t>Итого</w:t>
            </w:r>
            <w:proofErr w:type="spellEnd"/>
            <w:r w:rsidRPr="0092460E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92460E">
              <w:rPr>
                <w:w w:val="105"/>
                <w:sz w:val="24"/>
                <w:szCs w:val="24"/>
              </w:rPr>
              <w:t>доходы</w:t>
            </w:r>
            <w:proofErr w:type="spellEnd"/>
            <w:r w:rsidRPr="0092460E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92460E">
              <w:rPr>
                <w:w w:val="105"/>
                <w:sz w:val="24"/>
                <w:szCs w:val="24"/>
              </w:rPr>
              <w:t>по</w:t>
            </w:r>
            <w:proofErr w:type="spellEnd"/>
            <w:r w:rsidRPr="0092460E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92460E">
              <w:rPr>
                <w:w w:val="105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2303" w:type="dxa"/>
            <w:gridSpan w:val="2"/>
          </w:tcPr>
          <w:p w14:paraId="3FFA6C06" w14:textId="2B2E851F" w:rsidR="000E5011" w:rsidRPr="00870AB6" w:rsidRDefault="00F86E4C" w:rsidP="00F86E4C">
            <w:pPr>
              <w:pStyle w:val="TableParagraph"/>
              <w:spacing w:line="240" w:lineRule="exact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92460E" w:rsidRPr="0092460E" w14:paraId="7F37CE49" w14:textId="77777777" w:rsidTr="009745DB">
        <w:trPr>
          <w:trHeight w:val="404"/>
        </w:trPr>
        <w:tc>
          <w:tcPr>
            <w:tcW w:w="850" w:type="dxa"/>
            <w:tcBorders>
              <w:bottom w:val="single" w:sz="4" w:space="0" w:color="000000"/>
            </w:tcBorders>
          </w:tcPr>
          <w:p w14:paraId="2CBE8848" w14:textId="0E49C4F7" w:rsidR="000E5011" w:rsidRPr="00A8270C" w:rsidRDefault="00A8270C" w:rsidP="003539F9">
            <w:pPr>
              <w:pStyle w:val="TableParagraph"/>
              <w:spacing w:line="240" w:lineRule="exact"/>
              <w:ind w:left="89" w:right="37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115"/>
                <w:sz w:val="24"/>
                <w:szCs w:val="24"/>
              </w:rPr>
              <w:t>3</w:t>
            </w:r>
            <w:r w:rsidR="000E5011" w:rsidRPr="0092460E">
              <w:rPr>
                <w:w w:val="115"/>
                <w:sz w:val="24"/>
                <w:szCs w:val="24"/>
              </w:rPr>
              <w:t>.</w:t>
            </w:r>
            <w:r>
              <w:rPr>
                <w:w w:val="115"/>
                <w:sz w:val="24"/>
                <w:szCs w:val="24"/>
              </w:rPr>
              <w:t>6</w:t>
            </w:r>
            <w:r>
              <w:rPr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7075" w:type="dxa"/>
            <w:gridSpan w:val="4"/>
            <w:tcBorders>
              <w:bottom w:val="single" w:sz="4" w:space="0" w:color="000000"/>
            </w:tcBorders>
          </w:tcPr>
          <w:p w14:paraId="247EF3DF" w14:textId="77777777" w:rsidR="000E5011" w:rsidRPr="0092460E" w:rsidRDefault="000E5011" w:rsidP="003539F9">
            <w:pPr>
              <w:pStyle w:val="TableParagraph"/>
              <w:spacing w:line="240" w:lineRule="exact"/>
              <w:ind w:left="129"/>
              <w:rPr>
                <w:sz w:val="24"/>
                <w:szCs w:val="24"/>
              </w:rPr>
            </w:pPr>
            <w:proofErr w:type="spellStart"/>
            <w:r w:rsidRPr="0092460E">
              <w:rPr>
                <w:w w:val="105"/>
                <w:sz w:val="24"/>
                <w:szCs w:val="24"/>
              </w:rPr>
              <w:t>Итого</w:t>
            </w:r>
            <w:proofErr w:type="spellEnd"/>
            <w:r w:rsidRPr="0092460E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92460E">
              <w:rPr>
                <w:w w:val="105"/>
                <w:sz w:val="24"/>
                <w:szCs w:val="24"/>
              </w:rPr>
              <w:t>расходы</w:t>
            </w:r>
            <w:proofErr w:type="spellEnd"/>
            <w:r w:rsidRPr="0092460E">
              <w:rPr>
                <w:w w:val="105"/>
                <w:sz w:val="24"/>
                <w:szCs w:val="24"/>
              </w:rPr>
              <w:t xml:space="preserve"> в </w:t>
            </w:r>
            <w:proofErr w:type="spellStart"/>
            <w:r w:rsidRPr="0092460E">
              <w:rPr>
                <w:w w:val="10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303" w:type="dxa"/>
            <w:gridSpan w:val="2"/>
            <w:tcBorders>
              <w:bottom w:val="single" w:sz="4" w:space="0" w:color="000000"/>
            </w:tcBorders>
          </w:tcPr>
          <w:p w14:paraId="03200A4D" w14:textId="427F4CB8" w:rsidR="000E5011" w:rsidRPr="0092460E" w:rsidRDefault="009745DB" w:rsidP="003539F9">
            <w:pPr>
              <w:pStyle w:val="TableParagraph"/>
              <w:spacing w:line="240" w:lineRule="exact"/>
              <w:ind w:left="123"/>
              <w:rPr>
                <w:sz w:val="24"/>
                <w:szCs w:val="24"/>
              </w:rPr>
            </w:pPr>
            <w:proofErr w:type="spellStart"/>
            <w:r w:rsidRPr="0092460E">
              <w:rPr>
                <w:w w:val="105"/>
                <w:sz w:val="24"/>
                <w:szCs w:val="24"/>
              </w:rPr>
              <w:t>Отсутствуют</w:t>
            </w:r>
            <w:proofErr w:type="spellEnd"/>
          </w:p>
        </w:tc>
      </w:tr>
      <w:tr w:rsidR="0092460E" w:rsidRPr="008D5754" w14:paraId="38495585" w14:textId="77777777" w:rsidTr="005E447E">
        <w:trPr>
          <w:trHeight w:val="341"/>
        </w:trPr>
        <w:tc>
          <w:tcPr>
            <w:tcW w:w="850" w:type="dxa"/>
            <w:tcBorders>
              <w:top w:val="single" w:sz="4" w:space="0" w:color="000000"/>
            </w:tcBorders>
          </w:tcPr>
          <w:p w14:paraId="1AF1CE12" w14:textId="46EBA863" w:rsidR="000E5011" w:rsidRPr="0092460E" w:rsidRDefault="000E5011" w:rsidP="003539F9">
            <w:pPr>
              <w:pStyle w:val="TableParagraph"/>
              <w:spacing w:line="240" w:lineRule="exact"/>
              <w:ind w:left="89" w:right="34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3.</w:t>
            </w:r>
            <w:r w:rsidR="00A8270C">
              <w:rPr>
                <w:w w:val="105"/>
                <w:sz w:val="24"/>
                <w:szCs w:val="24"/>
                <w:lang w:val="ru-RU"/>
              </w:rPr>
              <w:t>7</w:t>
            </w:r>
            <w:r w:rsidRPr="0092460E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</w:tcBorders>
          </w:tcPr>
          <w:p w14:paraId="497B4335" w14:textId="77777777" w:rsidR="000E5011" w:rsidRPr="0092460E" w:rsidRDefault="000E5011" w:rsidP="003539F9">
            <w:pPr>
              <w:pStyle w:val="TableParagraph"/>
              <w:spacing w:line="240" w:lineRule="exact"/>
              <w:ind w:left="129"/>
              <w:rPr>
                <w:sz w:val="24"/>
                <w:szCs w:val="24"/>
              </w:rPr>
            </w:pPr>
            <w:proofErr w:type="spellStart"/>
            <w:r w:rsidRPr="0092460E">
              <w:rPr>
                <w:w w:val="105"/>
                <w:sz w:val="24"/>
                <w:szCs w:val="24"/>
              </w:rPr>
              <w:t>Итого</w:t>
            </w:r>
            <w:proofErr w:type="spellEnd"/>
            <w:r w:rsidRPr="0092460E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92460E">
              <w:rPr>
                <w:w w:val="105"/>
                <w:sz w:val="24"/>
                <w:szCs w:val="24"/>
              </w:rPr>
              <w:t>доходы</w:t>
            </w:r>
            <w:proofErr w:type="spellEnd"/>
            <w:r w:rsidRPr="0092460E">
              <w:rPr>
                <w:w w:val="105"/>
                <w:sz w:val="24"/>
                <w:szCs w:val="24"/>
              </w:rPr>
              <w:t xml:space="preserve"> в </w:t>
            </w:r>
            <w:proofErr w:type="spellStart"/>
            <w:r w:rsidRPr="0092460E">
              <w:rPr>
                <w:w w:val="10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303" w:type="dxa"/>
            <w:gridSpan w:val="2"/>
            <w:tcBorders>
              <w:top w:val="single" w:sz="4" w:space="0" w:color="000000"/>
            </w:tcBorders>
          </w:tcPr>
          <w:p w14:paraId="0C8DCC0D" w14:textId="77777777" w:rsidR="008D5754" w:rsidRPr="008D5754" w:rsidRDefault="008D5754" w:rsidP="008D5754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8D5754">
              <w:rPr>
                <w:sz w:val="24"/>
                <w:szCs w:val="24"/>
                <w:lang w:val="ru-RU"/>
              </w:rPr>
              <w:t xml:space="preserve">За 2019 год (с даты вступления в силу НПА) от предоставления торговых мест в местный бюджет поступило – 141,5 </w:t>
            </w:r>
            <w:proofErr w:type="spellStart"/>
            <w:r w:rsidRPr="008D5754">
              <w:rPr>
                <w:sz w:val="24"/>
                <w:szCs w:val="24"/>
                <w:lang w:val="ru-RU"/>
              </w:rPr>
              <w:t>тыс.рублей</w:t>
            </w:r>
            <w:proofErr w:type="spellEnd"/>
            <w:r w:rsidRPr="008D5754">
              <w:rPr>
                <w:sz w:val="24"/>
                <w:szCs w:val="24"/>
                <w:lang w:val="ru-RU"/>
              </w:rPr>
              <w:t>;</w:t>
            </w:r>
          </w:p>
          <w:p w14:paraId="36D9B649" w14:textId="77777777" w:rsidR="008D5754" w:rsidRPr="008D5754" w:rsidRDefault="008D5754" w:rsidP="008D5754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8D5754">
              <w:rPr>
                <w:sz w:val="24"/>
                <w:szCs w:val="24"/>
                <w:lang w:val="ru-RU"/>
              </w:rPr>
              <w:t xml:space="preserve">За 2020 год – 491,3 </w:t>
            </w:r>
            <w:proofErr w:type="spellStart"/>
            <w:r w:rsidRPr="008D5754">
              <w:rPr>
                <w:sz w:val="24"/>
                <w:szCs w:val="24"/>
                <w:lang w:val="ru-RU"/>
              </w:rPr>
              <w:t>тыс.рублей</w:t>
            </w:r>
            <w:proofErr w:type="spellEnd"/>
            <w:r w:rsidRPr="008D5754">
              <w:rPr>
                <w:sz w:val="24"/>
                <w:szCs w:val="24"/>
                <w:lang w:val="ru-RU"/>
              </w:rPr>
              <w:t>;</w:t>
            </w:r>
          </w:p>
          <w:p w14:paraId="18CE2AB6" w14:textId="5932E4C3" w:rsidR="000E5011" w:rsidRPr="006417CF" w:rsidRDefault="008D5754" w:rsidP="008D5754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8D5754">
              <w:rPr>
                <w:sz w:val="24"/>
                <w:szCs w:val="24"/>
                <w:lang w:val="ru-RU"/>
              </w:rPr>
              <w:t xml:space="preserve">За 2021 год – 146,3 </w:t>
            </w:r>
            <w:proofErr w:type="spellStart"/>
            <w:r w:rsidRPr="008D5754">
              <w:rPr>
                <w:sz w:val="24"/>
                <w:szCs w:val="24"/>
                <w:lang w:val="ru-RU"/>
              </w:rPr>
              <w:t>тыс.рублей</w:t>
            </w:r>
            <w:proofErr w:type="spellEnd"/>
          </w:p>
        </w:tc>
      </w:tr>
      <w:tr w:rsidR="0092460E" w:rsidRPr="0092460E" w14:paraId="7F7E1355" w14:textId="77777777" w:rsidTr="001B3046">
        <w:trPr>
          <w:trHeight w:val="439"/>
        </w:trPr>
        <w:tc>
          <w:tcPr>
            <w:tcW w:w="850" w:type="dxa"/>
          </w:tcPr>
          <w:p w14:paraId="70629B24" w14:textId="5F10CC06" w:rsidR="000E5011" w:rsidRPr="0092460E" w:rsidRDefault="000E5011" w:rsidP="003539F9">
            <w:pPr>
              <w:pStyle w:val="TableParagraph"/>
              <w:spacing w:line="240" w:lineRule="exact"/>
              <w:ind w:left="89" w:right="34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3.</w:t>
            </w:r>
            <w:r w:rsidR="00A8270C">
              <w:rPr>
                <w:w w:val="105"/>
                <w:sz w:val="24"/>
                <w:szCs w:val="24"/>
                <w:lang w:val="ru-RU"/>
              </w:rPr>
              <w:t>8</w:t>
            </w:r>
            <w:r w:rsidRPr="0092460E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7075" w:type="dxa"/>
            <w:gridSpan w:val="4"/>
          </w:tcPr>
          <w:p w14:paraId="11E6AD64" w14:textId="0A8ADC97" w:rsidR="000E5011" w:rsidRPr="0092460E" w:rsidRDefault="000E5011" w:rsidP="003539F9">
            <w:pPr>
              <w:pStyle w:val="TableParagraph"/>
              <w:spacing w:line="240" w:lineRule="exact"/>
              <w:ind w:left="124" w:right="361" w:firstLine="5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 xml:space="preserve">Иные сведения о расходах и доходах </w:t>
            </w:r>
            <w:r w:rsidR="009745DB" w:rsidRPr="0092460E">
              <w:rPr>
                <w:w w:val="105"/>
                <w:sz w:val="24"/>
                <w:szCs w:val="24"/>
                <w:lang w:val="ru-RU"/>
              </w:rPr>
              <w:t>местного</w:t>
            </w:r>
            <w:r w:rsidRPr="0092460E">
              <w:rPr>
                <w:w w:val="105"/>
                <w:sz w:val="24"/>
                <w:szCs w:val="24"/>
                <w:lang w:val="ru-RU"/>
              </w:rPr>
              <w:t xml:space="preserve"> бюджета</w:t>
            </w:r>
          </w:p>
        </w:tc>
        <w:tc>
          <w:tcPr>
            <w:tcW w:w="2303" w:type="dxa"/>
            <w:gridSpan w:val="2"/>
          </w:tcPr>
          <w:p w14:paraId="59968BCD" w14:textId="77777777" w:rsidR="000E5011" w:rsidRPr="0092460E" w:rsidRDefault="000E5011" w:rsidP="003539F9">
            <w:pPr>
              <w:pStyle w:val="TableParagraph"/>
              <w:spacing w:line="240" w:lineRule="exact"/>
              <w:ind w:left="112"/>
              <w:rPr>
                <w:sz w:val="24"/>
                <w:szCs w:val="24"/>
              </w:rPr>
            </w:pPr>
            <w:proofErr w:type="spellStart"/>
            <w:r w:rsidRPr="0092460E">
              <w:rPr>
                <w:w w:val="105"/>
                <w:sz w:val="24"/>
                <w:szCs w:val="24"/>
              </w:rPr>
              <w:t>Отсутствуют</w:t>
            </w:r>
            <w:proofErr w:type="spellEnd"/>
          </w:p>
        </w:tc>
      </w:tr>
      <w:tr w:rsidR="0092460E" w:rsidRPr="008D5754" w14:paraId="6274C1DD" w14:textId="77777777" w:rsidTr="009745DB">
        <w:trPr>
          <w:trHeight w:val="328"/>
        </w:trPr>
        <w:tc>
          <w:tcPr>
            <w:tcW w:w="850" w:type="dxa"/>
          </w:tcPr>
          <w:p w14:paraId="22B8983F" w14:textId="3EF81ACC" w:rsidR="000E5011" w:rsidRPr="0092460E" w:rsidRDefault="000E5011" w:rsidP="003539F9">
            <w:pPr>
              <w:pStyle w:val="TableParagraph"/>
              <w:spacing w:line="240" w:lineRule="exact"/>
              <w:ind w:left="83" w:right="39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3.</w:t>
            </w:r>
            <w:r w:rsidR="00A8270C">
              <w:rPr>
                <w:w w:val="105"/>
                <w:sz w:val="24"/>
                <w:szCs w:val="24"/>
                <w:lang w:val="ru-RU"/>
              </w:rPr>
              <w:t>9</w:t>
            </w:r>
            <w:r w:rsidRPr="0092460E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7075" w:type="dxa"/>
            <w:gridSpan w:val="4"/>
          </w:tcPr>
          <w:p w14:paraId="1EB55FD0" w14:textId="441AAB0A" w:rsidR="000E5011" w:rsidRPr="0092460E" w:rsidRDefault="000E5011" w:rsidP="003539F9">
            <w:pPr>
              <w:pStyle w:val="TableParagraph"/>
              <w:spacing w:line="240" w:lineRule="exact"/>
              <w:ind w:left="774" w:right="361" w:hanging="646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Источники использования данных</w:t>
            </w:r>
            <w:r w:rsidR="00AF0182">
              <w:rPr>
                <w:w w:val="105"/>
                <w:sz w:val="24"/>
                <w:szCs w:val="24"/>
                <w:lang w:val="ru-RU"/>
              </w:rPr>
              <w:t>: -</w:t>
            </w:r>
            <w:r w:rsidR="006417CF">
              <w:rPr>
                <w:w w:val="105"/>
                <w:sz w:val="24"/>
                <w:szCs w:val="24"/>
                <w:lang w:val="ru-RU"/>
              </w:rPr>
              <w:t>комитет архитектуры и имущественных отношений</w:t>
            </w:r>
          </w:p>
        </w:tc>
        <w:tc>
          <w:tcPr>
            <w:tcW w:w="2303" w:type="dxa"/>
            <w:gridSpan w:val="2"/>
          </w:tcPr>
          <w:p w14:paraId="2F296782" w14:textId="77777777" w:rsidR="000E5011" w:rsidRPr="0092460E" w:rsidRDefault="000E5011" w:rsidP="003539F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</w:tc>
      </w:tr>
    </w:tbl>
    <w:p w14:paraId="44A97600" w14:textId="77777777" w:rsidR="00EA7680" w:rsidRPr="0092460E" w:rsidRDefault="00EA7680" w:rsidP="003539F9">
      <w:pPr>
        <w:tabs>
          <w:tab w:val="left" w:pos="1811"/>
        </w:tabs>
        <w:spacing w:line="240" w:lineRule="exact"/>
        <w:rPr>
          <w:sz w:val="24"/>
          <w:szCs w:val="24"/>
          <w:lang w:val="ru-RU"/>
        </w:rPr>
      </w:pPr>
    </w:p>
    <w:p w14:paraId="7E762C3C" w14:textId="77777777" w:rsidR="001B3046" w:rsidRPr="0092460E" w:rsidRDefault="001B3046" w:rsidP="003539F9">
      <w:pPr>
        <w:spacing w:line="240" w:lineRule="exact"/>
        <w:ind w:left="993" w:right="139" w:firstLine="708"/>
        <w:jc w:val="both"/>
        <w:rPr>
          <w:sz w:val="24"/>
          <w:szCs w:val="24"/>
          <w:lang w:val="ru-RU"/>
        </w:rPr>
      </w:pPr>
    </w:p>
    <w:p w14:paraId="74F06B58" w14:textId="596B24F8" w:rsidR="00042E67" w:rsidRPr="0092460E" w:rsidRDefault="00042E67" w:rsidP="003539F9">
      <w:pPr>
        <w:spacing w:line="240" w:lineRule="exact"/>
        <w:ind w:left="993" w:right="139" w:firstLine="708"/>
        <w:jc w:val="both"/>
        <w:rPr>
          <w:sz w:val="24"/>
          <w:szCs w:val="24"/>
          <w:lang w:val="ru-RU"/>
        </w:rPr>
      </w:pPr>
      <w:r w:rsidRPr="0092460E">
        <w:rPr>
          <w:sz w:val="24"/>
          <w:szCs w:val="24"/>
          <w:lang w:val="ru-RU"/>
        </w:rPr>
        <w:t>4.</w:t>
      </w:r>
      <w:r w:rsidRPr="0092460E">
        <w:rPr>
          <w:sz w:val="24"/>
          <w:szCs w:val="24"/>
          <w:lang w:val="ru-RU"/>
        </w:rPr>
        <w:tab/>
        <w:t>Оценка фактических расходов и доходов</w:t>
      </w:r>
      <w:r w:rsidRPr="0092460E">
        <w:rPr>
          <w:spacing w:val="-50"/>
          <w:sz w:val="24"/>
          <w:szCs w:val="24"/>
          <w:lang w:val="ru-RU"/>
        </w:rPr>
        <w:t xml:space="preserve"> </w:t>
      </w:r>
      <w:r w:rsidRPr="0092460E">
        <w:rPr>
          <w:sz w:val="24"/>
          <w:szCs w:val="24"/>
          <w:lang w:val="ru-RU"/>
        </w:rPr>
        <w:t xml:space="preserve">субъектов </w:t>
      </w:r>
      <w:r w:rsidRPr="0092460E">
        <w:rPr>
          <w:spacing w:val="-7"/>
          <w:sz w:val="24"/>
          <w:szCs w:val="24"/>
          <w:lang w:val="ru-RU"/>
        </w:rPr>
        <w:t xml:space="preserve">предпринимательской </w:t>
      </w:r>
      <w:r w:rsidRPr="0092460E">
        <w:rPr>
          <w:sz w:val="24"/>
          <w:szCs w:val="24"/>
          <w:lang w:val="ru-RU"/>
        </w:rPr>
        <w:t>и иной экономической деятельности, связанных с необходимостью соблюдения установленных нормативным правовым актом</w:t>
      </w:r>
      <w:r w:rsidRPr="0092460E">
        <w:rPr>
          <w:spacing w:val="-54"/>
          <w:sz w:val="24"/>
          <w:szCs w:val="24"/>
          <w:lang w:val="ru-RU"/>
        </w:rPr>
        <w:t xml:space="preserve"> </w:t>
      </w:r>
      <w:r w:rsidR="00D90A63" w:rsidRPr="0092460E">
        <w:rPr>
          <w:spacing w:val="-54"/>
          <w:sz w:val="24"/>
          <w:szCs w:val="24"/>
          <w:lang w:val="ru-RU"/>
        </w:rPr>
        <w:t xml:space="preserve">  </w:t>
      </w:r>
      <w:r w:rsidRPr="0092460E">
        <w:rPr>
          <w:sz w:val="24"/>
          <w:szCs w:val="24"/>
          <w:lang w:val="ru-RU"/>
        </w:rPr>
        <w:t>обязанностей или</w:t>
      </w:r>
      <w:r w:rsidRPr="0092460E">
        <w:rPr>
          <w:spacing w:val="-7"/>
          <w:sz w:val="24"/>
          <w:szCs w:val="24"/>
          <w:lang w:val="ru-RU"/>
        </w:rPr>
        <w:t xml:space="preserve"> </w:t>
      </w:r>
      <w:r w:rsidRPr="0092460E">
        <w:rPr>
          <w:sz w:val="24"/>
          <w:szCs w:val="24"/>
          <w:lang w:val="ru-RU"/>
        </w:rPr>
        <w:t>ограничений</w:t>
      </w:r>
    </w:p>
    <w:p w14:paraId="7F45A19C" w14:textId="77777777" w:rsidR="00D90A63" w:rsidRPr="0092460E" w:rsidRDefault="00042E67" w:rsidP="003539F9">
      <w:pPr>
        <w:tabs>
          <w:tab w:val="left" w:pos="1800"/>
        </w:tabs>
        <w:spacing w:line="240" w:lineRule="exact"/>
        <w:rPr>
          <w:sz w:val="24"/>
          <w:szCs w:val="24"/>
          <w:lang w:val="ru-RU"/>
        </w:rPr>
      </w:pPr>
      <w:r w:rsidRPr="0092460E">
        <w:rPr>
          <w:sz w:val="24"/>
          <w:szCs w:val="24"/>
          <w:lang w:val="ru-RU"/>
        </w:rPr>
        <w:tab/>
      </w:r>
    </w:p>
    <w:tbl>
      <w:tblPr>
        <w:tblStyle w:val="TableNormal"/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1"/>
        <w:gridCol w:w="2341"/>
        <w:gridCol w:w="1698"/>
        <w:gridCol w:w="1872"/>
        <w:gridCol w:w="24"/>
        <w:gridCol w:w="2220"/>
      </w:tblGrid>
      <w:tr w:rsidR="0092460E" w:rsidRPr="0092460E" w14:paraId="55CA2D02" w14:textId="77777777" w:rsidTr="005E19A5">
        <w:trPr>
          <w:trHeight w:val="1452"/>
        </w:trPr>
        <w:tc>
          <w:tcPr>
            <w:tcW w:w="2051" w:type="dxa"/>
            <w:vMerge w:val="restart"/>
          </w:tcPr>
          <w:p w14:paraId="2D55DACE" w14:textId="77777777" w:rsidR="00D90A63" w:rsidRPr="0092460E" w:rsidRDefault="00D90A63" w:rsidP="003539F9">
            <w:pPr>
              <w:pStyle w:val="TableParagraph"/>
              <w:spacing w:line="240" w:lineRule="exact"/>
              <w:ind w:left="833"/>
              <w:rPr>
                <w:sz w:val="24"/>
                <w:szCs w:val="24"/>
                <w:lang w:val="ru-RU"/>
              </w:rPr>
            </w:pPr>
            <w:r w:rsidRPr="0092460E">
              <w:rPr>
                <w:w w:val="110"/>
                <w:sz w:val="24"/>
                <w:szCs w:val="24"/>
                <w:lang w:val="ru-RU"/>
              </w:rPr>
              <w:t>4.1.</w:t>
            </w:r>
          </w:p>
          <w:p w14:paraId="51B7D180" w14:textId="77777777" w:rsidR="00D90A63" w:rsidRPr="0092460E" w:rsidRDefault="00D90A63" w:rsidP="003539F9">
            <w:pPr>
              <w:pStyle w:val="TableParagraph"/>
              <w:spacing w:line="240" w:lineRule="exact"/>
              <w:ind w:left="119" w:firstLine="6"/>
              <w:rPr>
                <w:sz w:val="24"/>
                <w:szCs w:val="24"/>
                <w:lang w:val="ru-RU"/>
              </w:rPr>
            </w:pPr>
            <w:r w:rsidRPr="0092460E">
              <w:rPr>
                <w:w w:val="110"/>
                <w:sz w:val="24"/>
                <w:szCs w:val="24"/>
                <w:lang w:val="ru-RU"/>
              </w:rPr>
              <w:t xml:space="preserve">Описание </w:t>
            </w:r>
            <w:r w:rsidRPr="0092460E">
              <w:rPr>
                <w:w w:val="105"/>
                <w:sz w:val="24"/>
                <w:szCs w:val="24"/>
                <w:lang w:val="ru-RU"/>
              </w:rPr>
              <w:t xml:space="preserve">установленных </w:t>
            </w:r>
            <w:r w:rsidRPr="0092460E">
              <w:rPr>
                <w:w w:val="110"/>
                <w:sz w:val="24"/>
                <w:szCs w:val="24"/>
                <w:lang w:val="ru-RU"/>
              </w:rPr>
              <w:t xml:space="preserve">обязанностей или ограни- </w:t>
            </w:r>
            <w:proofErr w:type="spellStart"/>
            <w:r w:rsidRPr="0092460E">
              <w:rPr>
                <w:w w:val="110"/>
                <w:sz w:val="24"/>
                <w:szCs w:val="24"/>
                <w:lang w:val="ru-RU"/>
              </w:rPr>
              <w:t>чений</w:t>
            </w:r>
            <w:proofErr w:type="spellEnd"/>
            <w:r w:rsidRPr="0092460E">
              <w:rPr>
                <w:w w:val="110"/>
                <w:sz w:val="24"/>
                <w:szCs w:val="24"/>
                <w:lang w:val="ru-RU"/>
              </w:rPr>
              <w:t>, а также преимуществ и иных выгод</w:t>
            </w:r>
          </w:p>
        </w:tc>
        <w:tc>
          <w:tcPr>
            <w:tcW w:w="2341" w:type="dxa"/>
            <w:vMerge w:val="restart"/>
          </w:tcPr>
          <w:p w14:paraId="13ECEBFA" w14:textId="77777777" w:rsidR="00D90A63" w:rsidRPr="0092460E" w:rsidRDefault="00D90A63" w:rsidP="003539F9">
            <w:pPr>
              <w:pStyle w:val="TableParagraph"/>
              <w:spacing w:line="240" w:lineRule="exact"/>
              <w:ind w:left="983"/>
              <w:rPr>
                <w:sz w:val="24"/>
                <w:szCs w:val="24"/>
                <w:lang w:val="ru-RU"/>
              </w:rPr>
            </w:pPr>
            <w:r w:rsidRPr="0092460E">
              <w:rPr>
                <w:w w:val="110"/>
                <w:sz w:val="24"/>
                <w:szCs w:val="24"/>
                <w:lang w:val="ru-RU"/>
              </w:rPr>
              <w:t>4.2.</w:t>
            </w:r>
          </w:p>
          <w:p w14:paraId="03258C72" w14:textId="77777777" w:rsidR="00D90A63" w:rsidRPr="0092460E" w:rsidRDefault="00D90A63" w:rsidP="003539F9">
            <w:pPr>
              <w:pStyle w:val="TableParagraph"/>
              <w:spacing w:line="240" w:lineRule="exact"/>
              <w:ind w:left="128" w:right="112" w:firstLine="6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 xml:space="preserve">Группа </w:t>
            </w:r>
            <w:proofErr w:type="spellStart"/>
            <w:r w:rsidRPr="0092460E">
              <w:rPr>
                <w:w w:val="105"/>
                <w:sz w:val="24"/>
                <w:szCs w:val="24"/>
                <w:lang w:val="ru-RU"/>
              </w:rPr>
              <w:t>субъек</w:t>
            </w:r>
            <w:proofErr w:type="spellEnd"/>
            <w:r w:rsidRPr="0092460E">
              <w:rPr>
                <w:w w:val="105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92460E">
              <w:rPr>
                <w:w w:val="105"/>
                <w:sz w:val="24"/>
                <w:szCs w:val="24"/>
                <w:lang w:val="ru-RU"/>
              </w:rPr>
              <w:t>тов</w:t>
            </w:r>
            <w:proofErr w:type="spellEnd"/>
            <w:r w:rsidRPr="0092460E">
              <w:rPr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60E">
              <w:rPr>
                <w:w w:val="105"/>
                <w:sz w:val="24"/>
                <w:szCs w:val="24"/>
                <w:lang w:val="ru-RU"/>
              </w:rPr>
              <w:t>предприни</w:t>
            </w:r>
            <w:proofErr w:type="spellEnd"/>
            <w:r w:rsidRPr="0092460E">
              <w:rPr>
                <w:w w:val="105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92460E">
              <w:rPr>
                <w:w w:val="105"/>
                <w:sz w:val="24"/>
                <w:szCs w:val="24"/>
                <w:lang w:val="ru-RU"/>
              </w:rPr>
              <w:t>мательской</w:t>
            </w:r>
            <w:proofErr w:type="spellEnd"/>
            <w:r w:rsidRPr="0092460E">
              <w:rPr>
                <w:w w:val="105"/>
                <w:sz w:val="24"/>
                <w:szCs w:val="24"/>
                <w:lang w:val="ru-RU"/>
              </w:rPr>
              <w:t xml:space="preserve"> и иной </w:t>
            </w:r>
            <w:proofErr w:type="spellStart"/>
            <w:r w:rsidRPr="0092460E">
              <w:rPr>
                <w:w w:val="105"/>
                <w:sz w:val="24"/>
                <w:szCs w:val="24"/>
                <w:lang w:val="ru-RU"/>
              </w:rPr>
              <w:t>экономи</w:t>
            </w:r>
            <w:proofErr w:type="spellEnd"/>
            <w:r w:rsidRPr="0092460E">
              <w:rPr>
                <w:w w:val="105"/>
                <w:sz w:val="24"/>
                <w:szCs w:val="24"/>
                <w:lang w:val="ru-RU"/>
              </w:rPr>
              <w:t>-</w:t>
            </w:r>
          </w:p>
          <w:p w14:paraId="7D55899A" w14:textId="53970637" w:rsidR="00D90A63" w:rsidRPr="0092460E" w:rsidRDefault="00D90A63" w:rsidP="001B3046">
            <w:pPr>
              <w:pStyle w:val="TableParagraph"/>
              <w:spacing w:line="240" w:lineRule="exact"/>
              <w:ind w:left="136"/>
              <w:rPr>
                <w:sz w:val="24"/>
                <w:szCs w:val="24"/>
                <w:lang w:val="ru-RU"/>
              </w:rPr>
            </w:pPr>
            <w:proofErr w:type="spellStart"/>
            <w:r w:rsidRPr="0092460E">
              <w:rPr>
                <w:w w:val="110"/>
                <w:sz w:val="24"/>
                <w:szCs w:val="24"/>
              </w:rPr>
              <w:t>ческой</w:t>
            </w:r>
            <w:proofErr w:type="spellEnd"/>
            <w:r w:rsidRPr="0092460E"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 w:rsidRPr="0092460E">
              <w:rPr>
                <w:w w:val="110"/>
                <w:sz w:val="24"/>
                <w:szCs w:val="24"/>
              </w:rPr>
              <w:t>деятель</w:t>
            </w:r>
            <w:r w:rsidR="001B3046" w:rsidRPr="0092460E">
              <w:rPr>
                <w:w w:val="110"/>
                <w:sz w:val="24"/>
                <w:szCs w:val="24"/>
                <w:lang w:val="ru-RU"/>
              </w:rPr>
              <w:t>ности</w:t>
            </w:r>
            <w:proofErr w:type="spellEnd"/>
          </w:p>
        </w:tc>
        <w:tc>
          <w:tcPr>
            <w:tcW w:w="1698" w:type="dxa"/>
            <w:vMerge w:val="restart"/>
            <w:tcBorders>
              <w:right w:val="single" w:sz="4" w:space="0" w:color="auto"/>
            </w:tcBorders>
          </w:tcPr>
          <w:p w14:paraId="558CC78A" w14:textId="77777777" w:rsidR="00D90A63" w:rsidRPr="0092460E" w:rsidRDefault="00D90A63" w:rsidP="003539F9">
            <w:pPr>
              <w:pStyle w:val="TableParagraph"/>
              <w:spacing w:line="240" w:lineRule="exact"/>
              <w:ind w:left="655"/>
              <w:rPr>
                <w:sz w:val="24"/>
                <w:szCs w:val="24"/>
                <w:lang w:val="ru-RU"/>
              </w:rPr>
            </w:pPr>
            <w:r w:rsidRPr="0092460E">
              <w:rPr>
                <w:w w:val="110"/>
                <w:sz w:val="24"/>
                <w:szCs w:val="24"/>
                <w:lang w:val="ru-RU"/>
              </w:rPr>
              <w:t>4.3.</w:t>
            </w:r>
          </w:p>
          <w:p w14:paraId="14CFD6DF" w14:textId="77777777" w:rsidR="00D90A63" w:rsidRPr="0092460E" w:rsidRDefault="00D90A63" w:rsidP="003539F9">
            <w:pPr>
              <w:pStyle w:val="TableParagraph"/>
              <w:spacing w:line="240" w:lineRule="exact"/>
              <w:ind w:left="107" w:right="262" w:firstLine="13"/>
              <w:rPr>
                <w:sz w:val="24"/>
                <w:szCs w:val="24"/>
                <w:lang w:val="ru-RU"/>
              </w:rPr>
            </w:pPr>
            <w:r w:rsidRPr="0092460E">
              <w:rPr>
                <w:w w:val="110"/>
                <w:sz w:val="24"/>
                <w:szCs w:val="24"/>
                <w:lang w:val="ru-RU"/>
              </w:rPr>
              <w:t>Описание видов расходов</w:t>
            </w:r>
            <w:r w:rsidRPr="0092460E">
              <w:rPr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10"/>
                <w:sz w:val="24"/>
                <w:szCs w:val="24"/>
                <w:lang w:val="ru-RU"/>
              </w:rPr>
              <w:t>и доходов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E568" w14:textId="77777777" w:rsidR="00D90A63" w:rsidRPr="0092460E" w:rsidRDefault="00D90A63" w:rsidP="003539F9">
            <w:pPr>
              <w:pStyle w:val="TableParagraph"/>
              <w:spacing w:line="240" w:lineRule="exact"/>
              <w:ind w:left="81" w:right="33"/>
              <w:jc w:val="center"/>
              <w:rPr>
                <w:sz w:val="24"/>
                <w:szCs w:val="24"/>
              </w:rPr>
            </w:pPr>
            <w:r w:rsidRPr="0092460E">
              <w:rPr>
                <w:w w:val="110"/>
                <w:sz w:val="24"/>
                <w:szCs w:val="24"/>
              </w:rPr>
              <w:t>4.4.</w:t>
            </w:r>
          </w:p>
          <w:p w14:paraId="46D789B1" w14:textId="77777777" w:rsidR="00D90A63" w:rsidRPr="0092460E" w:rsidRDefault="00D90A63" w:rsidP="003539F9">
            <w:pPr>
              <w:pStyle w:val="TableParagraph"/>
              <w:spacing w:line="240" w:lineRule="exact"/>
              <w:ind w:left="81" w:right="389"/>
              <w:jc w:val="center"/>
              <w:rPr>
                <w:sz w:val="24"/>
                <w:szCs w:val="24"/>
              </w:rPr>
            </w:pPr>
            <w:proofErr w:type="spellStart"/>
            <w:r w:rsidRPr="0092460E">
              <w:rPr>
                <w:w w:val="110"/>
                <w:sz w:val="24"/>
                <w:szCs w:val="24"/>
              </w:rPr>
              <w:t>Количественная</w:t>
            </w:r>
            <w:proofErr w:type="spellEnd"/>
            <w:r w:rsidRPr="0092460E"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 w:rsidRPr="0092460E">
              <w:rPr>
                <w:w w:val="110"/>
                <w:sz w:val="24"/>
                <w:szCs w:val="24"/>
              </w:rPr>
              <w:t>оценка</w:t>
            </w:r>
            <w:proofErr w:type="spellEnd"/>
          </w:p>
        </w:tc>
      </w:tr>
      <w:tr w:rsidR="0092460E" w:rsidRPr="0092460E" w14:paraId="41F4B8FB" w14:textId="474D7C8B" w:rsidTr="001B3046">
        <w:trPr>
          <w:trHeight w:val="1261"/>
        </w:trPr>
        <w:tc>
          <w:tcPr>
            <w:tcW w:w="2051" w:type="dxa"/>
            <w:vMerge/>
          </w:tcPr>
          <w:p w14:paraId="482D7A2C" w14:textId="77777777" w:rsidR="00BC2A04" w:rsidRPr="0092460E" w:rsidRDefault="00BC2A04" w:rsidP="003539F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13B4B8AA" w14:textId="77777777" w:rsidR="00BC2A04" w:rsidRPr="0092460E" w:rsidRDefault="00BC2A04" w:rsidP="003539F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right w:val="single" w:sz="4" w:space="0" w:color="auto"/>
            </w:tcBorders>
          </w:tcPr>
          <w:p w14:paraId="171CFA99" w14:textId="77777777" w:rsidR="00BC2A04" w:rsidRPr="0092460E" w:rsidRDefault="00BC2A04" w:rsidP="003539F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B74C" w14:textId="78722DB6" w:rsidR="00BC2A04" w:rsidRPr="0092460E" w:rsidRDefault="00BC2A04" w:rsidP="003539F9">
            <w:pPr>
              <w:pStyle w:val="TableParagraph"/>
              <w:tabs>
                <w:tab w:val="left" w:pos="1960"/>
              </w:tabs>
              <w:spacing w:line="240" w:lineRule="exact"/>
              <w:ind w:left="116" w:right="176" w:firstLine="5"/>
              <w:rPr>
                <w:w w:val="105"/>
                <w:sz w:val="24"/>
                <w:szCs w:val="24"/>
                <w:lang w:val="ru-RU"/>
              </w:rPr>
            </w:pPr>
            <w:proofErr w:type="spellStart"/>
            <w:r w:rsidRPr="0092460E">
              <w:rPr>
                <w:w w:val="105"/>
                <w:sz w:val="24"/>
                <w:szCs w:val="24"/>
                <w:lang w:val="ru-RU"/>
              </w:rPr>
              <w:t>единовремен</w:t>
            </w:r>
            <w:proofErr w:type="spellEnd"/>
            <w:r w:rsidRPr="0092460E">
              <w:rPr>
                <w:w w:val="105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92460E">
              <w:rPr>
                <w:w w:val="105"/>
                <w:sz w:val="24"/>
                <w:szCs w:val="24"/>
                <w:lang w:val="ru-RU"/>
              </w:rPr>
              <w:t>ные</w:t>
            </w:r>
            <w:proofErr w:type="spellEnd"/>
          </w:p>
          <w:p w14:paraId="3BD81338" w14:textId="77777777" w:rsidR="00BC2A04" w:rsidRPr="0092460E" w:rsidRDefault="00BC2A04" w:rsidP="003539F9">
            <w:pPr>
              <w:pStyle w:val="TableParagraph"/>
              <w:tabs>
                <w:tab w:val="left" w:pos="1960"/>
              </w:tabs>
              <w:spacing w:line="240" w:lineRule="exact"/>
              <w:ind w:left="116" w:right="176" w:firstLine="5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(указать</w:t>
            </w:r>
          </w:p>
          <w:p w14:paraId="256FC56E" w14:textId="77777777" w:rsidR="00BC2A04" w:rsidRPr="0092460E" w:rsidRDefault="00BC2A04" w:rsidP="003539F9">
            <w:pPr>
              <w:pStyle w:val="TableParagraph"/>
              <w:tabs>
                <w:tab w:val="left" w:pos="1960"/>
              </w:tabs>
              <w:spacing w:line="240" w:lineRule="exact"/>
              <w:ind w:left="116" w:right="176" w:firstLine="5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возник-</w:t>
            </w:r>
          </w:p>
          <w:p w14:paraId="51303882" w14:textId="3D6712B4" w:rsidR="00BC2A04" w:rsidRPr="0092460E" w:rsidRDefault="00BC2A04" w:rsidP="003539F9">
            <w:pPr>
              <w:pStyle w:val="TableParagraph"/>
              <w:tabs>
                <w:tab w:val="left" w:pos="1960"/>
              </w:tabs>
              <w:spacing w:line="240" w:lineRule="exact"/>
              <w:ind w:left="116" w:right="176" w:firstLine="5"/>
              <w:rPr>
                <w:sz w:val="24"/>
                <w:szCs w:val="24"/>
                <w:lang w:val="ru-RU"/>
              </w:rPr>
            </w:pPr>
            <w:proofErr w:type="spellStart"/>
            <w:r w:rsidRPr="0092460E">
              <w:rPr>
                <w:w w:val="105"/>
                <w:sz w:val="24"/>
                <w:szCs w:val="24"/>
                <w:lang w:val="ru-RU"/>
              </w:rPr>
              <w:t>новения</w:t>
            </w:r>
            <w:proofErr w:type="spellEnd"/>
            <w:r w:rsidRPr="0092460E">
              <w:rPr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CE78" w14:textId="523035A1" w:rsidR="00BC2A04" w:rsidRPr="0092460E" w:rsidRDefault="00BC2A04" w:rsidP="003539F9">
            <w:pPr>
              <w:pStyle w:val="TableParagraph"/>
              <w:tabs>
                <w:tab w:val="left" w:pos="1960"/>
              </w:tabs>
              <w:spacing w:line="240" w:lineRule="exact"/>
              <w:ind w:left="212" w:right="176"/>
              <w:rPr>
                <w:spacing w:val="28"/>
                <w:w w:val="105"/>
                <w:sz w:val="24"/>
                <w:szCs w:val="24"/>
                <w:lang w:val="ru-RU"/>
              </w:rPr>
            </w:pPr>
            <w:proofErr w:type="spellStart"/>
            <w:r w:rsidRPr="0092460E">
              <w:rPr>
                <w:w w:val="105"/>
                <w:sz w:val="24"/>
                <w:szCs w:val="24"/>
                <w:lang w:val="ru-RU"/>
              </w:rPr>
              <w:t>периоди</w:t>
            </w:r>
            <w:proofErr w:type="spellEnd"/>
            <w:r w:rsidRPr="0092460E">
              <w:rPr>
                <w:w w:val="105"/>
                <w:sz w:val="24"/>
                <w:szCs w:val="24"/>
                <w:lang w:val="ru-RU"/>
              </w:rPr>
              <w:t>­</w:t>
            </w:r>
            <w:r w:rsidRPr="0092460E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</w:p>
          <w:p w14:paraId="7620D02A" w14:textId="77777777" w:rsidR="00BC2A04" w:rsidRPr="0092460E" w:rsidRDefault="00BC2A04" w:rsidP="003539F9">
            <w:pPr>
              <w:pStyle w:val="TableParagraph"/>
              <w:tabs>
                <w:tab w:val="left" w:pos="1960"/>
              </w:tabs>
              <w:spacing w:line="240" w:lineRule="exact"/>
              <w:ind w:left="212" w:right="176"/>
              <w:rPr>
                <w:spacing w:val="-25"/>
                <w:w w:val="105"/>
                <w:sz w:val="24"/>
                <w:szCs w:val="24"/>
                <w:lang w:val="ru-RU"/>
              </w:rPr>
            </w:pPr>
            <w:proofErr w:type="spellStart"/>
            <w:r w:rsidRPr="0092460E">
              <w:rPr>
                <w:w w:val="105"/>
                <w:sz w:val="24"/>
                <w:szCs w:val="24"/>
                <w:lang w:val="ru-RU"/>
              </w:rPr>
              <w:t>ческие</w:t>
            </w:r>
            <w:proofErr w:type="spellEnd"/>
            <w:r w:rsidRPr="0092460E">
              <w:rPr>
                <w:w w:val="105"/>
                <w:sz w:val="24"/>
                <w:szCs w:val="24"/>
                <w:lang w:val="ru-RU"/>
              </w:rPr>
              <w:t xml:space="preserve"> время</w:t>
            </w:r>
            <w:r w:rsidRPr="0092460E">
              <w:rPr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</w:p>
          <w:p w14:paraId="7535A1FA" w14:textId="77777777" w:rsidR="00BC2A04" w:rsidRPr="0092460E" w:rsidRDefault="00BC2A04" w:rsidP="003539F9">
            <w:pPr>
              <w:pStyle w:val="TableParagraph"/>
              <w:tabs>
                <w:tab w:val="left" w:pos="1960"/>
              </w:tabs>
              <w:spacing w:line="240" w:lineRule="exact"/>
              <w:ind w:left="212" w:right="176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 xml:space="preserve">(указать </w:t>
            </w:r>
          </w:p>
          <w:p w14:paraId="4D4510F1" w14:textId="38F94878" w:rsidR="00BC2A04" w:rsidRPr="0092460E" w:rsidRDefault="00BC2A04" w:rsidP="003539F9">
            <w:pPr>
              <w:pStyle w:val="TableParagraph"/>
              <w:tabs>
                <w:tab w:val="left" w:pos="1960"/>
              </w:tabs>
              <w:spacing w:line="240" w:lineRule="exact"/>
              <w:ind w:left="212" w:right="176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время</w:t>
            </w:r>
            <w:r w:rsidRPr="0092460E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возник-</w:t>
            </w:r>
          </w:p>
          <w:p w14:paraId="02AFBAB7" w14:textId="044E1C8D" w:rsidR="00BC2A04" w:rsidRPr="0092460E" w:rsidRDefault="00BC2A04" w:rsidP="003539F9">
            <w:pPr>
              <w:pStyle w:val="TableParagraph"/>
              <w:tabs>
                <w:tab w:val="left" w:pos="1960"/>
              </w:tabs>
              <w:spacing w:line="240" w:lineRule="exact"/>
              <w:ind w:left="212" w:right="176"/>
              <w:rPr>
                <w:sz w:val="24"/>
                <w:szCs w:val="24"/>
                <w:lang w:val="ru-RU"/>
              </w:rPr>
            </w:pPr>
            <w:proofErr w:type="spellStart"/>
            <w:r w:rsidRPr="0092460E">
              <w:rPr>
                <w:w w:val="105"/>
                <w:sz w:val="24"/>
                <w:szCs w:val="24"/>
                <w:lang w:val="ru-RU"/>
              </w:rPr>
              <w:t>новения</w:t>
            </w:r>
            <w:proofErr w:type="spellEnd"/>
            <w:r w:rsidRPr="0092460E">
              <w:rPr>
                <w:w w:val="105"/>
                <w:sz w:val="24"/>
                <w:szCs w:val="24"/>
                <w:lang w:val="ru-RU"/>
              </w:rPr>
              <w:t>)</w:t>
            </w:r>
          </w:p>
        </w:tc>
      </w:tr>
      <w:tr w:rsidR="0092460E" w:rsidRPr="0092460E" w14:paraId="3520C0D7" w14:textId="77777777" w:rsidTr="00D90A63">
        <w:trPr>
          <w:trHeight w:val="326"/>
        </w:trPr>
        <w:tc>
          <w:tcPr>
            <w:tcW w:w="10206" w:type="dxa"/>
            <w:gridSpan w:val="6"/>
          </w:tcPr>
          <w:p w14:paraId="64694248" w14:textId="41C29DB8" w:rsidR="00D90A63" w:rsidRPr="0092460E" w:rsidRDefault="00D90A63" w:rsidP="003539F9">
            <w:pPr>
              <w:pStyle w:val="TableParagraph"/>
              <w:spacing w:line="240" w:lineRule="exact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92460E">
              <w:rPr>
                <w:w w:val="110"/>
                <w:sz w:val="24"/>
                <w:szCs w:val="24"/>
              </w:rPr>
              <w:t>Расходы</w:t>
            </w:r>
            <w:proofErr w:type="spellEnd"/>
            <w:r w:rsidR="00887F88" w:rsidRPr="0092460E">
              <w:rPr>
                <w:w w:val="110"/>
                <w:sz w:val="24"/>
                <w:szCs w:val="24"/>
                <w:lang w:val="ru-RU"/>
              </w:rPr>
              <w:t>:</w:t>
            </w:r>
          </w:p>
        </w:tc>
      </w:tr>
      <w:tr w:rsidR="0092460E" w:rsidRPr="00214F17" w14:paraId="29597163" w14:textId="3164AA31" w:rsidTr="00887F88">
        <w:trPr>
          <w:trHeight w:val="2659"/>
        </w:trPr>
        <w:tc>
          <w:tcPr>
            <w:tcW w:w="2051" w:type="dxa"/>
          </w:tcPr>
          <w:p w14:paraId="4492B52C" w14:textId="6933D639" w:rsidR="00887F88" w:rsidRPr="00D22148" w:rsidRDefault="00887F88" w:rsidP="003539F9">
            <w:pPr>
              <w:pStyle w:val="TableParagraph"/>
              <w:spacing w:line="240" w:lineRule="exact"/>
              <w:ind w:left="119" w:right="12" w:hanging="4"/>
              <w:rPr>
                <w:w w:val="110"/>
                <w:sz w:val="24"/>
                <w:szCs w:val="24"/>
                <w:lang w:val="ru-RU"/>
              </w:rPr>
            </w:pPr>
            <w:r w:rsidRPr="00D22148">
              <w:rPr>
                <w:w w:val="105"/>
                <w:sz w:val="24"/>
                <w:szCs w:val="24"/>
                <w:lang w:val="ru-RU"/>
              </w:rPr>
              <w:lastRenderedPageBreak/>
              <w:t xml:space="preserve">Обязанность </w:t>
            </w:r>
            <w:r w:rsidRPr="00D22148">
              <w:rPr>
                <w:w w:val="110"/>
                <w:sz w:val="24"/>
                <w:szCs w:val="24"/>
                <w:lang w:val="ru-RU"/>
              </w:rPr>
              <w:t xml:space="preserve">или ограни­ </w:t>
            </w:r>
            <w:proofErr w:type="spellStart"/>
            <w:r w:rsidRPr="00D22148">
              <w:rPr>
                <w:w w:val="110"/>
                <w:sz w:val="24"/>
                <w:szCs w:val="24"/>
                <w:lang w:val="ru-RU"/>
              </w:rPr>
              <w:t>чение</w:t>
            </w:r>
            <w:proofErr w:type="spellEnd"/>
            <w:r w:rsidR="005315F3" w:rsidRPr="00D22148">
              <w:rPr>
                <w:w w:val="110"/>
                <w:sz w:val="24"/>
                <w:szCs w:val="24"/>
                <w:lang w:val="ru-RU"/>
              </w:rPr>
              <w:t>:</w:t>
            </w:r>
          </w:p>
          <w:p w14:paraId="04AE3A87" w14:textId="72929AC7" w:rsidR="005315F3" w:rsidRPr="00D22148" w:rsidRDefault="005315F3" w:rsidP="003539F9">
            <w:pPr>
              <w:pStyle w:val="TableParagraph"/>
              <w:spacing w:line="240" w:lineRule="exact"/>
              <w:ind w:left="119" w:right="12" w:hanging="4"/>
              <w:rPr>
                <w:sz w:val="24"/>
                <w:szCs w:val="24"/>
                <w:lang w:val="ru-RU"/>
              </w:rPr>
            </w:pPr>
            <w:r w:rsidRPr="00D22148">
              <w:rPr>
                <w:w w:val="105"/>
                <w:sz w:val="24"/>
                <w:szCs w:val="24"/>
                <w:lang w:val="ru-RU"/>
              </w:rPr>
              <w:t>Обеспечение внешнего вида НТО в соответствии с постановлением Администрации муниципального района от 01</w:t>
            </w:r>
            <w:r w:rsidRPr="00D22148">
              <w:rPr>
                <w:sz w:val="24"/>
                <w:szCs w:val="24"/>
                <w:lang w:val="ru-RU"/>
              </w:rPr>
              <w:t>.10.2019 №3242</w:t>
            </w:r>
          </w:p>
          <w:p w14:paraId="4B3D343F" w14:textId="62296F50" w:rsidR="00887F88" w:rsidRPr="003F0EFC" w:rsidRDefault="00887F88" w:rsidP="003539F9">
            <w:pPr>
              <w:pStyle w:val="TableParagraph"/>
              <w:tabs>
                <w:tab w:val="left" w:pos="1803"/>
              </w:tabs>
              <w:spacing w:line="240" w:lineRule="exact"/>
              <w:ind w:left="112" w:right="69" w:firstLine="547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341" w:type="dxa"/>
          </w:tcPr>
          <w:p w14:paraId="3FD39EC9" w14:textId="77777777" w:rsidR="00887F88" w:rsidRPr="00D22148" w:rsidRDefault="00887F88" w:rsidP="003539F9">
            <w:pPr>
              <w:pStyle w:val="TableParagraph"/>
              <w:tabs>
                <w:tab w:val="left" w:pos="1143"/>
                <w:tab w:val="left" w:pos="1634"/>
              </w:tabs>
              <w:spacing w:line="240" w:lineRule="exact"/>
              <w:ind w:left="112" w:right="94" w:firstLine="7"/>
              <w:rPr>
                <w:w w:val="110"/>
                <w:sz w:val="24"/>
                <w:szCs w:val="24"/>
                <w:lang w:val="ru-RU"/>
              </w:rPr>
            </w:pPr>
            <w:r w:rsidRPr="00D22148">
              <w:rPr>
                <w:w w:val="110"/>
                <w:sz w:val="24"/>
                <w:szCs w:val="24"/>
                <w:lang w:val="ru-RU"/>
              </w:rPr>
              <w:t xml:space="preserve">Группа субъектов </w:t>
            </w:r>
            <w:proofErr w:type="spellStart"/>
            <w:r w:rsidRPr="00D22148">
              <w:rPr>
                <w:w w:val="110"/>
                <w:sz w:val="24"/>
                <w:szCs w:val="24"/>
                <w:lang w:val="ru-RU"/>
              </w:rPr>
              <w:t>предпринима</w:t>
            </w:r>
            <w:proofErr w:type="spellEnd"/>
            <w:r w:rsidRPr="00D22148">
              <w:rPr>
                <w:w w:val="110"/>
                <w:sz w:val="24"/>
                <w:szCs w:val="24"/>
                <w:lang w:val="ru-RU"/>
              </w:rPr>
              <w:t>-</w:t>
            </w:r>
          </w:p>
          <w:p w14:paraId="060A37DF" w14:textId="6CEE0EAA" w:rsidR="00887F88" w:rsidRPr="00D22148" w:rsidRDefault="00887F88" w:rsidP="003539F9">
            <w:pPr>
              <w:pStyle w:val="TableParagraph"/>
              <w:tabs>
                <w:tab w:val="left" w:pos="1143"/>
                <w:tab w:val="left" w:pos="1634"/>
              </w:tabs>
              <w:spacing w:line="240" w:lineRule="exact"/>
              <w:ind w:left="112" w:right="94" w:firstLine="7"/>
              <w:rPr>
                <w:sz w:val="24"/>
                <w:szCs w:val="24"/>
                <w:lang w:val="ru-RU"/>
              </w:rPr>
            </w:pPr>
            <w:proofErr w:type="spellStart"/>
            <w:r w:rsidRPr="00D22148">
              <w:rPr>
                <w:w w:val="110"/>
                <w:sz w:val="24"/>
                <w:szCs w:val="24"/>
                <w:lang w:val="ru-RU"/>
              </w:rPr>
              <w:t>тельской</w:t>
            </w:r>
            <w:proofErr w:type="spellEnd"/>
            <w:r w:rsidRPr="00D22148">
              <w:rPr>
                <w:w w:val="110"/>
                <w:sz w:val="24"/>
                <w:szCs w:val="24"/>
                <w:lang w:val="ru-RU"/>
              </w:rPr>
              <w:t xml:space="preserve"> и иной экономической деятельности</w:t>
            </w:r>
            <w:r w:rsidR="005049B9" w:rsidRPr="00D22148">
              <w:rPr>
                <w:w w:val="110"/>
                <w:sz w:val="24"/>
                <w:szCs w:val="24"/>
                <w:lang w:val="ru-RU"/>
              </w:rPr>
              <w:t>:</w:t>
            </w:r>
          </w:p>
          <w:p w14:paraId="510E1777" w14:textId="0FB836F6" w:rsidR="00887F88" w:rsidRPr="00D22148" w:rsidRDefault="005049B9" w:rsidP="003539F9">
            <w:pPr>
              <w:pStyle w:val="TableParagraph"/>
              <w:spacing w:line="240" w:lineRule="exact"/>
              <w:ind w:left="71" w:hanging="71"/>
              <w:rPr>
                <w:sz w:val="24"/>
                <w:szCs w:val="24"/>
                <w:lang w:val="ru-RU"/>
              </w:rPr>
            </w:pPr>
            <w:r w:rsidRPr="00D22148">
              <w:rPr>
                <w:sz w:val="24"/>
                <w:szCs w:val="24"/>
                <w:lang w:val="ru-RU"/>
              </w:rPr>
              <w:t xml:space="preserve"> </w:t>
            </w:r>
            <w:r w:rsidR="00214F17">
              <w:rPr>
                <w:sz w:val="24"/>
                <w:szCs w:val="24"/>
                <w:lang w:val="ru-RU"/>
              </w:rPr>
              <w:t>И</w:t>
            </w:r>
            <w:r w:rsidR="00214F17" w:rsidRPr="0092460E">
              <w:rPr>
                <w:sz w:val="24"/>
                <w:szCs w:val="24"/>
                <w:lang w:val="ru-RU"/>
              </w:rPr>
              <w:t xml:space="preserve">ндивидуальные предприниматели, </w:t>
            </w:r>
            <w:r w:rsidR="002E0C28">
              <w:rPr>
                <w:sz w:val="24"/>
                <w:szCs w:val="24"/>
                <w:lang w:val="ru-RU"/>
              </w:rPr>
              <w:t>организации,</w:t>
            </w:r>
            <w:r w:rsidR="00214F17" w:rsidRPr="0092460E">
              <w:rPr>
                <w:sz w:val="24"/>
                <w:szCs w:val="24"/>
                <w:lang w:val="ru-RU"/>
              </w:rPr>
              <w:t xml:space="preserve"> с которыми заключены договоры на предоставление торгового места</w:t>
            </w:r>
            <w:r w:rsidRPr="00D22148">
              <w:rPr>
                <w:sz w:val="24"/>
                <w:szCs w:val="24"/>
                <w:lang w:val="ru-RU"/>
              </w:rPr>
              <w:t xml:space="preserve"> после </w:t>
            </w:r>
            <w:r w:rsidR="002E0C28">
              <w:rPr>
                <w:sz w:val="24"/>
                <w:szCs w:val="24"/>
                <w:lang w:val="ru-RU"/>
              </w:rPr>
              <w:t>0</w:t>
            </w:r>
            <w:r w:rsidR="00A71AAD">
              <w:rPr>
                <w:sz w:val="24"/>
                <w:szCs w:val="24"/>
                <w:lang w:val="ru-RU"/>
              </w:rPr>
              <w:t>1</w:t>
            </w:r>
            <w:r w:rsidR="0073088C" w:rsidRPr="00D22148">
              <w:rPr>
                <w:sz w:val="24"/>
                <w:szCs w:val="24"/>
                <w:lang w:val="ru-RU"/>
              </w:rPr>
              <w:t>.</w:t>
            </w:r>
            <w:r w:rsidR="00A71AAD">
              <w:rPr>
                <w:sz w:val="24"/>
                <w:szCs w:val="24"/>
                <w:lang w:val="ru-RU"/>
              </w:rPr>
              <w:t>10</w:t>
            </w:r>
            <w:r w:rsidRPr="00D22148">
              <w:rPr>
                <w:sz w:val="24"/>
                <w:szCs w:val="24"/>
                <w:lang w:val="ru-RU"/>
              </w:rPr>
              <w:t>.201</w:t>
            </w:r>
            <w:r w:rsidR="002E0C28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698" w:type="dxa"/>
          </w:tcPr>
          <w:p w14:paraId="4C3C1932" w14:textId="77777777" w:rsidR="00887F88" w:rsidRPr="00D22148" w:rsidRDefault="00887F88" w:rsidP="003539F9">
            <w:pPr>
              <w:pStyle w:val="TableParagraph"/>
              <w:spacing w:line="240" w:lineRule="exact"/>
              <w:ind w:left="111" w:right="262" w:firstLine="4"/>
              <w:rPr>
                <w:w w:val="105"/>
                <w:sz w:val="24"/>
                <w:szCs w:val="24"/>
                <w:lang w:val="ru-RU"/>
              </w:rPr>
            </w:pPr>
            <w:r w:rsidRPr="00D22148">
              <w:rPr>
                <w:w w:val="110"/>
                <w:sz w:val="24"/>
                <w:szCs w:val="24"/>
                <w:lang w:val="ru-RU"/>
              </w:rPr>
              <w:t xml:space="preserve">Вид </w:t>
            </w:r>
            <w:r w:rsidRPr="00D22148">
              <w:rPr>
                <w:w w:val="105"/>
                <w:sz w:val="24"/>
                <w:szCs w:val="24"/>
                <w:lang w:val="ru-RU"/>
              </w:rPr>
              <w:t>расходов</w:t>
            </w:r>
            <w:r w:rsidR="006E3712" w:rsidRPr="00D22148">
              <w:rPr>
                <w:w w:val="105"/>
                <w:sz w:val="24"/>
                <w:szCs w:val="24"/>
                <w:lang w:val="ru-RU"/>
              </w:rPr>
              <w:t>:</w:t>
            </w:r>
          </w:p>
          <w:p w14:paraId="24A70593" w14:textId="284CB13D" w:rsidR="006E3712" w:rsidRPr="00D22148" w:rsidRDefault="006E3712" w:rsidP="003539F9">
            <w:pPr>
              <w:pStyle w:val="TableParagraph"/>
              <w:spacing w:line="240" w:lineRule="exact"/>
              <w:ind w:left="111" w:right="262" w:firstLine="4"/>
              <w:rPr>
                <w:sz w:val="24"/>
                <w:szCs w:val="24"/>
                <w:lang w:val="ru-RU"/>
              </w:rPr>
            </w:pPr>
            <w:r w:rsidRPr="00D22148">
              <w:rPr>
                <w:w w:val="110"/>
                <w:sz w:val="24"/>
                <w:szCs w:val="24"/>
                <w:lang w:val="ru-RU"/>
              </w:rPr>
              <w:t>Расходы на установк</w:t>
            </w:r>
            <w:r w:rsidR="00C366B6">
              <w:rPr>
                <w:w w:val="110"/>
                <w:sz w:val="24"/>
                <w:szCs w:val="24"/>
                <w:lang w:val="ru-RU"/>
              </w:rPr>
              <w:t>у</w:t>
            </w:r>
            <w:r w:rsidRPr="00D22148">
              <w:rPr>
                <w:w w:val="110"/>
                <w:sz w:val="24"/>
                <w:szCs w:val="24"/>
                <w:lang w:val="ru-RU"/>
              </w:rPr>
              <w:t xml:space="preserve">  НТО, внешний вид которого не </w:t>
            </w:r>
            <w:proofErr w:type="spellStart"/>
            <w:r w:rsidRPr="00D22148">
              <w:rPr>
                <w:w w:val="110"/>
                <w:sz w:val="24"/>
                <w:szCs w:val="24"/>
                <w:lang w:val="ru-RU"/>
              </w:rPr>
              <w:t>соответсвует</w:t>
            </w:r>
            <w:proofErr w:type="spellEnd"/>
            <w:r w:rsidRPr="00D22148">
              <w:rPr>
                <w:w w:val="110"/>
                <w:sz w:val="24"/>
                <w:szCs w:val="24"/>
                <w:lang w:val="ru-RU"/>
              </w:rPr>
              <w:t xml:space="preserve"> типовым архитектурным решениям</w:t>
            </w:r>
          </w:p>
        </w:tc>
        <w:tc>
          <w:tcPr>
            <w:tcW w:w="1896" w:type="dxa"/>
            <w:gridSpan w:val="2"/>
          </w:tcPr>
          <w:p w14:paraId="32D17A9C" w14:textId="0D251646" w:rsidR="00887F88" w:rsidRPr="00273BC5" w:rsidRDefault="006E3712" w:rsidP="003539F9">
            <w:pPr>
              <w:pStyle w:val="TableParagraph"/>
              <w:spacing w:line="240" w:lineRule="exact"/>
              <w:ind w:left="96" w:right="187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D22148">
              <w:rPr>
                <w:sz w:val="24"/>
                <w:szCs w:val="24"/>
                <w:lang w:val="ru-RU"/>
              </w:rPr>
              <w:t xml:space="preserve">Стоимость объекта площадью </w:t>
            </w:r>
            <w:r w:rsidR="00340E2F">
              <w:rPr>
                <w:sz w:val="24"/>
                <w:szCs w:val="24"/>
                <w:lang w:val="ru-RU"/>
              </w:rPr>
              <w:t>10</w:t>
            </w:r>
            <w:r w:rsidRPr="00D221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2148">
              <w:rPr>
                <w:sz w:val="24"/>
                <w:szCs w:val="24"/>
                <w:lang w:val="ru-RU"/>
              </w:rPr>
              <w:t>кв.м</w:t>
            </w:r>
            <w:proofErr w:type="spellEnd"/>
            <w:r w:rsidRPr="00D22148">
              <w:rPr>
                <w:sz w:val="24"/>
                <w:szCs w:val="24"/>
                <w:lang w:val="ru-RU"/>
              </w:rPr>
              <w:t xml:space="preserve">.  внешний вид которого выполнен согласно типовому архитектурному решению, составляет от </w:t>
            </w:r>
            <w:r w:rsidR="009757D8">
              <w:rPr>
                <w:sz w:val="24"/>
                <w:szCs w:val="24"/>
                <w:lang w:val="ru-RU"/>
              </w:rPr>
              <w:t>120</w:t>
            </w:r>
            <w:r w:rsidRPr="00D22148">
              <w:rPr>
                <w:sz w:val="24"/>
                <w:szCs w:val="24"/>
                <w:lang w:val="ru-RU"/>
              </w:rPr>
              <w:t xml:space="preserve"> до </w:t>
            </w:r>
            <w:r w:rsidR="009757D8">
              <w:rPr>
                <w:sz w:val="24"/>
                <w:szCs w:val="24"/>
                <w:lang w:val="ru-RU"/>
              </w:rPr>
              <w:t>300</w:t>
            </w:r>
            <w:r w:rsidRPr="00D221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2148">
              <w:rPr>
                <w:sz w:val="24"/>
                <w:szCs w:val="24"/>
                <w:lang w:val="ru-RU"/>
              </w:rPr>
              <w:t>тыс.руб</w:t>
            </w:r>
            <w:proofErr w:type="spellEnd"/>
            <w:r w:rsidRPr="00D22148">
              <w:rPr>
                <w:sz w:val="24"/>
                <w:szCs w:val="24"/>
                <w:lang w:val="ru-RU"/>
              </w:rPr>
              <w:t xml:space="preserve">. в зависимости от применяемых материалов </w:t>
            </w:r>
            <w:r w:rsidR="00F86E4C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220" w:type="dxa"/>
          </w:tcPr>
          <w:p w14:paraId="7EF90464" w14:textId="77777777" w:rsidR="00887F88" w:rsidRDefault="00A71AAD" w:rsidP="003539F9">
            <w:pPr>
              <w:pStyle w:val="TableParagraph"/>
              <w:spacing w:line="240" w:lineRule="exact"/>
              <w:ind w:left="96" w:right="-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 НТО</w:t>
            </w:r>
            <w:r w:rsidR="009A3492" w:rsidRPr="00D22148">
              <w:rPr>
                <w:sz w:val="24"/>
                <w:szCs w:val="24"/>
                <w:lang w:val="ru-RU"/>
              </w:rPr>
              <w:t xml:space="preserve"> </w:t>
            </w:r>
          </w:p>
          <w:p w14:paraId="7DE1E28D" w14:textId="07225C8B" w:rsidR="00273BC5" w:rsidRPr="003F0EFC" w:rsidRDefault="00273BC5" w:rsidP="003539F9">
            <w:pPr>
              <w:pStyle w:val="TableParagraph"/>
              <w:spacing w:line="240" w:lineRule="exact"/>
              <w:ind w:left="96" w:right="-57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Арендная плата торгового места в год площадью 10 </w:t>
            </w:r>
            <w:proofErr w:type="spellStart"/>
            <w:r>
              <w:rPr>
                <w:sz w:val="24"/>
                <w:szCs w:val="24"/>
                <w:lang w:val="ru-RU"/>
              </w:rPr>
              <w:t>кв.м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на ул. Пушкинская, д.1а составила 10353 руб.; НТО площадью 30 </w:t>
            </w:r>
            <w:proofErr w:type="spellStart"/>
            <w:r>
              <w:rPr>
                <w:sz w:val="24"/>
                <w:szCs w:val="24"/>
                <w:lang w:val="ru-RU"/>
              </w:rPr>
              <w:t>кв.м</w:t>
            </w:r>
            <w:proofErr w:type="spellEnd"/>
            <w:r>
              <w:rPr>
                <w:sz w:val="24"/>
                <w:szCs w:val="24"/>
                <w:lang w:val="ru-RU"/>
              </w:rPr>
              <w:t>. на ул. Энтузиастов – 34511.70 руб.</w:t>
            </w:r>
          </w:p>
        </w:tc>
      </w:tr>
    </w:tbl>
    <w:p w14:paraId="41968D0F" w14:textId="77777777" w:rsidR="00187087" w:rsidRPr="0092460E" w:rsidRDefault="00187087" w:rsidP="003539F9">
      <w:pPr>
        <w:pStyle w:val="a3"/>
        <w:spacing w:line="240" w:lineRule="exact"/>
        <w:rPr>
          <w:i/>
          <w:sz w:val="24"/>
          <w:szCs w:val="24"/>
          <w:lang w:val="ru-RU"/>
        </w:r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473"/>
        <w:gridCol w:w="2325"/>
        <w:gridCol w:w="1417"/>
        <w:gridCol w:w="3703"/>
      </w:tblGrid>
      <w:tr w:rsidR="0092460E" w:rsidRPr="0092460E" w14:paraId="13D72508" w14:textId="77777777" w:rsidTr="00A17245">
        <w:trPr>
          <w:trHeight w:val="317"/>
        </w:trPr>
        <w:tc>
          <w:tcPr>
            <w:tcW w:w="10223" w:type="dxa"/>
            <w:gridSpan w:val="5"/>
          </w:tcPr>
          <w:p w14:paraId="4155CE46" w14:textId="77777777" w:rsidR="00A80494" w:rsidRPr="0092460E" w:rsidRDefault="00A80494" w:rsidP="003539F9">
            <w:pPr>
              <w:pStyle w:val="TableParagraph"/>
              <w:spacing w:line="240" w:lineRule="exact"/>
              <w:ind w:left="121"/>
              <w:rPr>
                <w:sz w:val="24"/>
                <w:szCs w:val="24"/>
              </w:rPr>
            </w:pPr>
            <w:proofErr w:type="spellStart"/>
            <w:r w:rsidRPr="0092460E">
              <w:rPr>
                <w:w w:val="110"/>
                <w:sz w:val="24"/>
                <w:szCs w:val="24"/>
              </w:rPr>
              <w:t>Доходы</w:t>
            </w:r>
            <w:proofErr w:type="spellEnd"/>
          </w:p>
        </w:tc>
      </w:tr>
      <w:tr w:rsidR="0092460E" w:rsidRPr="0092460E" w14:paraId="11F618CE" w14:textId="77777777" w:rsidTr="0020497E">
        <w:trPr>
          <w:trHeight w:val="3364"/>
        </w:trPr>
        <w:tc>
          <w:tcPr>
            <w:tcW w:w="2778" w:type="dxa"/>
            <w:gridSpan w:val="2"/>
          </w:tcPr>
          <w:p w14:paraId="3CDF49B3" w14:textId="77777777" w:rsidR="00A80494" w:rsidRPr="0092460E" w:rsidRDefault="00A80494" w:rsidP="003539F9">
            <w:pPr>
              <w:pStyle w:val="TableParagraph"/>
              <w:spacing w:line="240" w:lineRule="exact"/>
              <w:ind w:left="104" w:right="136" w:firstLine="25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spacing w:val="-1"/>
                <w:w w:val="105"/>
                <w:sz w:val="24"/>
                <w:szCs w:val="24"/>
                <w:lang w:val="ru-RU"/>
              </w:rPr>
              <w:t xml:space="preserve">Преимущество </w:t>
            </w:r>
            <w:r w:rsidRPr="0092460E">
              <w:rPr>
                <w:w w:val="105"/>
                <w:sz w:val="24"/>
                <w:szCs w:val="24"/>
                <w:lang w:val="ru-RU"/>
              </w:rPr>
              <w:t>или иная выгода:</w:t>
            </w:r>
          </w:p>
          <w:p w14:paraId="3FB44FF7" w14:textId="581E68BB" w:rsidR="00A80494" w:rsidRPr="0092460E" w:rsidRDefault="00A80494" w:rsidP="003539F9">
            <w:pPr>
              <w:pStyle w:val="TableParagraph"/>
              <w:spacing w:line="240" w:lineRule="exact"/>
              <w:ind w:left="104" w:right="136" w:firstLine="25"/>
              <w:rPr>
                <w:sz w:val="24"/>
                <w:szCs w:val="24"/>
                <w:lang w:val="ru-RU"/>
              </w:rPr>
            </w:pPr>
            <w:r w:rsidRPr="0092460E">
              <w:rPr>
                <w:spacing w:val="-1"/>
                <w:w w:val="105"/>
                <w:sz w:val="24"/>
                <w:szCs w:val="24"/>
                <w:lang w:val="ru-RU"/>
              </w:rPr>
              <w:t xml:space="preserve">Повышение уровня доверия со стороны потребителей, рост оборота розничной торговли </w:t>
            </w:r>
          </w:p>
        </w:tc>
        <w:tc>
          <w:tcPr>
            <w:tcW w:w="2325" w:type="dxa"/>
          </w:tcPr>
          <w:p w14:paraId="25FDC001" w14:textId="77777777" w:rsidR="00C87EBC" w:rsidRPr="0092460E" w:rsidRDefault="00A80494" w:rsidP="003539F9">
            <w:pPr>
              <w:pStyle w:val="TableParagraph"/>
              <w:tabs>
                <w:tab w:val="left" w:pos="1143"/>
                <w:tab w:val="left" w:pos="1653"/>
              </w:tabs>
              <w:spacing w:line="240" w:lineRule="exact"/>
              <w:ind w:left="122" w:right="64" w:firstLine="7"/>
              <w:rPr>
                <w:w w:val="110"/>
                <w:sz w:val="24"/>
                <w:szCs w:val="24"/>
                <w:lang w:val="ru-RU"/>
              </w:rPr>
            </w:pPr>
            <w:r w:rsidRPr="0092460E">
              <w:rPr>
                <w:w w:val="110"/>
                <w:sz w:val="24"/>
                <w:szCs w:val="24"/>
                <w:lang w:val="ru-RU"/>
              </w:rPr>
              <w:t xml:space="preserve">Группа субъектов </w:t>
            </w:r>
            <w:proofErr w:type="spellStart"/>
            <w:r w:rsidRPr="0092460E">
              <w:rPr>
                <w:w w:val="110"/>
                <w:sz w:val="24"/>
                <w:szCs w:val="24"/>
                <w:lang w:val="ru-RU"/>
              </w:rPr>
              <w:t>предпринима</w:t>
            </w:r>
            <w:proofErr w:type="spellEnd"/>
            <w:r w:rsidR="00C87EBC" w:rsidRPr="0092460E">
              <w:rPr>
                <w:w w:val="110"/>
                <w:sz w:val="24"/>
                <w:szCs w:val="24"/>
                <w:lang w:val="ru-RU"/>
              </w:rPr>
              <w:t>-</w:t>
            </w:r>
          </w:p>
          <w:p w14:paraId="036C8915" w14:textId="43753D05" w:rsidR="00A80494" w:rsidRPr="0092460E" w:rsidRDefault="00A80494" w:rsidP="003539F9">
            <w:pPr>
              <w:pStyle w:val="TableParagraph"/>
              <w:tabs>
                <w:tab w:val="left" w:pos="1143"/>
                <w:tab w:val="left" w:pos="1653"/>
              </w:tabs>
              <w:spacing w:line="240" w:lineRule="exact"/>
              <w:ind w:left="122" w:right="64" w:firstLine="7"/>
              <w:rPr>
                <w:sz w:val="24"/>
                <w:szCs w:val="24"/>
                <w:lang w:val="ru-RU"/>
              </w:rPr>
            </w:pPr>
            <w:proofErr w:type="spellStart"/>
            <w:r w:rsidRPr="0092460E">
              <w:rPr>
                <w:w w:val="110"/>
                <w:sz w:val="24"/>
                <w:szCs w:val="24"/>
                <w:lang w:val="ru-RU"/>
              </w:rPr>
              <w:t>тельской</w:t>
            </w:r>
            <w:proofErr w:type="spellEnd"/>
            <w:r w:rsidRPr="0092460E">
              <w:rPr>
                <w:w w:val="110"/>
                <w:sz w:val="24"/>
                <w:szCs w:val="24"/>
                <w:lang w:val="ru-RU"/>
              </w:rPr>
              <w:tab/>
              <w:t>и</w:t>
            </w:r>
            <w:r w:rsidR="00C87EBC" w:rsidRPr="0092460E">
              <w:rPr>
                <w:w w:val="110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 xml:space="preserve">иной </w:t>
            </w:r>
            <w:r w:rsidRPr="0092460E">
              <w:rPr>
                <w:w w:val="110"/>
                <w:sz w:val="24"/>
                <w:szCs w:val="24"/>
                <w:lang w:val="ru-RU"/>
              </w:rPr>
              <w:t>экономической деятельности:</w:t>
            </w:r>
          </w:p>
          <w:p w14:paraId="3E994B6A" w14:textId="757B805B" w:rsidR="00A80494" w:rsidRPr="0092460E" w:rsidRDefault="003D6806" w:rsidP="003539F9">
            <w:pPr>
              <w:pStyle w:val="TableParagraph"/>
              <w:tabs>
                <w:tab w:val="left" w:pos="817"/>
                <w:tab w:val="left" w:pos="960"/>
                <w:tab w:val="left" w:pos="1147"/>
                <w:tab w:val="left" w:pos="2055"/>
              </w:tabs>
              <w:spacing w:line="240" w:lineRule="exact"/>
              <w:ind w:left="90" w:right="83" w:firstLine="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92460E">
              <w:rPr>
                <w:sz w:val="24"/>
                <w:szCs w:val="24"/>
                <w:lang w:val="ru-RU"/>
              </w:rPr>
              <w:t xml:space="preserve">ндивидуальные предприниматели, </w:t>
            </w:r>
            <w:r>
              <w:rPr>
                <w:sz w:val="24"/>
                <w:szCs w:val="24"/>
                <w:lang w:val="ru-RU"/>
              </w:rPr>
              <w:t>организации,</w:t>
            </w:r>
            <w:r w:rsidRPr="0092460E">
              <w:rPr>
                <w:sz w:val="24"/>
                <w:szCs w:val="24"/>
                <w:lang w:val="ru-RU"/>
              </w:rPr>
              <w:t xml:space="preserve"> с которыми заключены договоры на предоставление торгового места</w:t>
            </w:r>
            <w:r w:rsidRPr="00D22148">
              <w:rPr>
                <w:sz w:val="24"/>
                <w:szCs w:val="24"/>
                <w:lang w:val="ru-RU"/>
              </w:rPr>
              <w:t xml:space="preserve"> после </w:t>
            </w:r>
            <w:r>
              <w:rPr>
                <w:sz w:val="24"/>
                <w:szCs w:val="24"/>
                <w:lang w:val="ru-RU"/>
              </w:rPr>
              <w:t>08</w:t>
            </w:r>
            <w:r w:rsidRPr="00D22148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8</w:t>
            </w:r>
            <w:r w:rsidRPr="00D22148">
              <w:rPr>
                <w:sz w:val="24"/>
                <w:szCs w:val="24"/>
                <w:lang w:val="ru-RU"/>
              </w:rPr>
              <w:t>.201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417" w:type="dxa"/>
          </w:tcPr>
          <w:p w14:paraId="19EF0743" w14:textId="1BE98A52" w:rsidR="00A80494" w:rsidRPr="0092460E" w:rsidRDefault="00A80494" w:rsidP="003539F9">
            <w:pPr>
              <w:pStyle w:val="TableParagraph"/>
              <w:spacing w:line="240" w:lineRule="exact"/>
              <w:ind w:left="126"/>
              <w:rPr>
                <w:sz w:val="24"/>
                <w:szCs w:val="24"/>
                <w:lang w:val="ru-RU"/>
              </w:rPr>
            </w:pPr>
            <w:r w:rsidRPr="0092460E">
              <w:rPr>
                <w:w w:val="75"/>
                <w:sz w:val="24"/>
                <w:szCs w:val="24"/>
                <w:lang w:val="ru-RU"/>
              </w:rPr>
              <w:t>Вид</w:t>
            </w:r>
          </w:p>
          <w:p w14:paraId="01F66272" w14:textId="59550AA2" w:rsidR="00A80494" w:rsidRPr="0092460E" w:rsidRDefault="00A80494" w:rsidP="003539F9">
            <w:pPr>
              <w:pStyle w:val="TableParagraph"/>
              <w:spacing w:line="240" w:lineRule="exact"/>
              <w:ind w:left="118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>доходов</w:t>
            </w:r>
          </w:p>
        </w:tc>
        <w:tc>
          <w:tcPr>
            <w:tcW w:w="3703" w:type="dxa"/>
          </w:tcPr>
          <w:p w14:paraId="4AA408E5" w14:textId="17762620" w:rsidR="00A80494" w:rsidRPr="0092460E" w:rsidRDefault="00DD4F22" w:rsidP="003539F9">
            <w:pPr>
              <w:pStyle w:val="TableParagraph"/>
              <w:spacing w:line="240" w:lineRule="exact"/>
              <w:ind w:left="112"/>
              <w:jc w:val="both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>Не определен</w:t>
            </w:r>
          </w:p>
        </w:tc>
      </w:tr>
      <w:tr w:rsidR="0092460E" w:rsidRPr="0092460E" w14:paraId="7247610E" w14:textId="77777777" w:rsidTr="00A1724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36"/>
        </w:trPr>
        <w:tc>
          <w:tcPr>
            <w:tcW w:w="10223" w:type="dxa"/>
            <w:gridSpan w:val="5"/>
            <w:tcBorders>
              <w:right w:val="single" w:sz="4" w:space="0" w:color="000000"/>
            </w:tcBorders>
          </w:tcPr>
          <w:p w14:paraId="6A1993C8" w14:textId="70097FB7" w:rsidR="00A17245" w:rsidRPr="0092460E" w:rsidRDefault="00A17245" w:rsidP="003539F9">
            <w:pPr>
              <w:pStyle w:val="TableParagraph"/>
              <w:spacing w:line="240" w:lineRule="exact"/>
              <w:ind w:left="128"/>
              <w:rPr>
                <w:sz w:val="24"/>
                <w:szCs w:val="24"/>
                <w:lang w:val="ru-RU"/>
              </w:rPr>
            </w:pPr>
            <w:proofErr w:type="spellStart"/>
            <w:r w:rsidRPr="0092460E">
              <w:rPr>
                <w:sz w:val="24"/>
                <w:szCs w:val="24"/>
              </w:rPr>
              <w:t>Итого</w:t>
            </w:r>
            <w:proofErr w:type="spellEnd"/>
            <w:r w:rsidR="000E6585" w:rsidRPr="0092460E">
              <w:rPr>
                <w:sz w:val="24"/>
                <w:szCs w:val="24"/>
                <w:lang w:val="ru-RU"/>
              </w:rPr>
              <w:t>:</w:t>
            </w:r>
          </w:p>
        </w:tc>
      </w:tr>
      <w:tr w:rsidR="0092460E" w:rsidRPr="00051304" w14:paraId="245FD254" w14:textId="77777777" w:rsidTr="001B304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952"/>
        </w:trPr>
        <w:tc>
          <w:tcPr>
            <w:tcW w:w="6520" w:type="dxa"/>
            <w:gridSpan w:val="4"/>
          </w:tcPr>
          <w:p w14:paraId="37634A86" w14:textId="3B91806F" w:rsidR="00A17245" w:rsidRPr="0092460E" w:rsidRDefault="00A17245" w:rsidP="003539F9">
            <w:pPr>
              <w:pStyle w:val="TableParagraph"/>
              <w:spacing w:line="240" w:lineRule="exact"/>
              <w:ind w:left="134"/>
              <w:rPr>
                <w:sz w:val="24"/>
                <w:szCs w:val="24"/>
                <w:lang w:val="ru-RU"/>
              </w:rPr>
            </w:pPr>
            <w:proofErr w:type="spellStart"/>
            <w:r w:rsidRPr="0092460E">
              <w:rPr>
                <w:w w:val="105"/>
                <w:sz w:val="24"/>
                <w:szCs w:val="24"/>
              </w:rPr>
              <w:t>Совокупные</w:t>
            </w:r>
            <w:proofErr w:type="spellEnd"/>
            <w:r w:rsidRPr="0092460E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92460E">
              <w:rPr>
                <w:w w:val="105"/>
                <w:sz w:val="24"/>
                <w:szCs w:val="24"/>
              </w:rPr>
              <w:t>расходы</w:t>
            </w:r>
            <w:proofErr w:type="spellEnd"/>
            <w:r w:rsidR="00DC79B4" w:rsidRPr="0092460E">
              <w:rPr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3703" w:type="dxa"/>
            <w:tcBorders>
              <w:right w:val="single" w:sz="4" w:space="0" w:color="000000"/>
            </w:tcBorders>
          </w:tcPr>
          <w:p w14:paraId="772EDB01" w14:textId="77777777" w:rsidR="00A17245" w:rsidRPr="00D22148" w:rsidRDefault="00A17245" w:rsidP="003539F9">
            <w:pPr>
              <w:pStyle w:val="TableParagraph"/>
              <w:tabs>
                <w:tab w:val="left" w:pos="2119"/>
              </w:tabs>
              <w:spacing w:line="240" w:lineRule="exact"/>
              <w:ind w:left="605" w:hanging="467"/>
              <w:rPr>
                <w:sz w:val="24"/>
                <w:szCs w:val="24"/>
                <w:lang w:val="ru-RU"/>
              </w:rPr>
            </w:pPr>
            <w:r w:rsidRPr="00D22148">
              <w:rPr>
                <w:w w:val="105"/>
                <w:position w:val="7"/>
                <w:sz w:val="24"/>
                <w:szCs w:val="24"/>
                <w:lang w:val="ru-RU"/>
              </w:rPr>
              <w:t>у</w:t>
            </w:r>
            <w:r w:rsidRPr="00D22148">
              <w:rPr>
                <w:w w:val="105"/>
                <w:position w:val="7"/>
                <w:sz w:val="24"/>
                <w:szCs w:val="24"/>
                <w:lang w:val="ru-RU"/>
              </w:rPr>
              <w:tab/>
            </w:r>
            <w:r w:rsidRPr="00D22148">
              <w:rPr>
                <w:w w:val="105"/>
                <w:sz w:val="24"/>
                <w:szCs w:val="24"/>
                <w:lang w:val="ru-RU"/>
              </w:rPr>
              <w:t>субъектов</w:t>
            </w:r>
          </w:p>
          <w:p w14:paraId="35337F39" w14:textId="77777777" w:rsidR="00A17245" w:rsidRDefault="00A17245" w:rsidP="003539F9">
            <w:pPr>
              <w:pStyle w:val="TableParagraph"/>
              <w:tabs>
                <w:tab w:val="left" w:pos="1495"/>
                <w:tab w:val="left" w:pos="3047"/>
              </w:tabs>
              <w:spacing w:line="240" w:lineRule="exact"/>
              <w:ind w:left="122" w:right="61" w:firstLine="6"/>
              <w:jc w:val="both"/>
              <w:rPr>
                <w:w w:val="105"/>
                <w:position w:val="1"/>
                <w:sz w:val="24"/>
                <w:szCs w:val="24"/>
                <w:lang w:val="ru-RU"/>
              </w:rPr>
            </w:pPr>
            <w:r w:rsidRPr="00D22148">
              <w:rPr>
                <w:w w:val="105"/>
                <w:position w:val="1"/>
                <w:sz w:val="24"/>
                <w:szCs w:val="24"/>
                <w:lang w:val="ru-RU"/>
              </w:rPr>
              <w:t>предпринимательской деятельности</w:t>
            </w:r>
            <w:r w:rsidR="000E6585" w:rsidRPr="00D22148">
              <w:rPr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r w:rsidRPr="00D22148">
              <w:rPr>
                <w:w w:val="105"/>
                <w:position w:val="1"/>
                <w:sz w:val="24"/>
                <w:szCs w:val="24"/>
                <w:lang w:val="ru-RU"/>
              </w:rPr>
              <w:t xml:space="preserve">возникают   расходы </w:t>
            </w:r>
            <w:r w:rsidR="000E6585" w:rsidRPr="00D22148">
              <w:rPr>
                <w:w w:val="105"/>
                <w:position w:val="1"/>
                <w:sz w:val="24"/>
                <w:szCs w:val="24"/>
                <w:lang w:val="ru-RU"/>
              </w:rPr>
              <w:t>в среднем от</w:t>
            </w:r>
            <w:r w:rsidR="0027152C">
              <w:rPr>
                <w:w w:val="105"/>
                <w:position w:val="1"/>
                <w:sz w:val="24"/>
                <w:szCs w:val="24"/>
                <w:lang w:val="ru-RU"/>
              </w:rPr>
              <w:t xml:space="preserve"> 120</w:t>
            </w:r>
            <w:r w:rsidR="000E6585" w:rsidRPr="00D22148">
              <w:rPr>
                <w:w w:val="105"/>
                <w:position w:val="1"/>
                <w:sz w:val="24"/>
                <w:szCs w:val="24"/>
                <w:lang w:val="ru-RU"/>
              </w:rPr>
              <w:t xml:space="preserve">  до </w:t>
            </w:r>
            <w:r w:rsidR="00051304">
              <w:rPr>
                <w:w w:val="105"/>
                <w:position w:val="1"/>
                <w:sz w:val="24"/>
                <w:szCs w:val="24"/>
                <w:lang w:val="ru-RU"/>
              </w:rPr>
              <w:t>300</w:t>
            </w:r>
            <w:r w:rsidR="000E6585" w:rsidRPr="00D22148">
              <w:rPr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E6585" w:rsidRPr="00D22148">
              <w:rPr>
                <w:w w:val="105"/>
                <w:position w:val="1"/>
                <w:sz w:val="24"/>
                <w:szCs w:val="24"/>
                <w:lang w:val="ru-RU"/>
              </w:rPr>
              <w:t>тыс.руб</w:t>
            </w:r>
            <w:proofErr w:type="spellEnd"/>
            <w:r w:rsidR="000E6585" w:rsidRPr="00D22148">
              <w:rPr>
                <w:w w:val="105"/>
                <w:position w:val="1"/>
                <w:sz w:val="24"/>
                <w:szCs w:val="24"/>
                <w:lang w:val="ru-RU"/>
              </w:rPr>
              <w:t xml:space="preserve">. при установке НТО площадью </w:t>
            </w:r>
            <w:r w:rsidR="00051304">
              <w:rPr>
                <w:w w:val="105"/>
                <w:position w:val="1"/>
                <w:sz w:val="24"/>
                <w:szCs w:val="24"/>
                <w:lang w:val="ru-RU"/>
              </w:rPr>
              <w:t>10</w:t>
            </w:r>
            <w:r w:rsidR="000E6585" w:rsidRPr="00D22148">
              <w:rPr>
                <w:w w:val="105"/>
                <w:position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E6585" w:rsidRPr="00D22148">
              <w:rPr>
                <w:w w:val="105"/>
                <w:position w:val="1"/>
                <w:sz w:val="24"/>
                <w:szCs w:val="24"/>
                <w:lang w:val="ru-RU"/>
              </w:rPr>
              <w:t>кв.м</w:t>
            </w:r>
            <w:proofErr w:type="spellEnd"/>
            <w:r w:rsidR="000E6585" w:rsidRPr="00D22148">
              <w:rPr>
                <w:w w:val="105"/>
                <w:position w:val="1"/>
                <w:sz w:val="24"/>
                <w:szCs w:val="24"/>
                <w:lang w:val="ru-RU"/>
              </w:rPr>
              <w:t>.</w:t>
            </w:r>
          </w:p>
          <w:p w14:paraId="74455F24" w14:textId="13A48719" w:rsidR="006D127F" w:rsidRPr="0092460E" w:rsidRDefault="006D127F" w:rsidP="003539F9">
            <w:pPr>
              <w:pStyle w:val="TableParagraph"/>
              <w:tabs>
                <w:tab w:val="left" w:pos="1495"/>
                <w:tab w:val="left" w:pos="3047"/>
              </w:tabs>
              <w:spacing w:line="240" w:lineRule="exact"/>
              <w:ind w:left="122" w:right="61" w:firstLine="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Арендная плата торгового места в год площадью 10 </w:t>
            </w:r>
            <w:proofErr w:type="spellStart"/>
            <w:r>
              <w:rPr>
                <w:sz w:val="24"/>
                <w:szCs w:val="24"/>
                <w:lang w:val="ru-RU"/>
              </w:rPr>
              <w:t>кв.м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на ул. Пушкинская, д.1а составила 10353 руб.; НТО площадью 30 </w:t>
            </w:r>
            <w:proofErr w:type="spellStart"/>
            <w:r>
              <w:rPr>
                <w:sz w:val="24"/>
                <w:szCs w:val="24"/>
                <w:lang w:val="ru-RU"/>
              </w:rPr>
              <w:t>кв.м</w:t>
            </w:r>
            <w:proofErr w:type="spellEnd"/>
            <w:r>
              <w:rPr>
                <w:sz w:val="24"/>
                <w:szCs w:val="24"/>
                <w:lang w:val="ru-RU"/>
              </w:rPr>
              <w:t>. на ул. Энтузиастов – 34511.70 руб.</w:t>
            </w:r>
          </w:p>
        </w:tc>
      </w:tr>
      <w:tr w:rsidR="0092460E" w:rsidRPr="008D5754" w14:paraId="46980AC5" w14:textId="77777777" w:rsidTr="008D575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86"/>
        </w:trPr>
        <w:tc>
          <w:tcPr>
            <w:tcW w:w="6520" w:type="dxa"/>
            <w:gridSpan w:val="4"/>
            <w:tcBorders>
              <w:bottom w:val="single" w:sz="4" w:space="0" w:color="000000"/>
            </w:tcBorders>
          </w:tcPr>
          <w:p w14:paraId="0B14A9E0" w14:textId="57F8E695" w:rsidR="00A17245" w:rsidRPr="0092460E" w:rsidRDefault="00A17245" w:rsidP="003539F9">
            <w:pPr>
              <w:pStyle w:val="TableParagraph"/>
              <w:spacing w:line="240" w:lineRule="exact"/>
              <w:ind w:left="124"/>
              <w:rPr>
                <w:sz w:val="24"/>
                <w:szCs w:val="24"/>
                <w:lang w:val="ru-RU"/>
              </w:rPr>
            </w:pPr>
            <w:proofErr w:type="spellStart"/>
            <w:r w:rsidRPr="0092460E">
              <w:rPr>
                <w:w w:val="105"/>
                <w:sz w:val="24"/>
                <w:szCs w:val="24"/>
              </w:rPr>
              <w:t>Совокупные</w:t>
            </w:r>
            <w:proofErr w:type="spellEnd"/>
            <w:r w:rsidRPr="0092460E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92460E">
              <w:rPr>
                <w:w w:val="105"/>
                <w:sz w:val="24"/>
                <w:szCs w:val="24"/>
              </w:rPr>
              <w:t>доходы</w:t>
            </w:r>
            <w:proofErr w:type="spellEnd"/>
            <w:r w:rsidR="00DC79B4" w:rsidRPr="0092460E">
              <w:rPr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3703" w:type="dxa"/>
            <w:tcBorders>
              <w:bottom w:val="single" w:sz="4" w:space="0" w:color="000000"/>
              <w:right w:val="single" w:sz="4" w:space="0" w:color="000000"/>
            </w:tcBorders>
          </w:tcPr>
          <w:p w14:paraId="104C841C" w14:textId="77777777" w:rsidR="00DC79B4" w:rsidRPr="0092460E" w:rsidRDefault="00DC79B4" w:rsidP="003539F9">
            <w:pPr>
              <w:pStyle w:val="TableParagraph"/>
              <w:spacing w:line="240" w:lineRule="exact"/>
              <w:ind w:left="122" w:right="61" w:firstLine="16"/>
              <w:jc w:val="both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position w:val="1"/>
                <w:sz w:val="24"/>
                <w:szCs w:val="24"/>
                <w:lang w:val="ru-RU"/>
              </w:rPr>
              <w:t xml:space="preserve">Не определены. </w:t>
            </w:r>
            <w:r w:rsidR="00A17245" w:rsidRPr="0092460E">
              <w:rPr>
                <w:w w:val="105"/>
                <w:position w:val="1"/>
                <w:sz w:val="24"/>
                <w:szCs w:val="24"/>
                <w:lang w:val="ru-RU"/>
              </w:rPr>
              <w:t xml:space="preserve">Зависят </w:t>
            </w:r>
            <w:r w:rsidR="00A17245" w:rsidRPr="0092460E">
              <w:rPr>
                <w:w w:val="105"/>
                <w:sz w:val="24"/>
                <w:szCs w:val="24"/>
                <w:lang w:val="ru-RU"/>
              </w:rPr>
              <w:t>от</w:t>
            </w:r>
          </w:p>
          <w:p w14:paraId="63120D60" w14:textId="05FEA7E5" w:rsidR="00A17245" w:rsidRPr="0092460E" w:rsidRDefault="00DC79B4" w:rsidP="003539F9">
            <w:pPr>
              <w:pStyle w:val="TableParagraph"/>
              <w:spacing w:line="240" w:lineRule="exact"/>
              <w:ind w:left="122" w:right="61" w:firstLine="16"/>
              <w:jc w:val="both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position w:val="1"/>
                <w:sz w:val="24"/>
                <w:szCs w:val="24"/>
                <w:lang w:val="ru-RU"/>
              </w:rPr>
              <w:t>маркетинговой стратегии хозяйствующего субъекта</w:t>
            </w:r>
          </w:p>
        </w:tc>
      </w:tr>
      <w:tr w:rsidR="0092460E" w:rsidRPr="0092460E" w14:paraId="672CF0C9" w14:textId="77777777" w:rsidTr="00DC79B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8"/>
        </w:trPr>
        <w:tc>
          <w:tcPr>
            <w:tcW w:w="1305" w:type="dxa"/>
            <w:tcBorders>
              <w:top w:val="single" w:sz="4" w:space="0" w:color="000000"/>
            </w:tcBorders>
          </w:tcPr>
          <w:p w14:paraId="51E1FAD0" w14:textId="77777777" w:rsidR="00A17245" w:rsidRPr="0092460E" w:rsidRDefault="00A17245" w:rsidP="003539F9">
            <w:pPr>
              <w:pStyle w:val="TableParagraph"/>
              <w:spacing w:line="240" w:lineRule="exact"/>
              <w:ind w:left="120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4.5.</w:t>
            </w:r>
          </w:p>
        </w:tc>
        <w:tc>
          <w:tcPr>
            <w:tcW w:w="8918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27B50927" w14:textId="677A16AE" w:rsidR="00A17245" w:rsidRPr="0092460E" w:rsidRDefault="00A17245" w:rsidP="003539F9">
            <w:pPr>
              <w:pStyle w:val="TableParagraph"/>
              <w:spacing w:line="240" w:lineRule="exact"/>
              <w:ind w:left="131"/>
              <w:rPr>
                <w:sz w:val="24"/>
                <w:szCs w:val="24"/>
              </w:rPr>
            </w:pPr>
            <w:proofErr w:type="spellStart"/>
            <w:r w:rsidRPr="0092460E">
              <w:rPr>
                <w:sz w:val="24"/>
                <w:szCs w:val="24"/>
              </w:rPr>
              <w:t>Источники</w:t>
            </w:r>
            <w:proofErr w:type="spellEnd"/>
            <w:r w:rsidRPr="0092460E">
              <w:rPr>
                <w:sz w:val="24"/>
                <w:szCs w:val="24"/>
              </w:rPr>
              <w:t xml:space="preserve"> </w:t>
            </w:r>
            <w:proofErr w:type="spellStart"/>
            <w:r w:rsidRPr="0092460E">
              <w:rPr>
                <w:sz w:val="24"/>
                <w:szCs w:val="24"/>
              </w:rPr>
              <w:t>данных</w:t>
            </w:r>
            <w:proofErr w:type="spellEnd"/>
            <w:r w:rsidR="00DC79B4" w:rsidRPr="0092460E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92460E">
              <w:rPr>
                <w:w w:val="105"/>
                <w:sz w:val="24"/>
                <w:szCs w:val="24"/>
              </w:rPr>
              <w:t>Ведомственные</w:t>
            </w:r>
            <w:proofErr w:type="spellEnd"/>
            <w:r w:rsidRPr="0092460E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92460E">
              <w:rPr>
                <w:w w:val="105"/>
                <w:sz w:val="24"/>
                <w:szCs w:val="24"/>
              </w:rPr>
              <w:t>данные</w:t>
            </w:r>
            <w:proofErr w:type="spellEnd"/>
          </w:p>
        </w:tc>
      </w:tr>
    </w:tbl>
    <w:p w14:paraId="0CD0033D" w14:textId="78031528" w:rsidR="00187087" w:rsidRPr="0092460E" w:rsidRDefault="000855FA" w:rsidP="003539F9">
      <w:pPr>
        <w:pStyle w:val="a3"/>
        <w:spacing w:line="240" w:lineRule="exact"/>
        <w:rPr>
          <w:sz w:val="24"/>
          <w:szCs w:val="24"/>
          <w:lang w:val="ru-RU"/>
        </w:rPr>
      </w:pPr>
      <w:r w:rsidRPr="0092460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20242" wp14:editId="7A10F7E5">
                <wp:simplePos x="0" y="0"/>
                <wp:positionH relativeFrom="page">
                  <wp:posOffset>7552690</wp:posOffset>
                </wp:positionH>
                <wp:positionV relativeFrom="page">
                  <wp:posOffset>6482715</wp:posOffset>
                </wp:positionV>
                <wp:extent cx="0" cy="0"/>
                <wp:effectExtent l="0" t="0" r="0" b="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FB35B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7pt,510.45pt" to="594.7pt,5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" strokeweight=".16989mm">
                <w10:wrap anchorx="page" anchory="page"/>
              </v:line>
            </w:pict>
          </mc:Fallback>
        </mc:AlternateContent>
      </w:r>
    </w:p>
    <w:p w14:paraId="3AF10CFC" w14:textId="3224CEFA" w:rsidR="00100177" w:rsidRPr="0092460E" w:rsidRDefault="00100177" w:rsidP="003539F9">
      <w:pPr>
        <w:pStyle w:val="a4"/>
        <w:tabs>
          <w:tab w:val="left" w:pos="2800"/>
        </w:tabs>
        <w:spacing w:line="240" w:lineRule="exact"/>
        <w:ind w:left="851" w:right="442" w:firstLine="709"/>
        <w:jc w:val="both"/>
        <w:rPr>
          <w:w w:val="105"/>
          <w:sz w:val="24"/>
          <w:szCs w:val="24"/>
          <w:lang w:val="ru-RU"/>
        </w:rPr>
      </w:pPr>
      <w:r w:rsidRPr="0092460E">
        <w:rPr>
          <w:w w:val="105"/>
          <w:sz w:val="24"/>
          <w:szCs w:val="24"/>
          <w:lang w:val="ru-RU"/>
        </w:rPr>
        <w:t>5. Оценка</w:t>
      </w:r>
      <w:r w:rsidRPr="0092460E">
        <w:rPr>
          <w:spacing w:val="-35"/>
          <w:w w:val="105"/>
          <w:sz w:val="24"/>
          <w:szCs w:val="24"/>
          <w:lang w:val="ru-RU"/>
        </w:rPr>
        <w:t xml:space="preserve"> </w:t>
      </w:r>
      <w:r w:rsidRPr="0092460E">
        <w:rPr>
          <w:w w:val="105"/>
          <w:sz w:val="24"/>
          <w:szCs w:val="24"/>
          <w:lang w:val="ru-RU"/>
        </w:rPr>
        <w:t>фактических</w:t>
      </w:r>
      <w:r w:rsidRPr="0092460E">
        <w:rPr>
          <w:spacing w:val="-9"/>
          <w:w w:val="105"/>
          <w:sz w:val="24"/>
          <w:szCs w:val="24"/>
          <w:lang w:val="ru-RU"/>
        </w:rPr>
        <w:t xml:space="preserve"> </w:t>
      </w:r>
      <w:r w:rsidRPr="0092460E">
        <w:rPr>
          <w:w w:val="105"/>
          <w:sz w:val="24"/>
          <w:szCs w:val="24"/>
          <w:lang w:val="ru-RU"/>
        </w:rPr>
        <w:t>положительных</w:t>
      </w:r>
      <w:r w:rsidRPr="0092460E">
        <w:rPr>
          <w:spacing w:val="-20"/>
          <w:w w:val="105"/>
          <w:sz w:val="24"/>
          <w:szCs w:val="24"/>
          <w:lang w:val="ru-RU"/>
        </w:rPr>
        <w:t xml:space="preserve"> </w:t>
      </w:r>
      <w:r w:rsidRPr="0092460E">
        <w:rPr>
          <w:w w:val="105"/>
          <w:sz w:val="24"/>
          <w:szCs w:val="24"/>
          <w:lang w:val="ru-RU"/>
        </w:rPr>
        <w:t>и</w:t>
      </w:r>
      <w:r w:rsidRPr="0092460E">
        <w:rPr>
          <w:spacing w:val="-29"/>
          <w:w w:val="105"/>
          <w:sz w:val="24"/>
          <w:szCs w:val="24"/>
          <w:lang w:val="ru-RU"/>
        </w:rPr>
        <w:t xml:space="preserve"> </w:t>
      </w:r>
      <w:r w:rsidRPr="0092460E">
        <w:rPr>
          <w:w w:val="105"/>
          <w:sz w:val="24"/>
          <w:szCs w:val="24"/>
          <w:lang w:val="ru-RU"/>
        </w:rPr>
        <w:t>отрицательных</w:t>
      </w:r>
      <w:r w:rsidRPr="0092460E">
        <w:rPr>
          <w:spacing w:val="-11"/>
          <w:w w:val="105"/>
          <w:sz w:val="24"/>
          <w:szCs w:val="24"/>
          <w:lang w:val="ru-RU"/>
        </w:rPr>
        <w:t xml:space="preserve"> </w:t>
      </w:r>
      <w:r w:rsidRPr="0092460E">
        <w:rPr>
          <w:w w:val="105"/>
          <w:sz w:val="24"/>
          <w:szCs w:val="24"/>
          <w:lang w:val="ru-RU"/>
        </w:rPr>
        <w:t>последствий установленного</w:t>
      </w:r>
      <w:r w:rsidRPr="0092460E">
        <w:rPr>
          <w:spacing w:val="-17"/>
          <w:w w:val="105"/>
          <w:sz w:val="24"/>
          <w:szCs w:val="24"/>
          <w:lang w:val="ru-RU"/>
        </w:rPr>
        <w:t xml:space="preserve"> </w:t>
      </w:r>
      <w:r w:rsidRPr="0092460E">
        <w:rPr>
          <w:w w:val="105"/>
          <w:sz w:val="24"/>
          <w:szCs w:val="24"/>
          <w:lang w:val="ru-RU"/>
        </w:rPr>
        <w:t>регулирования</w:t>
      </w:r>
      <w:r w:rsidR="003E75E2" w:rsidRPr="0092460E">
        <w:rPr>
          <w:w w:val="105"/>
          <w:sz w:val="24"/>
          <w:szCs w:val="24"/>
          <w:lang w:val="ru-RU"/>
        </w:rPr>
        <w:t xml:space="preserve">. </w:t>
      </w:r>
    </w:p>
    <w:p w14:paraId="49250FCE" w14:textId="77777777" w:rsidR="003B783B" w:rsidRPr="0092460E" w:rsidRDefault="003B783B" w:rsidP="003539F9">
      <w:pPr>
        <w:pStyle w:val="a4"/>
        <w:tabs>
          <w:tab w:val="left" w:pos="2800"/>
        </w:tabs>
        <w:spacing w:line="240" w:lineRule="exact"/>
        <w:ind w:left="851" w:right="442" w:firstLine="709"/>
        <w:jc w:val="both"/>
        <w:rPr>
          <w:w w:val="105"/>
          <w:sz w:val="24"/>
          <w:szCs w:val="24"/>
          <w:lang w:val="ru-RU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304"/>
        <w:gridCol w:w="2718"/>
        <w:gridCol w:w="2916"/>
        <w:gridCol w:w="1774"/>
      </w:tblGrid>
      <w:tr w:rsidR="0092460E" w:rsidRPr="0092460E" w14:paraId="683F6B87" w14:textId="5856AB25" w:rsidTr="006644C9">
        <w:trPr>
          <w:trHeight w:val="412"/>
        </w:trPr>
        <w:tc>
          <w:tcPr>
            <w:tcW w:w="2928" w:type="dxa"/>
            <w:gridSpan w:val="2"/>
          </w:tcPr>
          <w:p w14:paraId="5B015C57" w14:textId="709B09BA" w:rsidR="006644C9" w:rsidRPr="0092460E" w:rsidRDefault="006644C9" w:rsidP="003539F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5.1.</w:t>
            </w:r>
          </w:p>
        </w:tc>
        <w:tc>
          <w:tcPr>
            <w:tcW w:w="2718" w:type="dxa"/>
          </w:tcPr>
          <w:p w14:paraId="40008B12" w14:textId="7B131D15" w:rsidR="006644C9" w:rsidRPr="0092460E" w:rsidRDefault="006644C9" w:rsidP="003539F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5.2.</w:t>
            </w:r>
          </w:p>
        </w:tc>
        <w:tc>
          <w:tcPr>
            <w:tcW w:w="2916" w:type="dxa"/>
          </w:tcPr>
          <w:p w14:paraId="5E406A6B" w14:textId="67E5D725" w:rsidR="006644C9" w:rsidRPr="0092460E" w:rsidRDefault="006644C9" w:rsidP="003539F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5.3.</w:t>
            </w:r>
          </w:p>
        </w:tc>
        <w:tc>
          <w:tcPr>
            <w:tcW w:w="1774" w:type="dxa"/>
          </w:tcPr>
          <w:p w14:paraId="0FF0870E" w14:textId="0C60DD36" w:rsidR="006644C9" w:rsidRPr="0092460E" w:rsidRDefault="006644C9" w:rsidP="003539F9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>5.4.</w:t>
            </w:r>
          </w:p>
        </w:tc>
      </w:tr>
      <w:tr w:rsidR="0092460E" w:rsidRPr="0092460E" w14:paraId="312E5A90" w14:textId="7E5187C6" w:rsidTr="001B3046">
        <w:trPr>
          <w:trHeight w:val="2462"/>
        </w:trPr>
        <w:tc>
          <w:tcPr>
            <w:tcW w:w="2928" w:type="dxa"/>
            <w:gridSpan w:val="2"/>
          </w:tcPr>
          <w:p w14:paraId="5BCEBAB1" w14:textId="77777777" w:rsidR="006644C9" w:rsidRPr="0092460E" w:rsidRDefault="006644C9" w:rsidP="001B3046">
            <w:pPr>
              <w:spacing w:line="240" w:lineRule="exact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Описание</w:t>
            </w:r>
            <w:r w:rsidRPr="0092460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60E">
              <w:rPr>
                <w:w w:val="105"/>
                <w:sz w:val="24"/>
                <w:szCs w:val="24"/>
                <w:lang w:val="ru-RU"/>
              </w:rPr>
              <w:t>фактичес</w:t>
            </w:r>
            <w:proofErr w:type="spellEnd"/>
            <w:r w:rsidRPr="0092460E">
              <w:rPr>
                <w:w w:val="105"/>
                <w:sz w:val="24"/>
                <w:szCs w:val="24"/>
                <w:lang w:val="ru-RU"/>
              </w:rPr>
              <w:t>-</w:t>
            </w:r>
          </w:p>
          <w:p w14:paraId="61C6A1D2" w14:textId="605D8CCF" w:rsidR="006644C9" w:rsidRPr="0092460E" w:rsidRDefault="006644C9" w:rsidP="001B304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>ких</w:t>
            </w:r>
            <w:r w:rsidRPr="0092460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sz w:val="24"/>
                <w:szCs w:val="24"/>
                <w:lang w:val="ru-RU"/>
              </w:rPr>
              <w:t>отрицательных последствий установленного</w:t>
            </w:r>
            <w:r w:rsidRPr="0092460E">
              <w:rPr>
                <w:spacing w:val="-26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sz w:val="24"/>
                <w:szCs w:val="24"/>
                <w:lang w:val="ru-RU"/>
              </w:rPr>
              <w:t>регулирования;</w:t>
            </w:r>
          </w:p>
          <w:p w14:paraId="7FEFDB54" w14:textId="42252C62" w:rsidR="006644C9" w:rsidRPr="0092460E" w:rsidRDefault="006644C9" w:rsidP="001B304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  <w:p w14:paraId="1A874FDD" w14:textId="678044FA" w:rsidR="006644C9" w:rsidRPr="0092460E" w:rsidRDefault="006644C9" w:rsidP="001B304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>группы заинтересованных лиц, на которые распространяются указанные последствия</w:t>
            </w:r>
          </w:p>
        </w:tc>
        <w:tc>
          <w:tcPr>
            <w:tcW w:w="2718" w:type="dxa"/>
          </w:tcPr>
          <w:p w14:paraId="4F611149" w14:textId="77777777" w:rsidR="006644C9" w:rsidRPr="0092460E" w:rsidRDefault="006644C9" w:rsidP="001B304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Оценка</w:t>
            </w:r>
            <w:r w:rsidRPr="0092460E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отри-</w:t>
            </w:r>
          </w:p>
          <w:p w14:paraId="3BAA9E35" w14:textId="68405341" w:rsidR="00EF079F" w:rsidRPr="0092460E" w:rsidRDefault="006644C9" w:rsidP="001B304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2460E">
              <w:rPr>
                <w:sz w:val="24"/>
                <w:szCs w:val="24"/>
                <w:lang w:val="ru-RU"/>
              </w:rPr>
              <w:t>цательных</w:t>
            </w:r>
            <w:proofErr w:type="spellEnd"/>
          </w:p>
          <w:p w14:paraId="33B8AC3F" w14:textId="71894F0D" w:rsidR="006644C9" w:rsidRPr="0092460E" w:rsidRDefault="006644C9" w:rsidP="001B304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2460E">
              <w:rPr>
                <w:sz w:val="24"/>
                <w:szCs w:val="24"/>
                <w:lang w:val="ru-RU"/>
              </w:rPr>
              <w:t>последствий</w:t>
            </w:r>
          </w:p>
        </w:tc>
        <w:tc>
          <w:tcPr>
            <w:tcW w:w="2916" w:type="dxa"/>
          </w:tcPr>
          <w:p w14:paraId="735A2A55" w14:textId="77777777" w:rsidR="006644C9" w:rsidRPr="0092460E" w:rsidRDefault="006644C9" w:rsidP="001B304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>Описание</w:t>
            </w:r>
            <w:r w:rsidRPr="0092460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sz w:val="24"/>
                <w:szCs w:val="24"/>
                <w:lang w:val="ru-RU"/>
              </w:rPr>
              <w:t>фактических</w:t>
            </w:r>
          </w:p>
          <w:p w14:paraId="5D308DE9" w14:textId="77777777" w:rsidR="006644C9" w:rsidRPr="0092460E" w:rsidRDefault="006644C9" w:rsidP="001B304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>положительных</w:t>
            </w:r>
            <w:r w:rsidRPr="0092460E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sz w:val="24"/>
                <w:szCs w:val="24"/>
                <w:lang w:val="ru-RU"/>
              </w:rPr>
              <w:t>послед-</w:t>
            </w:r>
          </w:p>
          <w:p w14:paraId="570668CF" w14:textId="77777777" w:rsidR="006644C9" w:rsidRPr="0092460E" w:rsidRDefault="006644C9" w:rsidP="001B3046">
            <w:pPr>
              <w:spacing w:line="240" w:lineRule="exact"/>
              <w:jc w:val="center"/>
              <w:rPr>
                <w:w w:val="105"/>
                <w:sz w:val="24"/>
                <w:szCs w:val="24"/>
                <w:lang w:val="ru-RU"/>
              </w:rPr>
            </w:pPr>
            <w:proofErr w:type="spellStart"/>
            <w:r w:rsidRPr="0092460E">
              <w:rPr>
                <w:w w:val="105"/>
                <w:sz w:val="24"/>
                <w:szCs w:val="24"/>
                <w:lang w:val="ru-RU"/>
              </w:rPr>
              <w:t>ствий</w:t>
            </w:r>
            <w:proofErr w:type="spellEnd"/>
            <w:r w:rsidRPr="0092460E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установленного</w:t>
            </w:r>
          </w:p>
          <w:p w14:paraId="52F501BF" w14:textId="06C6D469" w:rsidR="00EF079F" w:rsidRPr="0092460E" w:rsidRDefault="006644C9" w:rsidP="001B3046">
            <w:pPr>
              <w:spacing w:line="240" w:lineRule="exact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регулирования;</w:t>
            </w:r>
          </w:p>
          <w:p w14:paraId="3A7E0B9C" w14:textId="77777777" w:rsidR="00EF079F" w:rsidRPr="0092460E" w:rsidRDefault="00EF079F" w:rsidP="001B3046">
            <w:pPr>
              <w:spacing w:line="240" w:lineRule="exact"/>
              <w:jc w:val="center"/>
              <w:rPr>
                <w:spacing w:val="-1"/>
                <w:w w:val="101"/>
                <w:sz w:val="24"/>
                <w:szCs w:val="24"/>
                <w:lang w:val="ru-RU"/>
              </w:rPr>
            </w:pPr>
          </w:p>
          <w:p w14:paraId="76C60C12" w14:textId="654C4849" w:rsidR="006644C9" w:rsidRPr="0092460E" w:rsidRDefault="006644C9" w:rsidP="001B304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92460E">
              <w:rPr>
                <w:spacing w:val="-1"/>
                <w:w w:val="101"/>
                <w:sz w:val="24"/>
                <w:szCs w:val="24"/>
                <w:lang w:val="ru-RU"/>
              </w:rPr>
              <w:t>групп</w:t>
            </w:r>
            <w:r w:rsidRPr="0092460E">
              <w:rPr>
                <w:w w:val="101"/>
                <w:sz w:val="24"/>
                <w:szCs w:val="24"/>
                <w:lang w:val="ru-RU"/>
              </w:rPr>
              <w:t>ы</w:t>
            </w:r>
            <w:r w:rsidRPr="009246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1"/>
                <w:sz w:val="24"/>
                <w:szCs w:val="24"/>
                <w:lang w:val="ru-RU"/>
              </w:rPr>
              <w:t>з</w:t>
            </w:r>
            <w:r w:rsidRPr="0092460E">
              <w:rPr>
                <w:spacing w:val="-11"/>
                <w:w w:val="101"/>
                <w:sz w:val="24"/>
                <w:szCs w:val="24"/>
                <w:lang w:val="ru-RU"/>
              </w:rPr>
              <w:t>а</w:t>
            </w:r>
            <w:r w:rsidRPr="0092460E">
              <w:rPr>
                <w:spacing w:val="-1"/>
                <w:w w:val="109"/>
                <w:sz w:val="24"/>
                <w:szCs w:val="24"/>
                <w:lang w:val="ru-RU"/>
              </w:rPr>
              <w:t>интересова</w:t>
            </w:r>
            <w:r w:rsidRPr="0092460E">
              <w:rPr>
                <w:spacing w:val="-132"/>
                <w:w w:val="109"/>
                <w:sz w:val="24"/>
                <w:szCs w:val="24"/>
                <w:lang w:val="ru-RU"/>
              </w:rPr>
              <w:t>н</w:t>
            </w:r>
            <w:r w:rsidRPr="0092460E">
              <w:rPr>
                <w:w w:val="109"/>
                <w:sz w:val="24"/>
                <w:szCs w:val="24"/>
                <w:lang w:val="ru-RU"/>
              </w:rPr>
              <w:t>-</w:t>
            </w:r>
            <w:r w:rsidR="00EF079F" w:rsidRPr="0092460E">
              <w:rPr>
                <w:w w:val="109"/>
                <w:sz w:val="24"/>
                <w:szCs w:val="24"/>
                <w:lang w:val="ru-RU"/>
              </w:rPr>
              <w:t>-</w:t>
            </w:r>
          </w:p>
          <w:p w14:paraId="26CA1257" w14:textId="77777777" w:rsidR="006644C9" w:rsidRPr="0092460E" w:rsidRDefault="006644C9" w:rsidP="001B304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2460E">
              <w:rPr>
                <w:w w:val="105"/>
                <w:sz w:val="24"/>
                <w:szCs w:val="24"/>
                <w:lang w:val="ru-RU"/>
              </w:rPr>
              <w:t>ных</w:t>
            </w:r>
            <w:proofErr w:type="spellEnd"/>
            <w:r w:rsidRPr="0092460E">
              <w:rPr>
                <w:w w:val="105"/>
                <w:sz w:val="24"/>
                <w:szCs w:val="24"/>
                <w:lang w:val="ru-RU"/>
              </w:rPr>
              <w:t xml:space="preserve"> лиц, на которые распространяются </w:t>
            </w:r>
            <w:r w:rsidRPr="0092460E">
              <w:rPr>
                <w:sz w:val="24"/>
                <w:szCs w:val="24"/>
                <w:lang w:val="ru-RU"/>
              </w:rPr>
              <w:t>указанные</w:t>
            </w:r>
            <w:r w:rsidRPr="0092460E">
              <w:rPr>
                <w:spacing w:val="-3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sz w:val="24"/>
                <w:szCs w:val="24"/>
                <w:lang w:val="ru-RU"/>
              </w:rPr>
              <w:t>последствия</w:t>
            </w:r>
          </w:p>
        </w:tc>
        <w:tc>
          <w:tcPr>
            <w:tcW w:w="1774" w:type="dxa"/>
          </w:tcPr>
          <w:p w14:paraId="018F6DD1" w14:textId="14CF73EC" w:rsidR="006644C9" w:rsidRPr="0092460E" w:rsidRDefault="006644C9" w:rsidP="001B3046">
            <w:pPr>
              <w:spacing w:line="240" w:lineRule="exact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Оценка</w:t>
            </w:r>
          </w:p>
          <w:p w14:paraId="7F3E0DCE" w14:textId="759EEBEA" w:rsidR="006644C9" w:rsidRPr="0092460E" w:rsidRDefault="006644C9" w:rsidP="001B3046">
            <w:pPr>
              <w:spacing w:line="240" w:lineRule="exact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поло­</w:t>
            </w:r>
          </w:p>
          <w:p w14:paraId="25BF6719" w14:textId="6EE81877" w:rsidR="006644C9" w:rsidRPr="0092460E" w:rsidRDefault="006644C9" w:rsidP="001B3046">
            <w:pPr>
              <w:spacing w:line="240" w:lineRule="exact"/>
              <w:jc w:val="center"/>
              <w:rPr>
                <w:spacing w:val="-1"/>
                <w:sz w:val="24"/>
                <w:szCs w:val="24"/>
                <w:lang w:val="ru-RU"/>
              </w:rPr>
            </w:pPr>
            <w:proofErr w:type="spellStart"/>
            <w:r w:rsidRPr="0092460E">
              <w:rPr>
                <w:spacing w:val="-1"/>
                <w:sz w:val="24"/>
                <w:szCs w:val="24"/>
                <w:lang w:val="ru-RU"/>
              </w:rPr>
              <w:t>жительных</w:t>
            </w:r>
            <w:proofErr w:type="spellEnd"/>
          </w:p>
          <w:p w14:paraId="58FF74C8" w14:textId="639F4E3C" w:rsidR="00EF079F" w:rsidRPr="0092460E" w:rsidRDefault="00EF079F" w:rsidP="001B304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92460E">
              <w:rPr>
                <w:spacing w:val="-1"/>
                <w:sz w:val="24"/>
                <w:szCs w:val="24"/>
                <w:lang w:val="ru-RU"/>
              </w:rPr>
              <w:t>последствий</w:t>
            </w:r>
          </w:p>
          <w:p w14:paraId="18D2ABBF" w14:textId="0F7B10BE" w:rsidR="006644C9" w:rsidRPr="0092460E" w:rsidRDefault="006644C9" w:rsidP="003539F9">
            <w:pPr>
              <w:spacing w:line="240" w:lineRule="exact"/>
              <w:ind w:left="231"/>
              <w:rPr>
                <w:sz w:val="24"/>
                <w:szCs w:val="24"/>
                <w:lang w:val="ru-RU"/>
              </w:rPr>
            </w:pPr>
          </w:p>
        </w:tc>
      </w:tr>
      <w:tr w:rsidR="0092460E" w:rsidRPr="0092460E" w14:paraId="5F6D7BBA" w14:textId="476F918E" w:rsidTr="001B3046">
        <w:trPr>
          <w:trHeight w:val="1264"/>
        </w:trPr>
        <w:tc>
          <w:tcPr>
            <w:tcW w:w="2928" w:type="dxa"/>
            <w:gridSpan w:val="2"/>
          </w:tcPr>
          <w:p w14:paraId="4013F951" w14:textId="2184E5D8" w:rsidR="0021757E" w:rsidRPr="0092460E" w:rsidRDefault="0021757E" w:rsidP="003539F9">
            <w:pPr>
              <w:spacing w:line="240" w:lineRule="exact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lastRenderedPageBreak/>
              <w:t>Последствие 1 (ежегодное/единовременное)</w:t>
            </w:r>
            <w:r w:rsidR="002B0EB7" w:rsidRPr="0092460E">
              <w:rPr>
                <w:w w:val="105"/>
                <w:sz w:val="24"/>
                <w:szCs w:val="24"/>
                <w:lang w:val="ru-RU"/>
              </w:rPr>
              <w:t>:</w:t>
            </w:r>
          </w:p>
          <w:p w14:paraId="47294C1B" w14:textId="63EADD89" w:rsidR="0021757E" w:rsidRPr="0092460E" w:rsidRDefault="002B0EB7" w:rsidP="003539F9">
            <w:pPr>
              <w:spacing w:line="240" w:lineRule="exact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>Отсутствуют</w:t>
            </w:r>
          </w:p>
          <w:p w14:paraId="5A5520AD" w14:textId="025F8467" w:rsidR="007C637D" w:rsidRPr="0092460E" w:rsidRDefault="007C637D" w:rsidP="003539F9">
            <w:pPr>
              <w:spacing w:line="240" w:lineRule="exact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18" w:type="dxa"/>
          </w:tcPr>
          <w:p w14:paraId="00420D24" w14:textId="40E3F0BA" w:rsidR="007C637D" w:rsidRPr="0092460E" w:rsidRDefault="007C637D" w:rsidP="003539F9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>Отсутствуют</w:t>
            </w:r>
          </w:p>
        </w:tc>
        <w:tc>
          <w:tcPr>
            <w:tcW w:w="2916" w:type="dxa"/>
          </w:tcPr>
          <w:p w14:paraId="1DC6A993" w14:textId="4782B6CA" w:rsidR="00112717" w:rsidRPr="0092460E" w:rsidRDefault="00112717" w:rsidP="003539F9">
            <w:pPr>
              <w:spacing w:line="240" w:lineRule="exact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Последствие 1 (ежегодное/единовременное)</w:t>
            </w:r>
            <w:r w:rsidR="00895CD3" w:rsidRPr="0092460E">
              <w:rPr>
                <w:w w:val="105"/>
                <w:sz w:val="24"/>
                <w:szCs w:val="24"/>
                <w:lang w:val="ru-RU"/>
              </w:rPr>
              <w:t>:</w:t>
            </w:r>
          </w:p>
          <w:p w14:paraId="0ED368F0" w14:textId="0FD35DA8" w:rsidR="007C637D" w:rsidRPr="0092460E" w:rsidRDefault="00895CD3" w:rsidP="003539F9">
            <w:pPr>
              <w:spacing w:line="240" w:lineRule="exact"/>
              <w:rPr>
                <w:sz w:val="24"/>
                <w:szCs w:val="24"/>
                <w:lang w:val="ru-RU"/>
              </w:rPr>
            </w:pPr>
            <w:r w:rsidRPr="0092460E">
              <w:rPr>
                <w:spacing w:val="-1"/>
                <w:w w:val="105"/>
                <w:sz w:val="24"/>
                <w:szCs w:val="24"/>
                <w:lang w:val="ru-RU"/>
              </w:rPr>
              <w:t>рост оборота розничной торговли</w:t>
            </w:r>
            <w:r w:rsidR="002B0EB7" w:rsidRPr="0092460E">
              <w:rPr>
                <w:spacing w:val="-1"/>
                <w:w w:val="105"/>
                <w:sz w:val="24"/>
                <w:szCs w:val="24"/>
                <w:lang w:val="ru-RU"/>
              </w:rPr>
              <w:t xml:space="preserve"> (ежегодное)</w:t>
            </w:r>
          </w:p>
        </w:tc>
        <w:tc>
          <w:tcPr>
            <w:tcW w:w="1774" w:type="dxa"/>
          </w:tcPr>
          <w:p w14:paraId="3D294E4E" w14:textId="77777777" w:rsidR="007C637D" w:rsidRPr="0092460E" w:rsidRDefault="007C637D" w:rsidP="003539F9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4B110BF4" w14:textId="77777777" w:rsidR="00895CD3" w:rsidRPr="0092460E" w:rsidRDefault="00895CD3" w:rsidP="003539F9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0D6ED86D" w14:textId="77777777" w:rsidR="00895CD3" w:rsidRPr="0092460E" w:rsidRDefault="00895CD3" w:rsidP="003539F9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1E2FCA3B" w14:textId="79A4134C" w:rsidR="00895CD3" w:rsidRPr="0092460E" w:rsidRDefault="00895CD3" w:rsidP="003539F9">
            <w:pPr>
              <w:spacing w:line="240" w:lineRule="exact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>Не определен</w:t>
            </w:r>
          </w:p>
        </w:tc>
      </w:tr>
      <w:tr w:rsidR="0092460E" w:rsidRPr="0092460E" w14:paraId="464533E9" w14:textId="77777777" w:rsidTr="000E42FF">
        <w:trPr>
          <w:trHeight w:val="410"/>
        </w:trPr>
        <w:tc>
          <w:tcPr>
            <w:tcW w:w="624" w:type="dxa"/>
          </w:tcPr>
          <w:p w14:paraId="467ED95A" w14:textId="45009ED4" w:rsidR="000E42FF" w:rsidRPr="0092460E" w:rsidRDefault="000E42FF" w:rsidP="003539F9">
            <w:pPr>
              <w:spacing w:line="240" w:lineRule="exact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 xml:space="preserve">5.5. </w:t>
            </w:r>
          </w:p>
        </w:tc>
        <w:tc>
          <w:tcPr>
            <w:tcW w:w="9712" w:type="dxa"/>
            <w:gridSpan w:val="4"/>
          </w:tcPr>
          <w:p w14:paraId="41827EBF" w14:textId="3E69601E" w:rsidR="000E42FF" w:rsidRPr="0092460E" w:rsidRDefault="000E42FF" w:rsidP="003539F9">
            <w:pPr>
              <w:spacing w:line="240" w:lineRule="exact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 xml:space="preserve"> Источники данных:</w:t>
            </w:r>
          </w:p>
        </w:tc>
      </w:tr>
    </w:tbl>
    <w:p w14:paraId="7177A9B0" w14:textId="77777777" w:rsidR="00187087" w:rsidRPr="0092460E" w:rsidRDefault="00187087" w:rsidP="003539F9">
      <w:pPr>
        <w:spacing w:line="240" w:lineRule="exact"/>
        <w:jc w:val="both"/>
        <w:rPr>
          <w:sz w:val="24"/>
          <w:szCs w:val="24"/>
          <w:lang w:val="ru-RU"/>
        </w:rPr>
      </w:pPr>
    </w:p>
    <w:p w14:paraId="7B57BB8F" w14:textId="18E9BF6D" w:rsidR="002929BF" w:rsidRPr="0092460E" w:rsidRDefault="002929BF" w:rsidP="003539F9">
      <w:pPr>
        <w:spacing w:line="240" w:lineRule="exact"/>
        <w:ind w:left="1276" w:firstLine="567"/>
        <w:jc w:val="both"/>
        <w:rPr>
          <w:sz w:val="24"/>
          <w:szCs w:val="24"/>
          <w:lang w:val="ru-RU"/>
        </w:rPr>
      </w:pPr>
      <w:r w:rsidRPr="0092460E">
        <w:rPr>
          <w:sz w:val="24"/>
          <w:szCs w:val="24"/>
          <w:lang w:val="ru-RU"/>
        </w:rPr>
        <w:t>6. Сведения о реализации методов контроля эффективности достижения цели регулирования, установленных нормативным правовым актом, а также</w:t>
      </w:r>
      <w:r w:rsidR="001B3046" w:rsidRPr="0092460E">
        <w:rPr>
          <w:sz w:val="24"/>
          <w:szCs w:val="24"/>
          <w:lang w:val="ru-RU"/>
        </w:rPr>
        <w:t xml:space="preserve"> </w:t>
      </w:r>
      <w:r w:rsidRPr="0092460E">
        <w:rPr>
          <w:sz w:val="24"/>
          <w:szCs w:val="24"/>
          <w:lang w:val="ru-RU"/>
        </w:rPr>
        <w:t>организационно-технически</w:t>
      </w:r>
      <w:r w:rsidR="001B3046" w:rsidRPr="0092460E">
        <w:rPr>
          <w:sz w:val="24"/>
          <w:szCs w:val="24"/>
          <w:lang w:val="ru-RU"/>
        </w:rPr>
        <w:t xml:space="preserve">х, </w:t>
      </w:r>
      <w:r w:rsidRPr="0092460E">
        <w:rPr>
          <w:sz w:val="24"/>
          <w:szCs w:val="24"/>
          <w:lang w:val="ru-RU"/>
        </w:rPr>
        <w:t>методологических, информационных и иных мероприятий с указанием соответствующих расходов местного бюджета</w:t>
      </w:r>
    </w:p>
    <w:p w14:paraId="6FC349BE" w14:textId="77777777" w:rsidR="002929BF" w:rsidRPr="0092460E" w:rsidRDefault="002929BF" w:rsidP="003539F9">
      <w:pPr>
        <w:spacing w:line="240" w:lineRule="exact"/>
        <w:ind w:left="1276" w:firstLine="567"/>
        <w:jc w:val="center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3054"/>
        <w:gridCol w:w="6"/>
        <w:gridCol w:w="3655"/>
      </w:tblGrid>
      <w:tr w:rsidR="0092460E" w:rsidRPr="0092460E" w14:paraId="6AB740B7" w14:textId="77777777" w:rsidTr="004A2134">
        <w:trPr>
          <w:trHeight w:val="326"/>
        </w:trPr>
        <w:tc>
          <w:tcPr>
            <w:tcW w:w="3491" w:type="dxa"/>
          </w:tcPr>
          <w:p w14:paraId="31F0F456" w14:textId="12E655BD" w:rsidR="004A2134" w:rsidRPr="0092460E" w:rsidRDefault="004A2134" w:rsidP="003539F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2460E">
              <w:rPr>
                <w:w w:val="110"/>
                <w:sz w:val="24"/>
                <w:szCs w:val="24"/>
              </w:rPr>
              <w:t>6.1.</w:t>
            </w:r>
          </w:p>
        </w:tc>
        <w:tc>
          <w:tcPr>
            <w:tcW w:w="3054" w:type="dxa"/>
          </w:tcPr>
          <w:p w14:paraId="00F28C68" w14:textId="29E35FFE" w:rsidR="004A2134" w:rsidRPr="0092460E" w:rsidRDefault="004A2134" w:rsidP="003539F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2460E">
              <w:rPr>
                <w:w w:val="110"/>
                <w:sz w:val="24"/>
                <w:szCs w:val="24"/>
              </w:rPr>
              <w:t>6.2.</w:t>
            </w:r>
          </w:p>
        </w:tc>
        <w:tc>
          <w:tcPr>
            <w:tcW w:w="3661" w:type="dxa"/>
            <w:gridSpan w:val="2"/>
          </w:tcPr>
          <w:p w14:paraId="03DA59E4" w14:textId="73117CED" w:rsidR="004A2134" w:rsidRPr="0092460E" w:rsidRDefault="004A2134" w:rsidP="003539F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2460E">
              <w:rPr>
                <w:w w:val="110"/>
                <w:sz w:val="24"/>
                <w:szCs w:val="24"/>
              </w:rPr>
              <w:t>6.3.</w:t>
            </w:r>
          </w:p>
        </w:tc>
      </w:tr>
      <w:tr w:rsidR="0092460E" w:rsidRPr="0092460E" w14:paraId="78C02A6D" w14:textId="77777777" w:rsidTr="001B3046">
        <w:trPr>
          <w:trHeight w:val="1577"/>
        </w:trPr>
        <w:tc>
          <w:tcPr>
            <w:tcW w:w="3491" w:type="dxa"/>
          </w:tcPr>
          <w:p w14:paraId="48FA758B" w14:textId="7E1C19A5" w:rsidR="004A2134" w:rsidRPr="0092460E" w:rsidRDefault="004A2134" w:rsidP="001B304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Описание</w:t>
            </w:r>
            <w:r w:rsidRPr="0092460E">
              <w:rPr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реализованных методов</w:t>
            </w:r>
            <w:r w:rsidRPr="0092460E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контроля</w:t>
            </w:r>
            <w:r w:rsidRPr="0092460E">
              <w:rPr>
                <w:spacing w:val="-20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эффективности</w:t>
            </w:r>
            <w:r w:rsidRPr="0092460E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достижения целей</w:t>
            </w:r>
            <w:r w:rsidRPr="0092460E">
              <w:rPr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регулирования,</w:t>
            </w:r>
            <w:r w:rsidRPr="0092460E">
              <w:rPr>
                <w:w w:val="105"/>
                <w:sz w:val="24"/>
                <w:szCs w:val="24"/>
                <w:lang w:val="ru-RU"/>
              </w:rPr>
              <w:tab/>
              <w:t>а</w:t>
            </w:r>
            <w:r w:rsidRPr="0092460E">
              <w:rPr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также</w:t>
            </w:r>
            <w:r w:rsidRPr="0092460E">
              <w:rPr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необходимых</w:t>
            </w:r>
            <w:r w:rsidRPr="0092460E">
              <w:rPr>
                <w:w w:val="105"/>
                <w:sz w:val="24"/>
                <w:szCs w:val="24"/>
                <w:lang w:val="ru-RU"/>
              </w:rPr>
              <w:tab/>
              <w:t>для</w:t>
            </w:r>
            <w:r w:rsidRPr="0092460E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достижения</w:t>
            </w:r>
            <w:r w:rsidRPr="0092460E">
              <w:rPr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целей мероприятий</w:t>
            </w:r>
          </w:p>
        </w:tc>
        <w:tc>
          <w:tcPr>
            <w:tcW w:w="3054" w:type="dxa"/>
          </w:tcPr>
          <w:p w14:paraId="7B7469C6" w14:textId="77777777" w:rsidR="004A2134" w:rsidRPr="0092460E" w:rsidRDefault="004A2134" w:rsidP="001B3046">
            <w:pPr>
              <w:spacing w:line="240" w:lineRule="exact"/>
              <w:jc w:val="center"/>
              <w:rPr>
                <w:spacing w:val="-4"/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Описание результатов реализации методов контроля</w:t>
            </w:r>
            <w:r w:rsidRPr="0092460E">
              <w:rPr>
                <w:spacing w:val="-42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эффективности достижения</w:t>
            </w:r>
            <w:r w:rsidRPr="0092460E">
              <w:rPr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целей</w:t>
            </w:r>
            <w:r w:rsidRPr="0092460E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и</w:t>
            </w:r>
            <w:r w:rsidRPr="0092460E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60E">
              <w:rPr>
                <w:spacing w:val="-4"/>
                <w:w w:val="105"/>
                <w:sz w:val="24"/>
                <w:szCs w:val="24"/>
                <w:lang w:val="ru-RU"/>
              </w:rPr>
              <w:t>необ</w:t>
            </w:r>
            <w:proofErr w:type="spellEnd"/>
            <w:r w:rsidRPr="0092460E">
              <w:rPr>
                <w:spacing w:val="-4"/>
                <w:w w:val="105"/>
                <w:sz w:val="24"/>
                <w:szCs w:val="24"/>
                <w:lang w:val="ru-RU"/>
              </w:rPr>
              <w:t>-</w:t>
            </w:r>
          </w:p>
          <w:p w14:paraId="292EBDAB" w14:textId="007B768B" w:rsidR="004A2134" w:rsidRPr="0092460E" w:rsidRDefault="004A2134" w:rsidP="001B3046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2460E">
              <w:rPr>
                <w:spacing w:val="-4"/>
                <w:w w:val="105"/>
                <w:sz w:val="24"/>
                <w:szCs w:val="24"/>
                <w:lang w:val="ru-RU"/>
              </w:rPr>
              <w:t>ходимых</w:t>
            </w:r>
            <w:proofErr w:type="spellEnd"/>
            <w:r w:rsidRPr="0092460E">
              <w:rPr>
                <w:spacing w:val="-4"/>
                <w:w w:val="105"/>
                <w:sz w:val="24"/>
                <w:szCs w:val="24"/>
                <w:lang w:val="ru-RU"/>
              </w:rPr>
              <w:t xml:space="preserve"> для достижения целей мероприятий</w:t>
            </w:r>
          </w:p>
        </w:tc>
        <w:tc>
          <w:tcPr>
            <w:tcW w:w="3661" w:type="dxa"/>
            <w:gridSpan w:val="2"/>
          </w:tcPr>
          <w:p w14:paraId="4B7C406B" w14:textId="382D6736" w:rsidR="004A2134" w:rsidRPr="0092460E" w:rsidRDefault="004A2134" w:rsidP="001B304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92460E">
              <w:rPr>
                <w:w w:val="105"/>
                <w:sz w:val="24"/>
                <w:szCs w:val="24"/>
              </w:rPr>
              <w:t>Оценки</w:t>
            </w:r>
            <w:proofErr w:type="spellEnd"/>
            <w:r w:rsidRPr="0092460E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92460E">
              <w:rPr>
                <w:w w:val="105"/>
                <w:sz w:val="24"/>
                <w:szCs w:val="24"/>
              </w:rPr>
              <w:t>расходов</w:t>
            </w:r>
            <w:proofErr w:type="spellEnd"/>
            <w:r w:rsidRPr="0092460E">
              <w:rPr>
                <w:w w:val="105"/>
                <w:sz w:val="24"/>
                <w:szCs w:val="24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местного</w:t>
            </w:r>
            <w:r w:rsidRPr="0092460E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92460E">
              <w:rPr>
                <w:w w:val="105"/>
                <w:sz w:val="24"/>
                <w:szCs w:val="24"/>
              </w:rPr>
              <w:t>бюджета</w:t>
            </w:r>
            <w:proofErr w:type="spellEnd"/>
          </w:p>
        </w:tc>
      </w:tr>
      <w:tr w:rsidR="0092460E" w:rsidRPr="0092460E" w14:paraId="212564F5" w14:textId="67D3E209" w:rsidTr="00340E15">
        <w:trPr>
          <w:trHeight w:val="413"/>
        </w:trPr>
        <w:tc>
          <w:tcPr>
            <w:tcW w:w="3491" w:type="dxa"/>
          </w:tcPr>
          <w:p w14:paraId="5DE7D00D" w14:textId="1E179DCF" w:rsidR="004A2134" w:rsidRPr="0092460E" w:rsidRDefault="00340E15" w:rsidP="003539F9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>Отсутствуют</w:t>
            </w:r>
          </w:p>
        </w:tc>
        <w:tc>
          <w:tcPr>
            <w:tcW w:w="3060" w:type="dxa"/>
            <w:gridSpan w:val="2"/>
          </w:tcPr>
          <w:p w14:paraId="295BF1E9" w14:textId="731DF620" w:rsidR="004A2134" w:rsidRPr="0092460E" w:rsidRDefault="00340E15" w:rsidP="003539F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2460E">
              <w:rPr>
                <w:sz w:val="24"/>
                <w:szCs w:val="24"/>
                <w:lang w:val="ru-RU"/>
              </w:rPr>
              <w:t>Отсутствуют</w:t>
            </w:r>
          </w:p>
        </w:tc>
        <w:tc>
          <w:tcPr>
            <w:tcW w:w="3655" w:type="dxa"/>
          </w:tcPr>
          <w:p w14:paraId="46936995" w14:textId="56E8DCF9" w:rsidR="004A2134" w:rsidRPr="0092460E" w:rsidRDefault="00340E15" w:rsidP="003539F9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>Расходы не предусмотрены</w:t>
            </w:r>
          </w:p>
        </w:tc>
      </w:tr>
    </w:tbl>
    <w:p w14:paraId="58BC324D" w14:textId="77777777" w:rsidR="00816A4B" w:rsidRPr="0092460E" w:rsidRDefault="00816A4B" w:rsidP="003539F9">
      <w:pPr>
        <w:tabs>
          <w:tab w:val="left" w:pos="2800"/>
        </w:tabs>
        <w:spacing w:line="240" w:lineRule="exact"/>
        <w:ind w:firstLine="1276"/>
        <w:jc w:val="both"/>
        <w:rPr>
          <w:sz w:val="24"/>
          <w:szCs w:val="24"/>
          <w:lang w:val="ru-RU"/>
        </w:rPr>
      </w:pPr>
    </w:p>
    <w:p w14:paraId="2030899A" w14:textId="5D0D0D18" w:rsidR="007F1381" w:rsidRPr="0092460E" w:rsidRDefault="00816A4B" w:rsidP="003539F9">
      <w:pPr>
        <w:tabs>
          <w:tab w:val="left" w:pos="2800"/>
        </w:tabs>
        <w:spacing w:line="240" w:lineRule="exact"/>
        <w:ind w:firstLine="1560"/>
        <w:jc w:val="both"/>
        <w:rPr>
          <w:sz w:val="24"/>
          <w:szCs w:val="24"/>
          <w:lang w:val="ru-RU"/>
        </w:rPr>
      </w:pPr>
      <w:r w:rsidRPr="0092460E">
        <w:rPr>
          <w:sz w:val="24"/>
          <w:szCs w:val="24"/>
          <w:lang w:val="ru-RU"/>
        </w:rPr>
        <w:t xml:space="preserve">7. </w:t>
      </w:r>
      <w:r w:rsidR="007F1381" w:rsidRPr="0092460E">
        <w:rPr>
          <w:w w:val="110"/>
          <w:sz w:val="24"/>
          <w:szCs w:val="24"/>
          <w:lang w:val="ru-RU"/>
        </w:rPr>
        <w:t>Оценка эффективности достижения заявленных целей</w:t>
      </w:r>
      <w:r w:rsidR="007F1381" w:rsidRPr="0092460E">
        <w:rPr>
          <w:spacing w:val="38"/>
          <w:w w:val="110"/>
          <w:sz w:val="24"/>
          <w:szCs w:val="24"/>
          <w:lang w:val="ru-RU"/>
        </w:rPr>
        <w:t xml:space="preserve"> </w:t>
      </w:r>
      <w:r w:rsidR="007F1381" w:rsidRPr="0092460E">
        <w:rPr>
          <w:w w:val="110"/>
          <w:sz w:val="24"/>
          <w:szCs w:val="24"/>
          <w:lang w:val="ru-RU"/>
        </w:rPr>
        <w:t>регулирования</w:t>
      </w:r>
    </w:p>
    <w:p w14:paraId="011BA454" w14:textId="77777777" w:rsidR="007F1381" w:rsidRPr="0092460E" w:rsidRDefault="007F1381" w:rsidP="003539F9">
      <w:pPr>
        <w:pStyle w:val="a3"/>
        <w:spacing w:line="240" w:lineRule="exact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10"/>
        <w:gridCol w:w="2148"/>
        <w:gridCol w:w="1705"/>
        <w:gridCol w:w="1715"/>
        <w:gridCol w:w="1426"/>
        <w:gridCol w:w="1151"/>
      </w:tblGrid>
      <w:tr w:rsidR="0092460E" w:rsidRPr="0092460E" w14:paraId="3727CBFA" w14:textId="77777777" w:rsidTr="0092460E">
        <w:trPr>
          <w:trHeight w:val="239"/>
        </w:trPr>
        <w:tc>
          <w:tcPr>
            <w:tcW w:w="2061" w:type="dxa"/>
            <w:gridSpan w:val="2"/>
            <w:tcBorders>
              <w:left w:val="single" w:sz="4" w:space="0" w:color="000000"/>
            </w:tcBorders>
          </w:tcPr>
          <w:p w14:paraId="1C7BD3A7" w14:textId="77777777" w:rsidR="007F1381" w:rsidRPr="0092460E" w:rsidRDefault="007F1381" w:rsidP="003539F9">
            <w:pPr>
              <w:pStyle w:val="TableParagraph"/>
              <w:spacing w:line="240" w:lineRule="exact"/>
              <w:ind w:left="593"/>
              <w:rPr>
                <w:sz w:val="24"/>
                <w:szCs w:val="24"/>
              </w:rPr>
            </w:pPr>
            <w:r w:rsidRPr="0092460E">
              <w:rPr>
                <w:sz w:val="24"/>
                <w:szCs w:val="24"/>
              </w:rPr>
              <w:t>7.1.</w:t>
            </w:r>
          </w:p>
        </w:tc>
        <w:tc>
          <w:tcPr>
            <w:tcW w:w="2148" w:type="dxa"/>
          </w:tcPr>
          <w:p w14:paraId="55737CCB" w14:textId="77777777" w:rsidR="007F1381" w:rsidRPr="0092460E" w:rsidRDefault="007F1381" w:rsidP="003539F9">
            <w:pPr>
              <w:pStyle w:val="TableParagraph"/>
              <w:spacing w:line="240" w:lineRule="exact"/>
              <w:ind w:left="883" w:right="772"/>
              <w:jc w:val="center"/>
              <w:rPr>
                <w:sz w:val="24"/>
                <w:szCs w:val="24"/>
              </w:rPr>
            </w:pPr>
            <w:r w:rsidRPr="0092460E">
              <w:rPr>
                <w:w w:val="115"/>
                <w:sz w:val="24"/>
                <w:szCs w:val="24"/>
              </w:rPr>
              <w:t>7.2.</w:t>
            </w:r>
          </w:p>
        </w:tc>
        <w:tc>
          <w:tcPr>
            <w:tcW w:w="1705" w:type="dxa"/>
            <w:tcBorders>
              <w:right w:val="single" w:sz="4" w:space="0" w:color="000000"/>
            </w:tcBorders>
          </w:tcPr>
          <w:p w14:paraId="4A8755E5" w14:textId="77777777" w:rsidR="007F1381" w:rsidRPr="0092460E" w:rsidRDefault="007F1381" w:rsidP="003539F9">
            <w:pPr>
              <w:pStyle w:val="TableParagraph"/>
              <w:spacing w:line="240" w:lineRule="exact"/>
              <w:ind w:left="656" w:right="562"/>
              <w:jc w:val="center"/>
              <w:rPr>
                <w:sz w:val="24"/>
                <w:szCs w:val="24"/>
              </w:rPr>
            </w:pPr>
            <w:r w:rsidRPr="0092460E">
              <w:rPr>
                <w:w w:val="115"/>
                <w:sz w:val="24"/>
                <w:szCs w:val="24"/>
              </w:rPr>
              <w:t>7.3.</w:t>
            </w:r>
          </w:p>
        </w:tc>
        <w:tc>
          <w:tcPr>
            <w:tcW w:w="1715" w:type="dxa"/>
            <w:tcBorders>
              <w:left w:val="single" w:sz="4" w:space="0" w:color="000000"/>
            </w:tcBorders>
          </w:tcPr>
          <w:p w14:paraId="44F701C4" w14:textId="77777777" w:rsidR="007F1381" w:rsidRPr="0092460E" w:rsidRDefault="007F1381" w:rsidP="003539F9">
            <w:pPr>
              <w:pStyle w:val="TableParagraph"/>
              <w:spacing w:line="240" w:lineRule="exact"/>
              <w:ind w:left="648" w:right="561"/>
              <w:jc w:val="center"/>
              <w:rPr>
                <w:sz w:val="24"/>
                <w:szCs w:val="24"/>
              </w:rPr>
            </w:pPr>
            <w:r w:rsidRPr="0092460E">
              <w:rPr>
                <w:sz w:val="24"/>
                <w:szCs w:val="24"/>
              </w:rPr>
              <w:t>7.4.</w:t>
            </w:r>
          </w:p>
        </w:tc>
        <w:tc>
          <w:tcPr>
            <w:tcW w:w="1426" w:type="dxa"/>
          </w:tcPr>
          <w:p w14:paraId="530B924B" w14:textId="77777777" w:rsidR="007F1381" w:rsidRPr="0092460E" w:rsidRDefault="007F1381" w:rsidP="003539F9">
            <w:pPr>
              <w:pStyle w:val="TableParagraph"/>
              <w:spacing w:line="240" w:lineRule="exact"/>
              <w:ind w:left="532"/>
              <w:rPr>
                <w:sz w:val="24"/>
                <w:szCs w:val="24"/>
              </w:rPr>
            </w:pPr>
            <w:r w:rsidRPr="0092460E">
              <w:rPr>
                <w:w w:val="115"/>
                <w:sz w:val="24"/>
                <w:szCs w:val="24"/>
              </w:rPr>
              <w:t>7.5.</w:t>
            </w:r>
          </w:p>
        </w:tc>
        <w:tc>
          <w:tcPr>
            <w:tcW w:w="1151" w:type="dxa"/>
          </w:tcPr>
          <w:p w14:paraId="7DF83C21" w14:textId="77777777" w:rsidR="007F1381" w:rsidRPr="0092460E" w:rsidRDefault="007F1381" w:rsidP="003539F9">
            <w:pPr>
              <w:pStyle w:val="TableParagraph"/>
              <w:spacing w:line="240" w:lineRule="exact"/>
              <w:ind w:left="306"/>
              <w:rPr>
                <w:sz w:val="24"/>
                <w:szCs w:val="24"/>
              </w:rPr>
            </w:pPr>
            <w:r w:rsidRPr="0092460E">
              <w:rPr>
                <w:sz w:val="24"/>
                <w:szCs w:val="24"/>
              </w:rPr>
              <w:t>7.6.</w:t>
            </w:r>
          </w:p>
        </w:tc>
      </w:tr>
      <w:tr w:rsidR="0092460E" w:rsidRPr="0092460E" w14:paraId="4DA907BF" w14:textId="77777777" w:rsidTr="0092460E">
        <w:trPr>
          <w:trHeight w:val="1539"/>
        </w:trPr>
        <w:tc>
          <w:tcPr>
            <w:tcW w:w="2061" w:type="dxa"/>
            <w:gridSpan w:val="2"/>
            <w:tcBorders>
              <w:left w:val="single" w:sz="4" w:space="0" w:color="000000"/>
            </w:tcBorders>
          </w:tcPr>
          <w:p w14:paraId="0CC917C1" w14:textId="77777777" w:rsidR="007F1381" w:rsidRPr="0092460E" w:rsidRDefault="007F1381" w:rsidP="003539F9">
            <w:pPr>
              <w:pStyle w:val="TableParagraph"/>
              <w:spacing w:line="240" w:lineRule="exact"/>
              <w:ind w:left="154" w:right="71" w:hanging="6"/>
              <w:rPr>
                <w:sz w:val="24"/>
                <w:szCs w:val="24"/>
                <w:lang w:val="ru-RU"/>
              </w:rPr>
            </w:pPr>
            <w:r w:rsidRPr="0092460E">
              <w:rPr>
                <w:w w:val="110"/>
                <w:sz w:val="24"/>
                <w:szCs w:val="24"/>
                <w:lang w:val="ru-RU"/>
              </w:rPr>
              <w:t xml:space="preserve">Цель уста- </w:t>
            </w:r>
            <w:proofErr w:type="spellStart"/>
            <w:r w:rsidRPr="0092460E">
              <w:rPr>
                <w:sz w:val="24"/>
                <w:szCs w:val="24"/>
                <w:lang w:val="ru-RU"/>
              </w:rPr>
              <w:t>новленного</w:t>
            </w:r>
            <w:proofErr w:type="spellEnd"/>
            <w:r w:rsidRPr="009246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60E">
              <w:rPr>
                <w:w w:val="110"/>
                <w:sz w:val="24"/>
                <w:szCs w:val="24"/>
                <w:lang w:val="ru-RU"/>
              </w:rPr>
              <w:t>регулиро</w:t>
            </w:r>
            <w:proofErr w:type="spellEnd"/>
            <w:r w:rsidRPr="0092460E">
              <w:rPr>
                <w:w w:val="11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92460E">
              <w:rPr>
                <w:w w:val="110"/>
                <w:sz w:val="24"/>
                <w:szCs w:val="24"/>
                <w:lang w:val="ru-RU"/>
              </w:rPr>
              <w:t>вания</w:t>
            </w:r>
            <w:proofErr w:type="spellEnd"/>
          </w:p>
        </w:tc>
        <w:tc>
          <w:tcPr>
            <w:tcW w:w="2148" w:type="dxa"/>
          </w:tcPr>
          <w:p w14:paraId="19A10A1A" w14:textId="77777777" w:rsidR="007F1381" w:rsidRPr="0092460E" w:rsidRDefault="007F1381" w:rsidP="003539F9">
            <w:pPr>
              <w:pStyle w:val="TableParagraph"/>
              <w:spacing w:line="240" w:lineRule="exact"/>
              <w:ind w:left="142"/>
              <w:rPr>
                <w:sz w:val="24"/>
                <w:szCs w:val="24"/>
                <w:lang w:val="ru-RU"/>
              </w:rPr>
            </w:pPr>
            <w:r w:rsidRPr="0092460E">
              <w:rPr>
                <w:w w:val="115"/>
                <w:sz w:val="24"/>
                <w:szCs w:val="24"/>
                <w:lang w:val="ru-RU"/>
              </w:rPr>
              <w:t xml:space="preserve">Показатели </w:t>
            </w:r>
            <w:r w:rsidRPr="0092460E">
              <w:rPr>
                <w:w w:val="110"/>
                <w:sz w:val="24"/>
                <w:szCs w:val="24"/>
                <w:lang w:val="ru-RU"/>
              </w:rPr>
              <w:t xml:space="preserve">(индикаторы) </w:t>
            </w:r>
            <w:r w:rsidRPr="0092460E">
              <w:rPr>
                <w:w w:val="115"/>
                <w:sz w:val="24"/>
                <w:szCs w:val="24"/>
                <w:lang w:val="ru-RU"/>
              </w:rPr>
              <w:t xml:space="preserve">достижения целей уста- </w:t>
            </w:r>
            <w:proofErr w:type="spellStart"/>
            <w:r w:rsidRPr="0092460E">
              <w:rPr>
                <w:w w:val="115"/>
                <w:sz w:val="24"/>
                <w:szCs w:val="24"/>
                <w:lang w:val="ru-RU"/>
              </w:rPr>
              <w:t>новленного</w:t>
            </w:r>
            <w:proofErr w:type="spellEnd"/>
          </w:p>
          <w:p w14:paraId="520D49C2" w14:textId="77777777" w:rsidR="007F1381" w:rsidRPr="0092460E" w:rsidRDefault="007F1381" w:rsidP="003539F9">
            <w:pPr>
              <w:pStyle w:val="TableParagraph"/>
              <w:spacing w:line="240" w:lineRule="exact"/>
              <w:ind w:left="158"/>
              <w:rPr>
                <w:sz w:val="24"/>
                <w:szCs w:val="24"/>
              </w:rPr>
            </w:pPr>
            <w:proofErr w:type="spellStart"/>
            <w:r w:rsidRPr="0092460E">
              <w:rPr>
                <w:w w:val="105"/>
                <w:sz w:val="24"/>
                <w:szCs w:val="24"/>
              </w:rPr>
              <w:t>регулирования</w:t>
            </w:r>
            <w:proofErr w:type="spellEnd"/>
          </w:p>
        </w:tc>
        <w:tc>
          <w:tcPr>
            <w:tcW w:w="1705" w:type="dxa"/>
            <w:tcBorders>
              <w:right w:val="single" w:sz="4" w:space="0" w:color="000000"/>
            </w:tcBorders>
          </w:tcPr>
          <w:p w14:paraId="62D367CC" w14:textId="77777777" w:rsidR="007F1381" w:rsidRPr="0092460E" w:rsidRDefault="007F1381" w:rsidP="003539F9">
            <w:pPr>
              <w:pStyle w:val="TableParagraph"/>
              <w:spacing w:line="240" w:lineRule="exact"/>
              <w:ind w:left="136" w:right="79" w:firstLine="1"/>
              <w:jc w:val="both"/>
              <w:rPr>
                <w:sz w:val="24"/>
                <w:szCs w:val="24"/>
                <w:lang w:val="ru-RU"/>
              </w:rPr>
            </w:pPr>
            <w:r w:rsidRPr="0092460E">
              <w:rPr>
                <w:w w:val="110"/>
                <w:sz w:val="24"/>
                <w:szCs w:val="24"/>
                <w:lang w:val="ru-RU"/>
              </w:rPr>
              <w:t xml:space="preserve">Способ рас- чета показа- </w:t>
            </w:r>
            <w:r w:rsidRPr="0092460E">
              <w:rPr>
                <w:sz w:val="24"/>
                <w:szCs w:val="24"/>
                <w:lang w:val="ru-RU"/>
              </w:rPr>
              <w:t>теля (</w:t>
            </w:r>
            <w:proofErr w:type="spellStart"/>
            <w:r w:rsidRPr="0092460E">
              <w:rPr>
                <w:sz w:val="24"/>
                <w:szCs w:val="24"/>
                <w:lang w:val="ru-RU"/>
              </w:rPr>
              <w:t>индика</w:t>
            </w:r>
            <w:proofErr w:type="spellEnd"/>
            <w:r w:rsidRPr="0092460E">
              <w:rPr>
                <w:sz w:val="24"/>
                <w:szCs w:val="24"/>
                <w:lang w:val="ru-RU"/>
              </w:rPr>
              <w:t xml:space="preserve">- </w:t>
            </w:r>
            <w:r w:rsidRPr="0092460E">
              <w:rPr>
                <w:w w:val="110"/>
                <w:sz w:val="24"/>
                <w:szCs w:val="24"/>
                <w:lang w:val="ru-RU"/>
              </w:rPr>
              <w:t>тора)</w:t>
            </w:r>
          </w:p>
        </w:tc>
        <w:tc>
          <w:tcPr>
            <w:tcW w:w="1715" w:type="dxa"/>
            <w:tcBorders>
              <w:left w:val="single" w:sz="4" w:space="0" w:color="000000"/>
            </w:tcBorders>
          </w:tcPr>
          <w:p w14:paraId="6341F285" w14:textId="77777777" w:rsidR="007F1381" w:rsidRPr="0092460E" w:rsidRDefault="007F1381" w:rsidP="003539F9">
            <w:pPr>
              <w:pStyle w:val="TableParagraph"/>
              <w:spacing w:line="240" w:lineRule="exact"/>
              <w:ind w:left="136" w:right="49"/>
              <w:rPr>
                <w:sz w:val="24"/>
                <w:szCs w:val="24"/>
                <w:lang w:val="ru-RU"/>
              </w:rPr>
            </w:pPr>
            <w:r w:rsidRPr="0092460E">
              <w:rPr>
                <w:w w:val="115"/>
                <w:sz w:val="24"/>
                <w:szCs w:val="24"/>
                <w:lang w:val="ru-RU"/>
              </w:rPr>
              <w:t xml:space="preserve">Значение до вступления в силу нор- </w:t>
            </w:r>
            <w:proofErr w:type="spellStart"/>
            <w:r w:rsidRPr="0092460E">
              <w:rPr>
                <w:w w:val="115"/>
                <w:sz w:val="24"/>
                <w:szCs w:val="24"/>
                <w:lang w:val="ru-RU"/>
              </w:rPr>
              <w:t>мативного</w:t>
            </w:r>
            <w:proofErr w:type="spellEnd"/>
          </w:p>
          <w:p w14:paraId="7401CA5B" w14:textId="77777777" w:rsidR="007F1381" w:rsidRPr="0092460E" w:rsidRDefault="007F1381" w:rsidP="003539F9">
            <w:pPr>
              <w:pStyle w:val="TableParagraph"/>
              <w:spacing w:line="240" w:lineRule="exact"/>
              <w:ind w:left="134" w:right="49" w:firstLine="3"/>
              <w:rPr>
                <w:sz w:val="24"/>
                <w:szCs w:val="24"/>
              </w:rPr>
            </w:pPr>
            <w:proofErr w:type="spellStart"/>
            <w:r w:rsidRPr="0092460E">
              <w:rPr>
                <w:w w:val="110"/>
                <w:sz w:val="24"/>
                <w:szCs w:val="24"/>
              </w:rPr>
              <w:t>правового</w:t>
            </w:r>
            <w:proofErr w:type="spellEnd"/>
            <w:r w:rsidRPr="0092460E"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 w:rsidRPr="0092460E">
              <w:rPr>
                <w:w w:val="115"/>
                <w:sz w:val="24"/>
                <w:szCs w:val="24"/>
              </w:rPr>
              <w:t>акта</w:t>
            </w:r>
            <w:proofErr w:type="spellEnd"/>
          </w:p>
        </w:tc>
        <w:tc>
          <w:tcPr>
            <w:tcW w:w="1426" w:type="dxa"/>
          </w:tcPr>
          <w:p w14:paraId="03BCF06F" w14:textId="77777777" w:rsidR="007F1381" w:rsidRPr="0092460E" w:rsidRDefault="007F1381" w:rsidP="003539F9">
            <w:pPr>
              <w:pStyle w:val="TableParagraph"/>
              <w:spacing w:line="240" w:lineRule="exact"/>
              <w:ind w:left="134" w:right="197" w:hanging="5"/>
              <w:rPr>
                <w:sz w:val="24"/>
                <w:szCs w:val="24"/>
              </w:rPr>
            </w:pPr>
            <w:proofErr w:type="spellStart"/>
            <w:r w:rsidRPr="0092460E">
              <w:rPr>
                <w:w w:val="110"/>
                <w:sz w:val="24"/>
                <w:szCs w:val="24"/>
              </w:rPr>
              <w:t>Текущее</w:t>
            </w:r>
            <w:proofErr w:type="spellEnd"/>
            <w:r w:rsidRPr="0092460E"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 w:rsidRPr="0092460E">
              <w:rPr>
                <w:w w:val="11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1151" w:type="dxa"/>
          </w:tcPr>
          <w:p w14:paraId="0260910B" w14:textId="77777777" w:rsidR="007F1381" w:rsidRPr="0092460E" w:rsidRDefault="007F1381" w:rsidP="003539F9">
            <w:pPr>
              <w:pStyle w:val="TableParagraph"/>
              <w:spacing w:line="240" w:lineRule="exact"/>
              <w:ind w:left="130" w:right="71"/>
              <w:rPr>
                <w:sz w:val="24"/>
                <w:szCs w:val="24"/>
              </w:rPr>
            </w:pPr>
            <w:proofErr w:type="spellStart"/>
            <w:r w:rsidRPr="0092460E">
              <w:rPr>
                <w:w w:val="90"/>
                <w:sz w:val="24"/>
                <w:szCs w:val="24"/>
              </w:rPr>
              <w:t>Плана</w:t>
            </w:r>
            <w:proofErr w:type="spellEnd"/>
            <w:r w:rsidRPr="0092460E">
              <w:rPr>
                <w:w w:val="90"/>
                <w:sz w:val="24"/>
                <w:szCs w:val="24"/>
              </w:rPr>
              <w:t xml:space="preserve">- </w:t>
            </w:r>
            <w:proofErr w:type="spellStart"/>
            <w:r w:rsidRPr="0092460E">
              <w:rPr>
                <w:w w:val="105"/>
                <w:sz w:val="24"/>
                <w:szCs w:val="24"/>
              </w:rPr>
              <w:t>вое</w:t>
            </w:r>
            <w:proofErr w:type="spellEnd"/>
            <w:r w:rsidRPr="0092460E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92460E">
              <w:rPr>
                <w:w w:val="105"/>
                <w:sz w:val="24"/>
                <w:szCs w:val="24"/>
              </w:rPr>
              <w:t>значе</w:t>
            </w:r>
            <w:proofErr w:type="spellEnd"/>
            <w:r w:rsidRPr="0092460E">
              <w:rPr>
                <w:w w:val="105"/>
                <w:sz w:val="24"/>
                <w:szCs w:val="24"/>
              </w:rPr>
              <w:t xml:space="preserve">- </w:t>
            </w:r>
            <w:proofErr w:type="spellStart"/>
            <w:r w:rsidRPr="0092460E">
              <w:rPr>
                <w:w w:val="105"/>
                <w:sz w:val="24"/>
                <w:szCs w:val="24"/>
              </w:rPr>
              <w:t>ние</w:t>
            </w:r>
            <w:proofErr w:type="spellEnd"/>
          </w:p>
        </w:tc>
      </w:tr>
      <w:tr w:rsidR="0092460E" w:rsidRPr="0092460E" w14:paraId="4707C904" w14:textId="77777777" w:rsidTr="0092460E">
        <w:trPr>
          <w:trHeight w:val="399"/>
        </w:trPr>
        <w:tc>
          <w:tcPr>
            <w:tcW w:w="2061" w:type="dxa"/>
            <w:gridSpan w:val="2"/>
            <w:tcBorders>
              <w:left w:val="single" w:sz="4" w:space="0" w:color="000000"/>
            </w:tcBorders>
          </w:tcPr>
          <w:p w14:paraId="6975A4CF" w14:textId="3FA679CA" w:rsidR="00061A3E" w:rsidRPr="0092460E" w:rsidRDefault="00061A3E" w:rsidP="003539F9">
            <w:pPr>
              <w:pStyle w:val="TableParagraph"/>
              <w:spacing w:line="240" w:lineRule="exact"/>
              <w:ind w:left="154" w:right="71" w:hanging="6"/>
              <w:rPr>
                <w:w w:val="110"/>
                <w:sz w:val="24"/>
                <w:szCs w:val="24"/>
                <w:lang w:val="ru-RU"/>
              </w:rPr>
            </w:pPr>
            <w:r w:rsidRPr="0092460E">
              <w:rPr>
                <w:w w:val="110"/>
                <w:sz w:val="24"/>
                <w:szCs w:val="24"/>
                <w:lang w:val="ru-RU"/>
              </w:rPr>
              <w:t>(Цель 1)</w:t>
            </w:r>
          </w:p>
        </w:tc>
        <w:tc>
          <w:tcPr>
            <w:tcW w:w="2148" w:type="dxa"/>
          </w:tcPr>
          <w:p w14:paraId="614098E0" w14:textId="43B0CBE3" w:rsidR="00061A3E" w:rsidRPr="0092460E" w:rsidRDefault="00061A3E" w:rsidP="003539F9">
            <w:pPr>
              <w:pStyle w:val="TableParagraph"/>
              <w:spacing w:line="240" w:lineRule="exact"/>
              <w:ind w:left="142"/>
              <w:rPr>
                <w:w w:val="115"/>
                <w:sz w:val="24"/>
                <w:szCs w:val="24"/>
                <w:lang w:val="ru-RU"/>
              </w:rPr>
            </w:pPr>
            <w:r w:rsidRPr="0092460E">
              <w:rPr>
                <w:w w:val="115"/>
                <w:sz w:val="24"/>
                <w:szCs w:val="24"/>
                <w:lang w:val="ru-RU"/>
              </w:rPr>
              <w:t>(Индикатор 1.1)</w:t>
            </w:r>
          </w:p>
        </w:tc>
        <w:tc>
          <w:tcPr>
            <w:tcW w:w="1705" w:type="dxa"/>
            <w:tcBorders>
              <w:right w:val="single" w:sz="4" w:space="0" w:color="000000"/>
            </w:tcBorders>
          </w:tcPr>
          <w:p w14:paraId="0635B700" w14:textId="77777777" w:rsidR="00061A3E" w:rsidRPr="0092460E" w:rsidRDefault="00061A3E" w:rsidP="003539F9">
            <w:pPr>
              <w:pStyle w:val="TableParagraph"/>
              <w:spacing w:line="240" w:lineRule="exact"/>
              <w:ind w:left="136" w:right="79" w:firstLine="1"/>
              <w:jc w:val="both"/>
              <w:rPr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left w:val="single" w:sz="4" w:space="0" w:color="000000"/>
            </w:tcBorders>
          </w:tcPr>
          <w:p w14:paraId="55BA2482" w14:textId="77777777" w:rsidR="00061A3E" w:rsidRPr="0092460E" w:rsidRDefault="00061A3E" w:rsidP="003539F9">
            <w:pPr>
              <w:pStyle w:val="TableParagraph"/>
              <w:spacing w:line="240" w:lineRule="exact"/>
              <w:ind w:left="136" w:right="49"/>
              <w:rPr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1426" w:type="dxa"/>
          </w:tcPr>
          <w:p w14:paraId="61178131" w14:textId="77777777" w:rsidR="00061A3E" w:rsidRPr="00111BEE" w:rsidRDefault="00061A3E" w:rsidP="003539F9">
            <w:pPr>
              <w:pStyle w:val="TableParagraph"/>
              <w:spacing w:line="240" w:lineRule="exact"/>
              <w:ind w:left="134" w:right="197" w:hanging="5"/>
              <w:rPr>
                <w:w w:val="110"/>
                <w:sz w:val="24"/>
                <w:szCs w:val="24"/>
              </w:rPr>
            </w:pPr>
          </w:p>
        </w:tc>
        <w:tc>
          <w:tcPr>
            <w:tcW w:w="1151" w:type="dxa"/>
          </w:tcPr>
          <w:p w14:paraId="5DC41934" w14:textId="77777777" w:rsidR="00061A3E" w:rsidRPr="0092460E" w:rsidRDefault="00061A3E" w:rsidP="003539F9">
            <w:pPr>
              <w:pStyle w:val="TableParagraph"/>
              <w:spacing w:line="240" w:lineRule="exact"/>
              <w:ind w:left="130" w:right="71"/>
              <w:rPr>
                <w:w w:val="90"/>
                <w:sz w:val="24"/>
                <w:szCs w:val="24"/>
              </w:rPr>
            </w:pPr>
          </w:p>
        </w:tc>
      </w:tr>
      <w:tr w:rsidR="0092460E" w:rsidRPr="0092460E" w14:paraId="4DF9C44D" w14:textId="77777777" w:rsidTr="0092460E">
        <w:trPr>
          <w:trHeight w:val="445"/>
        </w:trPr>
        <w:tc>
          <w:tcPr>
            <w:tcW w:w="2061" w:type="dxa"/>
            <w:gridSpan w:val="2"/>
            <w:tcBorders>
              <w:left w:val="single" w:sz="4" w:space="0" w:color="000000"/>
              <w:bottom w:val="nil"/>
            </w:tcBorders>
          </w:tcPr>
          <w:p w14:paraId="6F0DF2F2" w14:textId="5A2960FD" w:rsidR="007F1381" w:rsidRPr="00246F45" w:rsidRDefault="00CE12B0" w:rsidP="00CE12B0">
            <w:pPr>
              <w:pStyle w:val="TableParagraph"/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246F45">
              <w:rPr>
                <w:sz w:val="24"/>
                <w:szCs w:val="24"/>
                <w:lang w:val="ru-RU"/>
              </w:rPr>
              <w:t>1.</w:t>
            </w:r>
            <w:r w:rsidR="003C3647" w:rsidRPr="00246F45">
              <w:rPr>
                <w:sz w:val="24"/>
                <w:szCs w:val="24"/>
                <w:lang w:val="ru-RU"/>
              </w:rPr>
              <w:t>Создание условий для улучшения организации и качества торгового обслуживания населения и обеспечения жителей услугами торговли.</w:t>
            </w:r>
          </w:p>
          <w:p w14:paraId="079527EC" w14:textId="46956758" w:rsidR="00CE12B0" w:rsidRPr="00246F45" w:rsidRDefault="00CE12B0" w:rsidP="00CE12B0">
            <w:pPr>
              <w:widowControl/>
              <w:tabs>
                <w:tab w:val="left" w:pos="318"/>
              </w:tabs>
              <w:autoSpaceDE/>
              <w:autoSpaceDN/>
              <w:spacing w:line="240" w:lineRule="exact"/>
              <w:contextualSpacing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246F45">
              <w:rPr>
                <w:rFonts w:eastAsia="Calibri"/>
                <w:sz w:val="24"/>
                <w:szCs w:val="24"/>
                <w:lang w:val="ru-RU" w:eastAsia="ru-RU"/>
              </w:rPr>
              <w:t xml:space="preserve">2.Обеспечение единого порядка размещения </w:t>
            </w:r>
            <w:r w:rsidR="009731E1">
              <w:rPr>
                <w:rFonts w:eastAsia="Calibri"/>
                <w:sz w:val="24"/>
                <w:szCs w:val="24"/>
                <w:lang w:val="ru-RU" w:eastAsia="ru-RU"/>
              </w:rPr>
              <w:t>НТО</w:t>
            </w:r>
          </w:p>
          <w:p w14:paraId="689AFF6E" w14:textId="0B419C18" w:rsidR="00CE12B0" w:rsidRPr="00246F45" w:rsidRDefault="00CE12B0" w:rsidP="003539F9">
            <w:pPr>
              <w:pStyle w:val="TableParagraph"/>
              <w:spacing w:line="240" w:lineRule="exact"/>
              <w:ind w:left="145"/>
              <w:rPr>
                <w:sz w:val="24"/>
                <w:szCs w:val="24"/>
                <w:lang w:val="ru-RU"/>
              </w:rPr>
            </w:pPr>
          </w:p>
        </w:tc>
        <w:tc>
          <w:tcPr>
            <w:tcW w:w="2148" w:type="dxa"/>
            <w:tcBorders>
              <w:bottom w:val="nil"/>
            </w:tcBorders>
          </w:tcPr>
          <w:p w14:paraId="1D461606" w14:textId="54553349" w:rsidR="007F1381" w:rsidRPr="00246F45" w:rsidRDefault="00784019" w:rsidP="003539F9">
            <w:pPr>
              <w:pStyle w:val="TableParagraph"/>
              <w:spacing w:line="240" w:lineRule="exact"/>
              <w:ind w:left="139"/>
              <w:rPr>
                <w:sz w:val="24"/>
                <w:szCs w:val="24"/>
                <w:lang w:val="ru-RU"/>
              </w:rPr>
            </w:pPr>
            <w:r w:rsidRPr="00246F45">
              <w:rPr>
                <w:sz w:val="24"/>
                <w:szCs w:val="24"/>
                <w:lang w:val="ru-RU"/>
              </w:rPr>
              <w:t xml:space="preserve">По количеству заключенных договоров на предоставление торгового места </w:t>
            </w:r>
          </w:p>
        </w:tc>
        <w:tc>
          <w:tcPr>
            <w:tcW w:w="1705" w:type="dxa"/>
            <w:tcBorders>
              <w:bottom w:val="nil"/>
              <w:right w:val="single" w:sz="4" w:space="0" w:color="000000"/>
            </w:tcBorders>
          </w:tcPr>
          <w:p w14:paraId="24C7AFB6" w14:textId="0602303B" w:rsidR="007F1381" w:rsidRPr="00246F45" w:rsidRDefault="00E36636" w:rsidP="003539F9">
            <w:pPr>
              <w:pStyle w:val="TableParagraph"/>
              <w:spacing w:line="240" w:lineRule="exact"/>
              <w:ind w:left="1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Учет договоров</w:t>
            </w:r>
          </w:p>
        </w:tc>
        <w:tc>
          <w:tcPr>
            <w:tcW w:w="1715" w:type="dxa"/>
            <w:tcBorders>
              <w:left w:val="single" w:sz="4" w:space="0" w:color="000000"/>
              <w:bottom w:val="nil"/>
            </w:tcBorders>
          </w:tcPr>
          <w:p w14:paraId="1BAC9031" w14:textId="3A54328E" w:rsidR="007F1381" w:rsidRPr="009731E1" w:rsidRDefault="005F0B48" w:rsidP="003539F9">
            <w:pPr>
              <w:pStyle w:val="TableParagraph"/>
              <w:spacing w:line="240" w:lineRule="exact"/>
              <w:ind w:left="138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FB49CF">
              <w:rPr>
                <w:sz w:val="24"/>
                <w:szCs w:val="24"/>
                <w:lang w:val="ru-RU"/>
              </w:rPr>
              <w:t xml:space="preserve">По состоянию на 08.08.2018 в схеме НТО </w:t>
            </w:r>
            <w:r w:rsidR="00FB49CF" w:rsidRPr="00FB49CF">
              <w:rPr>
                <w:sz w:val="24"/>
                <w:szCs w:val="24"/>
                <w:lang w:val="ru-RU"/>
              </w:rPr>
              <w:t xml:space="preserve">– 63 действующих объекта (павильоны, киоски) </w:t>
            </w:r>
            <w:r w:rsidRPr="00FB49CF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26" w:type="dxa"/>
            <w:tcBorders>
              <w:bottom w:val="nil"/>
            </w:tcBorders>
          </w:tcPr>
          <w:p w14:paraId="46246EAF" w14:textId="4E948D47" w:rsidR="007F1381" w:rsidRPr="00111BEE" w:rsidRDefault="00402ADD" w:rsidP="003539F9">
            <w:pPr>
              <w:pStyle w:val="TableParagraph"/>
              <w:spacing w:line="240" w:lineRule="exact"/>
              <w:ind w:left="132"/>
              <w:jc w:val="center"/>
              <w:rPr>
                <w:sz w:val="24"/>
                <w:szCs w:val="24"/>
                <w:lang w:val="ru-RU"/>
              </w:rPr>
            </w:pPr>
            <w:r w:rsidRPr="00111BEE">
              <w:rPr>
                <w:w w:val="105"/>
                <w:sz w:val="24"/>
                <w:szCs w:val="24"/>
                <w:lang w:val="ru-RU"/>
              </w:rPr>
              <w:t>По состоянию на 01.12.2021 в схеме НТО – 68 действующих  объектов</w:t>
            </w:r>
            <w:r w:rsidR="005F0B48">
              <w:rPr>
                <w:w w:val="105"/>
                <w:sz w:val="24"/>
                <w:szCs w:val="24"/>
                <w:lang w:val="ru-RU"/>
              </w:rPr>
              <w:t xml:space="preserve"> (павильоны, киоски) </w:t>
            </w:r>
          </w:p>
        </w:tc>
        <w:tc>
          <w:tcPr>
            <w:tcW w:w="1151" w:type="dxa"/>
            <w:tcBorders>
              <w:bottom w:val="nil"/>
            </w:tcBorders>
          </w:tcPr>
          <w:p w14:paraId="7EB702F7" w14:textId="642A4588" w:rsidR="007F1381" w:rsidRPr="00246F45" w:rsidRDefault="009731E1" w:rsidP="009731E1">
            <w:pPr>
              <w:pStyle w:val="TableParagraph"/>
              <w:spacing w:line="240" w:lineRule="exact"/>
              <w:ind w:left="1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92460E" w:rsidRPr="008D5754" w14:paraId="4D8D695B" w14:textId="77777777" w:rsidTr="00AD5EA4">
        <w:trPr>
          <w:trHeight w:val="553"/>
        </w:trPr>
        <w:tc>
          <w:tcPr>
            <w:tcW w:w="851" w:type="dxa"/>
            <w:tcBorders>
              <w:left w:val="single" w:sz="4" w:space="0" w:color="000000"/>
            </w:tcBorders>
          </w:tcPr>
          <w:p w14:paraId="73451527" w14:textId="77777777" w:rsidR="007F1381" w:rsidRPr="0092460E" w:rsidRDefault="007F1381" w:rsidP="003539F9">
            <w:pPr>
              <w:pStyle w:val="TableParagraph"/>
              <w:spacing w:line="240" w:lineRule="exact"/>
              <w:ind w:left="134"/>
              <w:rPr>
                <w:sz w:val="24"/>
                <w:szCs w:val="24"/>
              </w:rPr>
            </w:pPr>
            <w:r w:rsidRPr="0092460E">
              <w:rPr>
                <w:sz w:val="24"/>
                <w:szCs w:val="24"/>
              </w:rPr>
              <w:t>7.7.</w:t>
            </w:r>
          </w:p>
        </w:tc>
        <w:tc>
          <w:tcPr>
            <w:tcW w:w="9355" w:type="dxa"/>
            <w:gridSpan w:val="6"/>
          </w:tcPr>
          <w:p w14:paraId="24CCA8D4" w14:textId="77777777" w:rsidR="00AD5EA4" w:rsidRPr="00C432F0" w:rsidRDefault="00AD5EA4" w:rsidP="00AD5EA4">
            <w:pPr>
              <w:pStyle w:val="TableParagraph"/>
              <w:spacing w:line="240" w:lineRule="exact"/>
              <w:ind w:left="726" w:right="4486" w:hanging="608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15"/>
                <w:sz w:val="24"/>
                <w:szCs w:val="24"/>
                <w:lang w:val="ru-RU"/>
              </w:rPr>
              <w:t xml:space="preserve"> </w:t>
            </w:r>
            <w:r w:rsidRPr="00C432F0">
              <w:rPr>
                <w:w w:val="105"/>
                <w:sz w:val="24"/>
                <w:szCs w:val="24"/>
                <w:lang w:val="ru-RU"/>
              </w:rPr>
              <w:t>Источники данных</w:t>
            </w:r>
            <w:r w:rsidRPr="0092460E">
              <w:rPr>
                <w:w w:val="105"/>
                <w:sz w:val="24"/>
                <w:szCs w:val="24"/>
                <w:lang w:val="ru-RU"/>
              </w:rPr>
              <w:t>:</w:t>
            </w:r>
          </w:p>
          <w:p w14:paraId="6715E209" w14:textId="62C67317" w:rsidR="00BE3788" w:rsidRPr="0092460E" w:rsidRDefault="00AD5EA4" w:rsidP="00AD5EA4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   </w:t>
            </w:r>
            <w:r w:rsidRPr="00C432F0">
              <w:rPr>
                <w:w w:val="105"/>
                <w:sz w:val="24"/>
                <w:szCs w:val="24"/>
                <w:lang w:val="ru-RU"/>
              </w:rPr>
              <w:t>Ведомственные данные</w:t>
            </w:r>
            <w:r>
              <w:rPr>
                <w:w w:val="115"/>
                <w:sz w:val="24"/>
                <w:szCs w:val="24"/>
                <w:lang w:val="ru-RU"/>
              </w:rPr>
              <w:t xml:space="preserve"> </w:t>
            </w:r>
            <w:r w:rsidR="00BE3788">
              <w:rPr>
                <w:w w:val="115"/>
                <w:sz w:val="24"/>
                <w:szCs w:val="24"/>
                <w:lang w:val="ru-RU"/>
              </w:rPr>
              <w:t>(схема размещения НТО)</w:t>
            </w:r>
          </w:p>
        </w:tc>
      </w:tr>
    </w:tbl>
    <w:p w14:paraId="24B6D194" w14:textId="450FAC16" w:rsidR="007F1381" w:rsidRPr="0092460E" w:rsidRDefault="007F1381" w:rsidP="003539F9">
      <w:pPr>
        <w:tabs>
          <w:tab w:val="left" w:pos="1824"/>
        </w:tabs>
        <w:spacing w:line="240" w:lineRule="exact"/>
        <w:rPr>
          <w:sz w:val="24"/>
          <w:szCs w:val="24"/>
          <w:lang w:val="ru-RU"/>
        </w:rPr>
      </w:pPr>
    </w:p>
    <w:p w14:paraId="1F24394F" w14:textId="77777777" w:rsidR="004255C9" w:rsidRPr="0092460E" w:rsidRDefault="00A56774" w:rsidP="003539F9">
      <w:pPr>
        <w:pStyle w:val="a4"/>
        <w:spacing w:line="240" w:lineRule="exact"/>
        <w:ind w:left="1134" w:right="234" w:firstLine="567"/>
        <w:jc w:val="both"/>
        <w:rPr>
          <w:sz w:val="24"/>
          <w:szCs w:val="24"/>
          <w:lang w:val="ru-RU"/>
        </w:rPr>
      </w:pPr>
      <w:r w:rsidRPr="0092460E">
        <w:rPr>
          <w:sz w:val="24"/>
          <w:szCs w:val="24"/>
          <w:lang w:val="ru-RU"/>
        </w:rPr>
        <w:t xml:space="preserve">8. </w:t>
      </w:r>
      <w:r w:rsidR="004255C9" w:rsidRPr="0092460E">
        <w:rPr>
          <w:sz w:val="24"/>
          <w:szCs w:val="24"/>
          <w:lang w:val="ru-RU"/>
        </w:rPr>
        <w:t>Сведения</w:t>
      </w:r>
      <w:r w:rsidR="004255C9" w:rsidRPr="0092460E">
        <w:rPr>
          <w:spacing w:val="2"/>
          <w:sz w:val="24"/>
          <w:szCs w:val="24"/>
          <w:lang w:val="ru-RU"/>
        </w:rPr>
        <w:t xml:space="preserve"> </w:t>
      </w:r>
      <w:r w:rsidR="004255C9" w:rsidRPr="0092460E">
        <w:rPr>
          <w:sz w:val="24"/>
          <w:szCs w:val="24"/>
          <w:lang w:val="ru-RU"/>
        </w:rPr>
        <w:t>о</w:t>
      </w:r>
      <w:r w:rsidR="004255C9" w:rsidRPr="0092460E">
        <w:rPr>
          <w:spacing w:val="5"/>
          <w:sz w:val="24"/>
          <w:szCs w:val="24"/>
          <w:lang w:val="ru-RU"/>
        </w:rPr>
        <w:t xml:space="preserve"> </w:t>
      </w:r>
      <w:r w:rsidR="004255C9" w:rsidRPr="0092460E">
        <w:rPr>
          <w:spacing w:val="-4"/>
          <w:sz w:val="24"/>
          <w:szCs w:val="24"/>
          <w:lang w:val="ru-RU"/>
        </w:rPr>
        <w:t>привлечении</w:t>
      </w:r>
      <w:r w:rsidR="004255C9" w:rsidRPr="0092460E">
        <w:rPr>
          <w:spacing w:val="-21"/>
          <w:sz w:val="24"/>
          <w:szCs w:val="24"/>
          <w:lang w:val="ru-RU"/>
        </w:rPr>
        <w:t xml:space="preserve"> </w:t>
      </w:r>
      <w:r w:rsidR="004255C9" w:rsidRPr="0092460E">
        <w:rPr>
          <w:sz w:val="24"/>
          <w:szCs w:val="24"/>
          <w:lang w:val="ru-RU"/>
        </w:rPr>
        <w:t>к</w:t>
      </w:r>
      <w:r w:rsidR="004255C9" w:rsidRPr="0092460E">
        <w:rPr>
          <w:spacing w:val="-23"/>
          <w:sz w:val="24"/>
          <w:szCs w:val="24"/>
          <w:lang w:val="ru-RU"/>
        </w:rPr>
        <w:t xml:space="preserve"> </w:t>
      </w:r>
      <w:r w:rsidR="004255C9" w:rsidRPr="0092460E">
        <w:rPr>
          <w:sz w:val="24"/>
          <w:szCs w:val="24"/>
          <w:lang w:val="ru-RU"/>
        </w:rPr>
        <w:t>ответственности</w:t>
      </w:r>
      <w:r w:rsidR="004255C9" w:rsidRPr="0092460E">
        <w:rPr>
          <w:spacing w:val="-15"/>
          <w:sz w:val="24"/>
          <w:szCs w:val="24"/>
          <w:lang w:val="ru-RU"/>
        </w:rPr>
        <w:t xml:space="preserve"> </w:t>
      </w:r>
      <w:r w:rsidR="004255C9" w:rsidRPr="0092460E">
        <w:rPr>
          <w:sz w:val="24"/>
          <w:szCs w:val="24"/>
          <w:lang w:val="ru-RU"/>
        </w:rPr>
        <w:t>за</w:t>
      </w:r>
      <w:r w:rsidR="004255C9" w:rsidRPr="0092460E">
        <w:rPr>
          <w:spacing w:val="-26"/>
          <w:sz w:val="24"/>
          <w:szCs w:val="24"/>
          <w:lang w:val="ru-RU"/>
        </w:rPr>
        <w:t xml:space="preserve"> </w:t>
      </w:r>
      <w:r w:rsidR="004255C9" w:rsidRPr="0092460E">
        <w:rPr>
          <w:sz w:val="24"/>
          <w:szCs w:val="24"/>
          <w:lang w:val="ru-RU"/>
        </w:rPr>
        <w:t>нарушение</w:t>
      </w:r>
      <w:r w:rsidR="004255C9" w:rsidRPr="0092460E">
        <w:rPr>
          <w:spacing w:val="11"/>
          <w:sz w:val="24"/>
          <w:szCs w:val="24"/>
          <w:lang w:val="ru-RU"/>
        </w:rPr>
        <w:t xml:space="preserve"> </w:t>
      </w:r>
      <w:r w:rsidR="004255C9" w:rsidRPr="0092460E">
        <w:rPr>
          <w:spacing w:val="-4"/>
          <w:sz w:val="24"/>
          <w:szCs w:val="24"/>
          <w:lang w:val="ru-RU"/>
        </w:rPr>
        <w:t xml:space="preserve">установленных </w:t>
      </w:r>
      <w:r w:rsidR="004255C9" w:rsidRPr="0092460E">
        <w:rPr>
          <w:sz w:val="24"/>
          <w:szCs w:val="24"/>
          <w:lang w:val="ru-RU"/>
        </w:rPr>
        <w:t xml:space="preserve">нормативным правовым актом требований в </w:t>
      </w:r>
      <w:r w:rsidR="004255C9" w:rsidRPr="0092460E">
        <w:rPr>
          <w:spacing w:val="-3"/>
          <w:sz w:val="24"/>
          <w:szCs w:val="24"/>
          <w:lang w:val="ru-RU"/>
        </w:rPr>
        <w:t xml:space="preserve">случае, </w:t>
      </w:r>
      <w:r w:rsidR="004255C9" w:rsidRPr="0092460E">
        <w:rPr>
          <w:sz w:val="24"/>
          <w:szCs w:val="24"/>
          <w:lang w:val="ru-RU"/>
        </w:rPr>
        <w:t xml:space="preserve">если </w:t>
      </w:r>
      <w:r w:rsidR="004255C9" w:rsidRPr="0092460E">
        <w:rPr>
          <w:spacing w:val="-3"/>
          <w:sz w:val="24"/>
          <w:szCs w:val="24"/>
          <w:lang w:val="ru-RU"/>
        </w:rPr>
        <w:t xml:space="preserve">нормативным </w:t>
      </w:r>
      <w:r w:rsidR="004255C9" w:rsidRPr="0092460E">
        <w:rPr>
          <w:sz w:val="24"/>
          <w:szCs w:val="24"/>
          <w:lang w:val="ru-RU"/>
        </w:rPr>
        <w:t>правовым актом установлена такая</w:t>
      </w:r>
      <w:r w:rsidR="004255C9" w:rsidRPr="0092460E">
        <w:rPr>
          <w:spacing w:val="40"/>
          <w:sz w:val="24"/>
          <w:szCs w:val="24"/>
          <w:lang w:val="ru-RU"/>
        </w:rPr>
        <w:t xml:space="preserve"> </w:t>
      </w:r>
      <w:r w:rsidR="004255C9" w:rsidRPr="0092460E">
        <w:rPr>
          <w:sz w:val="24"/>
          <w:szCs w:val="24"/>
          <w:lang w:val="ru-RU"/>
        </w:rPr>
        <w:t>ответственность</w:t>
      </w:r>
    </w:p>
    <w:p w14:paraId="4BB743AC" w14:textId="77777777" w:rsidR="004255C9" w:rsidRPr="0092460E" w:rsidRDefault="004255C9" w:rsidP="003539F9">
      <w:pPr>
        <w:pStyle w:val="a3"/>
        <w:spacing w:line="240" w:lineRule="exact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88"/>
        <w:gridCol w:w="5162"/>
      </w:tblGrid>
      <w:tr w:rsidR="0092460E" w:rsidRPr="0092460E" w14:paraId="6E166BA4" w14:textId="77777777" w:rsidTr="004255C9">
        <w:trPr>
          <w:trHeight w:val="326"/>
        </w:trPr>
        <w:tc>
          <w:tcPr>
            <w:tcW w:w="4997" w:type="dxa"/>
            <w:gridSpan w:val="2"/>
          </w:tcPr>
          <w:p w14:paraId="50ABEB42" w14:textId="536118AE" w:rsidR="004255C9" w:rsidRPr="0092460E" w:rsidRDefault="004255C9" w:rsidP="003539F9">
            <w:pPr>
              <w:pStyle w:val="TableParagraph"/>
              <w:spacing w:line="240" w:lineRule="exact"/>
              <w:ind w:left="2002" w:right="1962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8</w:t>
            </w:r>
            <w:r w:rsidRPr="0092460E">
              <w:rPr>
                <w:w w:val="105"/>
                <w:sz w:val="24"/>
                <w:szCs w:val="24"/>
              </w:rPr>
              <w:t>.1.</w:t>
            </w:r>
          </w:p>
        </w:tc>
        <w:tc>
          <w:tcPr>
            <w:tcW w:w="5162" w:type="dxa"/>
          </w:tcPr>
          <w:p w14:paraId="6E6D31A5" w14:textId="4D4C15C8" w:rsidR="004255C9" w:rsidRPr="0092460E" w:rsidRDefault="004255C9" w:rsidP="003539F9">
            <w:pPr>
              <w:pStyle w:val="TableParagraph"/>
              <w:spacing w:line="240" w:lineRule="exact"/>
              <w:ind w:left="2369" w:right="2317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8</w:t>
            </w:r>
            <w:r w:rsidRPr="0092460E">
              <w:rPr>
                <w:w w:val="105"/>
                <w:sz w:val="24"/>
                <w:szCs w:val="24"/>
              </w:rPr>
              <w:t>.2.</w:t>
            </w:r>
          </w:p>
        </w:tc>
      </w:tr>
      <w:tr w:rsidR="0092460E" w:rsidRPr="0092460E" w14:paraId="3A950DD7" w14:textId="77777777" w:rsidTr="004255C9">
        <w:trPr>
          <w:trHeight w:val="1020"/>
        </w:trPr>
        <w:tc>
          <w:tcPr>
            <w:tcW w:w="4997" w:type="dxa"/>
            <w:gridSpan w:val="2"/>
            <w:tcBorders>
              <w:bottom w:val="single" w:sz="4" w:space="0" w:color="auto"/>
            </w:tcBorders>
          </w:tcPr>
          <w:p w14:paraId="5DF42C20" w14:textId="0CB9D8EB" w:rsidR="004255C9" w:rsidRPr="0092460E" w:rsidRDefault="004255C9" w:rsidP="003539F9">
            <w:pPr>
              <w:pStyle w:val="TableParagraph"/>
              <w:tabs>
                <w:tab w:val="left" w:pos="683"/>
                <w:tab w:val="left" w:pos="1030"/>
                <w:tab w:val="left" w:pos="1435"/>
                <w:tab w:val="left" w:pos="1515"/>
                <w:tab w:val="left" w:pos="2164"/>
                <w:tab w:val="left" w:pos="2576"/>
                <w:tab w:val="left" w:pos="2834"/>
                <w:tab w:val="left" w:pos="2921"/>
                <w:tab w:val="left" w:pos="2969"/>
                <w:tab w:val="left" w:pos="3203"/>
                <w:tab w:val="left" w:pos="3276"/>
                <w:tab w:val="left" w:pos="4202"/>
              </w:tabs>
              <w:spacing w:line="240" w:lineRule="exact"/>
              <w:ind w:left="96" w:right="67" w:firstLine="24"/>
              <w:rPr>
                <w:sz w:val="24"/>
                <w:szCs w:val="24"/>
                <w:lang w:val="ru-RU"/>
              </w:rPr>
            </w:pPr>
            <w:r w:rsidRPr="0092460E">
              <w:rPr>
                <w:spacing w:val="-12"/>
                <w:w w:val="105"/>
                <w:sz w:val="24"/>
                <w:szCs w:val="24"/>
                <w:lang w:val="ru-RU"/>
              </w:rPr>
              <w:t xml:space="preserve">Вид </w:t>
            </w:r>
            <w:r w:rsidRPr="0092460E">
              <w:rPr>
                <w:spacing w:val="-8"/>
                <w:w w:val="105"/>
                <w:sz w:val="24"/>
                <w:szCs w:val="24"/>
                <w:lang w:val="ru-RU"/>
              </w:rPr>
              <w:t xml:space="preserve">ответственности, </w:t>
            </w:r>
            <w:r w:rsidRPr="0092460E">
              <w:rPr>
                <w:spacing w:val="-6"/>
                <w:w w:val="105"/>
                <w:sz w:val="24"/>
                <w:szCs w:val="24"/>
                <w:lang w:val="ru-RU"/>
              </w:rPr>
              <w:t xml:space="preserve">установленной за </w:t>
            </w:r>
            <w:r w:rsidRPr="0092460E">
              <w:rPr>
                <w:w w:val="105"/>
                <w:sz w:val="24"/>
                <w:szCs w:val="24"/>
                <w:lang w:val="ru-RU"/>
              </w:rPr>
              <w:t>нарушение закрепленных нормативным правовым актом</w:t>
            </w:r>
            <w:r w:rsidR="00C432F0">
              <w:rPr>
                <w:w w:val="105"/>
                <w:sz w:val="24"/>
                <w:szCs w:val="24"/>
                <w:lang w:val="ru-RU"/>
              </w:rPr>
              <w:t xml:space="preserve"> требований </w:t>
            </w:r>
          </w:p>
        </w:tc>
        <w:tc>
          <w:tcPr>
            <w:tcW w:w="5162" w:type="dxa"/>
            <w:tcBorders>
              <w:bottom w:val="single" w:sz="4" w:space="0" w:color="auto"/>
            </w:tcBorders>
          </w:tcPr>
          <w:p w14:paraId="6DED103E" w14:textId="6C5D1CE1" w:rsidR="004255C9" w:rsidRPr="0092460E" w:rsidRDefault="004255C9" w:rsidP="003539F9">
            <w:pPr>
              <w:pStyle w:val="TableParagraph"/>
              <w:spacing w:line="240" w:lineRule="exact"/>
              <w:ind w:left="125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Оценка ответственности</w:t>
            </w:r>
          </w:p>
        </w:tc>
      </w:tr>
      <w:tr w:rsidR="0092460E" w:rsidRPr="0092460E" w14:paraId="7DE8A876" w14:textId="77777777" w:rsidTr="00DE3BD7">
        <w:trPr>
          <w:trHeight w:val="688"/>
        </w:trPr>
        <w:tc>
          <w:tcPr>
            <w:tcW w:w="4997" w:type="dxa"/>
            <w:gridSpan w:val="2"/>
            <w:tcBorders>
              <w:top w:val="single" w:sz="4" w:space="0" w:color="auto"/>
            </w:tcBorders>
          </w:tcPr>
          <w:p w14:paraId="37B72D8A" w14:textId="3810482A" w:rsidR="004255C9" w:rsidRPr="0092460E" w:rsidRDefault="00DE3BD7" w:rsidP="003539F9">
            <w:pPr>
              <w:pStyle w:val="TableParagraph"/>
              <w:tabs>
                <w:tab w:val="left" w:pos="683"/>
                <w:tab w:val="left" w:pos="1030"/>
                <w:tab w:val="left" w:pos="1435"/>
                <w:tab w:val="left" w:pos="1515"/>
                <w:tab w:val="left" w:pos="2164"/>
                <w:tab w:val="left" w:pos="2576"/>
                <w:tab w:val="left" w:pos="2834"/>
                <w:tab w:val="left" w:pos="2921"/>
                <w:tab w:val="left" w:pos="2969"/>
                <w:tab w:val="left" w:pos="3203"/>
                <w:tab w:val="left" w:pos="3276"/>
                <w:tab w:val="left" w:pos="4202"/>
              </w:tabs>
              <w:spacing w:line="240" w:lineRule="exact"/>
              <w:ind w:left="96" w:right="67" w:firstLine="24"/>
              <w:rPr>
                <w:spacing w:val="-12"/>
                <w:w w:val="105"/>
                <w:sz w:val="24"/>
                <w:szCs w:val="24"/>
                <w:lang w:val="ru-RU"/>
              </w:rPr>
            </w:pPr>
            <w:r w:rsidRPr="0092460E">
              <w:rPr>
                <w:spacing w:val="-12"/>
                <w:w w:val="105"/>
                <w:sz w:val="24"/>
                <w:szCs w:val="24"/>
                <w:lang w:val="ru-RU"/>
              </w:rPr>
              <w:t>Расторжение договора на предоставление торгового места</w:t>
            </w:r>
          </w:p>
        </w:tc>
        <w:tc>
          <w:tcPr>
            <w:tcW w:w="5162" w:type="dxa"/>
            <w:tcBorders>
              <w:top w:val="single" w:sz="4" w:space="0" w:color="auto"/>
            </w:tcBorders>
          </w:tcPr>
          <w:p w14:paraId="095ADD4E" w14:textId="7462C117" w:rsidR="004255C9" w:rsidRPr="0092460E" w:rsidRDefault="00002392" w:rsidP="003539F9">
            <w:pPr>
              <w:pStyle w:val="TableParagraph"/>
              <w:spacing w:line="240" w:lineRule="exact"/>
              <w:ind w:left="125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Демонтаж НТО</w:t>
            </w:r>
          </w:p>
        </w:tc>
      </w:tr>
      <w:tr w:rsidR="0092460E" w:rsidRPr="0092460E" w14:paraId="6E46983F" w14:textId="77777777" w:rsidTr="00AD5EA4">
        <w:trPr>
          <w:trHeight w:val="519"/>
        </w:trPr>
        <w:tc>
          <w:tcPr>
            <w:tcW w:w="709" w:type="dxa"/>
          </w:tcPr>
          <w:p w14:paraId="0340B991" w14:textId="0A6C94E2" w:rsidR="004255C9" w:rsidRPr="0092460E" w:rsidRDefault="00DE3BD7" w:rsidP="003539F9">
            <w:pPr>
              <w:pStyle w:val="TableParagraph"/>
              <w:spacing w:line="240" w:lineRule="exact"/>
              <w:ind w:left="181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8</w:t>
            </w:r>
            <w:r w:rsidR="004255C9" w:rsidRPr="0092460E">
              <w:rPr>
                <w:w w:val="105"/>
                <w:sz w:val="24"/>
                <w:szCs w:val="24"/>
              </w:rPr>
              <w:t>.3.</w:t>
            </w:r>
          </w:p>
        </w:tc>
        <w:tc>
          <w:tcPr>
            <w:tcW w:w="9450" w:type="dxa"/>
            <w:gridSpan w:val="2"/>
          </w:tcPr>
          <w:p w14:paraId="13C3A1BE" w14:textId="77777777" w:rsidR="00DE3BD7" w:rsidRPr="0092460E" w:rsidRDefault="004255C9" w:rsidP="003539F9">
            <w:pPr>
              <w:pStyle w:val="TableParagraph"/>
              <w:spacing w:line="240" w:lineRule="exact"/>
              <w:ind w:left="726" w:right="4486" w:hanging="608"/>
              <w:rPr>
                <w:w w:val="105"/>
                <w:sz w:val="24"/>
                <w:szCs w:val="24"/>
              </w:rPr>
            </w:pPr>
            <w:proofErr w:type="spellStart"/>
            <w:r w:rsidRPr="0092460E">
              <w:rPr>
                <w:w w:val="105"/>
                <w:sz w:val="24"/>
                <w:szCs w:val="24"/>
              </w:rPr>
              <w:t>Источники</w:t>
            </w:r>
            <w:proofErr w:type="spellEnd"/>
            <w:r w:rsidRPr="0092460E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92460E">
              <w:rPr>
                <w:w w:val="105"/>
                <w:sz w:val="24"/>
                <w:szCs w:val="24"/>
              </w:rPr>
              <w:t>данных</w:t>
            </w:r>
            <w:proofErr w:type="spellEnd"/>
            <w:r w:rsidR="00DE3BD7" w:rsidRPr="0092460E">
              <w:rPr>
                <w:w w:val="105"/>
                <w:sz w:val="24"/>
                <w:szCs w:val="24"/>
                <w:lang w:val="ru-RU"/>
              </w:rPr>
              <w:t>:</w:t>
            </w:r>
          </w:p>
          <w:p w14:paraId="651B9596" w14:textId="7870A054" w:rsidR="004255C9" w:rsidRPr="0092460E" w:rsidRDefault="004255C9" w:rsidP="003539F9">
            <w:pPr>
              <w:pStyle w:val="TableParagraph"/>
              <w:spacing w:line="240" w:lineRule="exact"/>
              <w:ind w:left="726" w:right="4486" w:hanging="608"/>
              <w:rPr>
                <w:sz w:val="24"/>
                <w:szCs w:val="24"/>
              </w:rPr>
            </w:pPr>
            <w:proofErr w:type="spellStart"/>
            <w:r w:rsidRPr="0092460E">
              <w:rPr>
                <w:w w:val="105"/>
                <w:sz w:val="24"/>
                <w:szCs w:val="24"/>
              </w:rPr>
              <w:t>Ведомственные</w:t>
            </w:r>
            <w:proofErr w:type="spellEnd"/>
            <w:r w:rsidRPr="0092460E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92460E">
              <w:rPr>
                <w:w w:val="105"/>
                <w:sz w:val="24"/>
                <w:szCs w:val="24"/>
              </w:rPr>
              <w:t>данные</w:t>
            </w:r>
            <w:proofErr w:type="spellEnd"/>
          </w:p>
        </w:tc>
      </w:tr>
    </w:tbl>
    <w:p w14:paraId="2A635434" w14:textId="77777777" w:rsidR="00002392" w:rsidRPr="0092460E" w:rsidRDefault="00002392" w:rsidP="003539F9">
      <w:pPr>
        <w:tabs>
          <w:tab w:val="left" w:pos="2761"/>
        </w:tabs>
        <w:spacing w:line="240" w:lineRule="exact"/>
        <w:ind w:left="1276" w:right="441" w:firstLine="284"/>
        <w:jc w:val="both"/>
        <w:rPr>
          <w:sz w:val="24"/>
          <w:szCs w:val="24"/>
          <w:lang w:val="ru-RU"/>
        </w:rPr>
      </w:pPr>
    </w:p>
    <w:p w14:paraId="4766A91E" w14:textId="70FA3414" w:rsidR="00002392" w:rsidRPr="0092460E" w:rsidRDefault="00002392" w:rsidP="003539F9">
      <w:pPr>
        <w:pStyle w:val="a3"/>
        <w:spacing w:line="240" w:lineRule="exact"/>
        <w:ind w:left="1276" w:right="651" w:firstLine="567"/>
        <w:jc w:val="both"/>
        <w:rPr>
          <w:sz w:val="24"/>
          <w:szCs w:val="24"/>
          <w:lang w:val="ru-RU"/>
        </w:rPr>
      </w:pPr>
      <w:r w:rsidRPr="0092460E">
        <w:rPr>
          <w:w w:val="105"/>
          <w:sz w:val="24"/>
          <w:szCs w:val="24"/>
          <w:lang w:val="ru-RU"/>
        </w:rPr>
        <w:t>9. Иные сведения, которые</w:t>
      </w:r>
      <w:r w:rsidR="00717E91" w:rsidRPr="0092460E">
        <w:rPr>
          <w:w w:val="105"/>
          <w:sz w:val="24"/>
          <w:szCs w:val="24"/>
          <w:lang w:val="ru-RU"/>
        </w:rPr>
        <w:t xml:space="preserve"> </w:t>
      </w:r>
      <w:r w:rsidRPr="0092460E">
        <w:rPr>
          <w:w w:val="105"/>
          <w:sz w:val="24"/>
          <w:szCs w:val="24"/>
          <w:lang w:val="ru-RU"/>
        </w:rPr>
        <w:t>позволяют оценить фактическое воздействие нормативного правового акта</w:t>
      </w:r>
    </w:p>
    <w:p w14:paraId="4872CFCC" w14:textId="77777777" w:rsidR="00002392" w:rsidRPr="0092460E" w:rsidRDefault="00002392" w:rsidP="003539F9">
      <w:pPr>
        <w:pStyle w:val="a3"/>
        <w:spacing w:line="240" w:lineRule="exact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0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9429"/>
      </w:tblGrid>
      <w:tr w:rsidR="0092460E" w:rsidRPr="0092460E" w14:paraId="3E45194F" w14:textId="77777777" w:rsidTr="00725B32">
        <w:trPr>
          <w:trHeight w:val="634"/>
        </w:trPr>
        <w:tc>
          <w:tcPr>
            <w:tcW w:w="819" w:type="dxa"/>
            <w:tcBorders>
              <w:left w:val="single" w:sz="12" w:space="0" w:color="000000"/>
            </w:tcBorders>
          </w:tcPr>
          <w:p w14:paraId="779A8E29" w14:textId="5C088834" w:rsidR="00002392" w:rsidRPr="0092460E" w:rsidRDefault="00040EE9" w:rsidP="003539F9">
            <w:pPr>
              <w:pStyle w:val="TableParagraph"/>
              <w:spacing w:line="240" w:lineRule="exact"/>
              <w:ind w:left="123" w:right="57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9</w:t>
            </w:r>
            <w:r w:rsidR="00002392" w:rsidRPr="0092460E">
              <w:rPr>
                <w:w w:val="105"/>
                <w:sz w:val="24"/>
                <w:szCs w:val="24"/>
              </w:rPr>
              <w:t>.1.</w:t>
            </w:r>
          </w:p>
        </w:tc>
        <w:tc>
          <w:tcPr>
            <w:tcW w:w="9429" w:type="dxa"/>
            <w:tcBorders>
              <w:right w:val="single" w:sz="12" w:space="0" w:color="000000"/>
            </w:tcBorders>
          </w:tcPr>
          <w:p w14:paraId="28476894" w14:textId="77777777" w:rsidR="00040EE9" w:rsidRPr="0092460E" w:rsidRDefault="00002392" w:rsidP="003539F9">
            <w:pPr>
              <w:pStyle w:val="TableParagraph"/>
              <w:spacing w:line="240" w:lineRule="exact"/>
              <w:ind w:left="736" w:right="1651" w:hanging="593"/>
              <w:rPr>
                <w:w w:val="105"/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Иные, необходимые</w:t>
            </w:r>
            <w:r w:rsidR="00040EE9" w:rsidRPr="0092460E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сведения</w:t>
            </w:r>
            <w:r w:rsidR="00040EE9" w:rsidRPr="0092460E">
              <w:rPr>
                <w:w w:val="105"/>
                <w:sz w:val="24"/>
                <w:szCs w:val="24"/>
                <w:lang w:val="ru-RU"/>
              </w:rPr>
              <w:t>:</w:t>
            </w:r>
          </w:p>
          <w:p w14:paraId="7F4CBEEA" w14:textId="5683AC63" w:rsidR="00002392" w:rsidRPr="0092460E" w:rsidRDefault="00002392" w:rsidP="003539F9">
            <w:pPr>
              <w:pStyle w:val="TableParagraph"/>
              <w:spacing w:line="240" w:lineRule="exact"/>
              <w:ind w:left="736" w:right="1651" w:hanging="593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Отсутствуют</w:t>
            </w:r>
          </w:p>
        </w:tc>
      </w:tr>
      <w:tr w:rsidR="0092460E" w:rsidRPr="0092460E" w14:paraId="11BC9A10" w14:textId="77777777" w:rsidTr="00725B32">
        <w:trPr>
          <w:trHeight w:val="651"/>
        </w:trPr>
        <w:tc>
          <w:tcPr>
            <w:tcW w:w="819" w:type="dxa"/>
            <w:tcBorders>
              <w:left w:val="single" w:sz="12" w:space="0" w:color="000000"/>
            </w:tcBorders>
          </w:tcPr>
          <w:p w14:paraId="7BE8C0BD" w14:textId="1CFDAD53" w:rsidR="00002392" w:rsidRPr="0092460E" w:rsidRDefault="00040EE9" w:rsidP="003539F9">
            <w:pPr>
              <w:pStyle w:val="TableParagraph"/>
              <w:spacing w:line="240" w:lineRule="exact"/>
              <w:ind w:left="126" w:right="54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9</w:t>
            </w:r>
            <w:r w:rsidR="00002392" w:rsidRPr="0092460E">
              <w:rPr>
                <w:w w:val="105"/>
                <w:sz w:val="24"/>
                <w:szCs w:val="24"/>
              </w:rPr>
              <w:t>.2.</w:t>
            </w:r>
          </w:p>
        </w:tc>
        <w:tc>
          <w:tcPr>
            <w:tcW w:w="9429" w:type="dxa"/>
          </w:tcPr>
          <w:p w14:paraId="2B371915" w14:textId="14793BC4" w:rsidR="00002392" w:rsidRPr="0092460E" w:rsidRDefault="00002392" w:rsidP="003539F9">
            <w:pPr>
              <w:pStyle w:val="TableParagraph"/>
              <w:spacing w:line="240" w:lineRule="exact"/>
              <w:ind w:left="133"/>
              <w:rPr>
                <w:sz w:val="24"/>
                <w:szCs w:val="24"/>
                <w:lang w:val="ru-RU"/>
              </w:rPr>
            </w:pPr>
            <w:proofErr w:type="spellStart"/>
            <w:r w:rsidRPr="0092460E">
              <w:rPr>
                <w:w w:val="105"/>
                <w:sz w:val="24"/>
                <w:szCs w:val="24"/>
              </w:rPr>
              <w:t>Источники</w:t>
            </w:r>
            <w:proofErr w:type="spellEnd"/>
            <w:r w:rsidRPr="0092460E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92460E">
              <w:rPr>
                <w:w w:val="105"/>
                <w:sz w:val="24"/>
                <w:szCs w:val="24"/>
              </w:rPr>
              <w:t>использованных</w:t>
            </w:r>
            <w:proofErr w:type="spellEnd"/>
            <w:r w:rsidRPr="0092460E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92460E">
              <w:rPr>
                <w:w w:val="105"/>
                <w:sz w:val="24"/>
                <w:szCs w:val="24"/>
              </w:rPr>
              <w:t>данных</w:t>
            </w:r>
            <w:proofErr w:type="spellEnd"/>
            <w:r w:rsidR="00040EE9" w:rsidRPr="0092460E">
              <w:rPr>
                <w:w w:val="105"/>
                <w:sz w:val="24"/>
                <w:szCs w:val="24"/>
                <w:lang w:val="ru-RU"/>
              </w:rPr>
              <w:t>:</w:t>
            </w:r>
          </w:p>
          <w:p w14:paraId="7BCA0F5F" w14:textId="53972254" w:rsidR="00002392" w:rsidRPr="0092460E" w:rsidRDefault="00040EE9" w:rsidP="003539F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002392" w:rsidRPr="0092460E">
              <w:rPr>
                <w:w w:val="105"/>
                <w:sz w:val="24"/>
                <w:szCs w:val="24"/>
              </w:rPr>
              <w:t>Отсутствуют</w:t>
            </w:r>
            <w:proofErr w:type="spellEnd"/>
          </w:p>
        </w:tc>
      </w:tr>
    </w:tbl>
    <w:p w14:paraId="0B6F16AE" w14:textId="472FA3F0" w:rsidR="00002392" w:rsidRPr="0092460E" w:rsidRDefault="00002392" w:rsidP="003539F9">
      <w:pPr>
        <w:pStyle w:val="a3"/>
        <w:spacing w:line="240" w:lineRule="exact"/>
        <w:rPr>
          <w:sz w:val="24"/>
          <w:szCs w:val="24"/>
        </w:rPr>
      </w:pPr>
    </w:p>
    <w:p w14:paraId="3FC5D3E6" w14:textId="25212075" w:rsidR="00002392" w:rsidRPr="0092460E" w:rsidRDefault="00002392" w:rsidP="003539F9">
      <w:pPr>
        <w:pStyle w:val="a4"/>
        <w:numPr>
          <w:ilvl w:val="0"/>
          <w:numId w:val="13"/>
        </w:numPr>
        <w:spacing w:line="240" w:lineRule="exact"/>
        <w:ind w:left="1276" w:right="517" w:firstLine="567"/>
        <w:rPr>
          <w:sz w:val="24"/>
          <w:szCs w:val="24"/>
          <w:lang w:val="ru-RU"/>
        </w:rPr>
      </w:pPr>
      <w:r w:rsidRPr="0092460E">
        <w:rPr>
          <w:w w:val="105"/>
          <w:sz w:val="24"/>
          <w:szCs w:val="24"/>
          <w:lang w:val="ru-RU"/>
        </w:rPr>
        <w:t xml:space="preserve">Сведения о проведении </w:t>
      </w:r>
      <w:r w:rsidRPr="0092460E">
        <w:rPr>
          <w:spacing w:val="-4"/>
          <w:w w:val="105"/>
          <w:sz w:val="24"/>
          <w:szCs w:val="24"/>
          <w:lang w:val="ru-RU"/>
        </w:rPr>
        <w:t xml:space="preserve">публичного </w:t>
      </w:r>
      <w:r w:rsidRPr="0092460E">
        <w:rPr>
          <w:w w:val="105"/>
          <w:sz w:val="24"/>
          <w:szCs w:val="24"/>
          <w:lang w:val="ru-RU"/>
        </w:rPr>
        <w:t>обсуждения отчета об</w:t>
      </w:r>
      <w:r w:rsidRPr="0092460E">
        <w:rPr>
          <w:spacing w:val="-29"/>
          <w:w w:val="105"/>
          <w:sz w:val="24"/>
          <w:szCs w:val="24"/>
          <w:lang w:val="ru-RU"/>
        </w:rPr>
        <w:t xml:space="preserve"> </w:t>
      </w:r>
      <w:r w:rsidRPr="0092460E">
        <w:rPr>
          <w:w w:val="105"/>
          <w:sz w:val="24"/>
          <w:szCs w:val="24"/>
          <w:lang w:val="ru-RU"/>
        </w:rPr>
        <w:t>оценке фактического воздействия и сроках его</w:t>
      </w:r>
      <w:r w:rsidRPr="0092460E">
        <w:rPr>
          <w:spacing w:val="-7"/>
          <w:w w:val="105"/>
          <w:sz w:val="24"/>
          <w:szCs w:val="24"/>
          <w:lang w:val="ru-RU"/>
        </w:rPr>
        <w:t xml:space="preserve"> </w:t>
      </w:r>
      <w:r w:rsidRPr="0092460E">
        <w:rPr>
          <w:w w:val="105"/>
          <w:sz w:val="24"/>
          <w:szCs w:val="24"/>
          <w:lang w:val="ru-RU"/>
        </w:rPr>
        <w:t>проведения</w:t>
      </w:r>
    </w:p>
    <w:p w14:paraId="235EEB5C" w14:textId="77777777" w:rsidR="00002392" w:rsidRPr="0092460E" w:rsidRDefault="00002392" w:rsidP="003539F9">
      <w:pPr>
        <w:pStyle w:val="a3"/>
        <w:spacing w:line="240" w:lineRule="exact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497"/>
      </w:tblGrid>
      <w:tr w:rsidR="0092460E" w:rsidRPr="00A71AAD" w14:paraId="6C9B59F2" w14:textId="77777777" w:rsidTr="001B3046">
        <w:trPr>
          <w:trHeight w:val="742"/>
        </w:trPr>
        <w:tc>
          <w:tcPr>
            <w:tcW w:w="709" w:type="dxa"/>
          </w:tcPr>
          <w:p w14:paraId="0B77E2DF" w14:textId="3A9E62BB" w:rsidR="00002392" w:rsidRPr="0092460E" w:rsidRDefault="00002392" w:rsidP="003539F9">
            <w:pPr>
              <w:pStyle w:val="TableParagraph"/>
              <w:spacing w:line="240" w:lineRule="exact"/>
              <w:ind w:left="101" w:right="77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1</w:t>
            </w:r>
            <w:r w:rsidR="005B5581" w:rsidRPr="0092460E">
              <w:rPr>
                <w:w w:val="105"/>
                <w:sz w:val="24"/>
                <w:szCs w:val="24"/>
                <w:lang w:val="ru-RU"/>
              </w:rPr>
              <w:t>0</w:t>
            </w:r>
            <w:r w:rsidRPr="0092460E">
              <w:rPr>
                <w:w w:val="105"/>
                <w:sz w:val="24"/>
                <w:szCs w:val="24"/>
              </w:rPr>
              <w:t>.1.</w:t>
            </w:r>
          </w:p>
        </w:tc>
        <w:tc>
          <w:tcPr>
            <w:tcW w:w="9497" w:type="dxa"/>
          </w:tcPr>
          <w:p w14:paraId="4331C93C" w14:textId="77777777" w:rsidR="00F55C38" w:rsidRDefault="00002392" w:rsidP="003539F9">
            <w:pPr>
              <w:pStyle w:val="TableParagraph"/>
              <w:spacing w:line="240" w:lineRule="exact"/>
              <w:ind w:left="137" w:right="2430" w:hanging="14"/>
              <w:rPr>
                <w:w w:val="105"/>
                <w:sz w:val="24"/>
                <w:szCs w:val="24"/>
                <w:lang w:val="ru-RU"/>
              </w:rPr>
            </w:pPr>
            <w:r w:rsidRPr="00921B6F">
              <w:rPr>
                <w:w w:val="105"/>
                <w:sz w:val="24"/>
                <w:szCs w:val="24"/>
                <w:lang w:val="ru-RU"/>
              </w:rPr>
              <w:t xml:space="preserve">Общие сроки проведения публичного обсуждения </w:t>
            </w:r>
          </w:p>
          <w:p w14:paraId="11472C34" w14:textId="6801CFE5" w:rsidR="00002392" w:rsidRPr="00921B6F" w:rsidRDefault="00002392" w:rsidP="003539F9">
            <w:pPr>
              <w:pStyle w:val="TableParagraph"/>
              <w:spacing w:line="240" w:lineRule="exact"/>
              <w:ind w:left="137" w:right="2430" w:hanging="14"/>
              <w:rPr>
                <w:sz w:val="24"/>
                <w:szCs w:val="24"/>
                <w:lang w:val="ru-RU"/>
              </w:rPr>
            </w:pPr>
            <w:r w:rsidRPr="00921B6F">
              <w:rPr>
                <w:w w:val="105"/>
                <w:sz w:val="24"/>
                <w:szCs w:val="24"/>
                <w:lang w:val="ru-RU"/>
              </w:rPr>
              <w:t>начало «</w:t>
            </w:r>
            <w:r w:rsidR="009731E1">
              <w:rPr>
                <w:w w:val="105"/>
                <w:sz w:val="24"/>
                <w:szCs w:val="24"/>
                <w:lang w:val="ru-RU"/>
              </w:rPr>
              <w:t>01</w:t>
            </w:r>
            <w:r w:rsidRPr="00921B6F">
              <w:rPr>
                <w:w w:val="105"/>
                <w:sz w:val="24"/>
                <w:szCs w:val="24"/>
                <w:lang w:val="ru-RU"/>
              </w:rPr>
              <w:t xml:space="preserve">» </w:t>
            </w:r>
            <w:r w:rsidR="009731E1">
              <w:rPr>
                <w:w w:val="105"/>
                <w:sz w:val="24"/>
                <w:szCs w:val="24"/>
                <w:lang w:val="ru-RU"/>
              </w:rPr>
              <w:t>декабря</w:t>
            </w:r>
            <w:r w:rsidRPr="00921B6F">
              <w:rPr>
                <w:w w:val="105"/>
                <w:sz w:val="24"/>
                <w:szCs w:val="24"/>
                <w:lang w:val="ru-RU"/>
              </w:rPr>
              <w:t xml:space="preserve"> 20</w:t>
            </w:r>
            <w:r w:rsidR="005B5581" w:rsidRPr="00921B6F">
              <w:rPr>
                <w:w w:val="105"/>
                <w:sz w:val="24"/>
                <w:szCs w:val="24"/>
                <w:lang w:val="ru-RU"/>
              </w:rPr>
              <w:t>2</w:t>
            </w:r>
            <w:r w:rsidR="00152886" w:rsidRPr="00921B6F">
              <w:rPr>
                <w:w w:val="105"/>
                <w:sz w:val="24"/>
                <w:szCs w:val="24"/>
                <w:lang w:val="ru-RU"/>
              </w:rPr>
              <w:t>1</w:t>
            </w:r>
            <w:r w:rsidRPr="00921B6F">
              <w:rPr>
                <w:w w:val="105"/>
                <w:sz w:val="24"/>
                <w:szCs w:val="24"/>
                <w:lang w:val="ru-RU"/>
              </w:rPr>
              <w:t xml:space="preserve"> год</w:t>
            </w:r>
            <w:r w:rsidR="00000C1C" w:rsidRPr="00921B6F">
              <w:rPr>
                <w:w w:val="105"/>
                <w:sz w:val="24"/>
                <w:szCs w:val="24"/>
                <w:lang w:val="ru-RU"/>
              </w:rPr>
              <w:t>а</w:t>
            </w:r>
          </w:p>
          <w:p w14:paraId="72777A4A" w14:textId="6D6243D6" w:rsidR="00002392" w:rsidRPr="00400A3B" w:rsidRDefault="00002392" w:rsidP="003539F9">
            <w:pPr>
              <w:pStyle w:val="TableParagraph"/>
              <w:spacing w:line="240" w:lineRule="exact"/>
              <w:ind w:left="124"/>
              <w:rPr>
                <w:sz w:val="24"/>
                <w:szCs w:val="24"/>
                <w:lang w:val="ru-RU"/>
              </w:rPr>
            </w:pPr>
            <w:r w:rsidRPr="00400A3B">
              <w:rPr>
                <w:w w:val="105"/>
                <w:sz w:val="24"/>
                <w:szCs w:val="24"/>
                <w:lang w:val="ru-RU"/>
              </w:rPr>
              <w:t>окончание «</w:t>
            </w:r>
            <w:r w:rsidR="009731E1">
              <w:rPr>
                <w:w w:val="105"/>
                <w:sz w:val="24"/>
                <w:szCs w:val="24"/>
                <w:lang w:val="ru-RU"/>
              </w:rPr>
              <w:t>09</w:t>
            </w:r>
            <w:r w:rsidRPr="00400A3B">
              <w:rPr>
                <w:w w:val="105"/>
                <w:sz w:val="24"/>
                <w:szCs w:val="24"/>
                <w:lang w:val="ru-RU"/>
              </w:rPr>
              <w:t xml:space="preserve">» </w:t>
            </w:r>
            <w:r w:rsidR="009731E1">
              <w:rPr>
                <w:w w:val="105"/>
                <w:sz w:val="24"/>
                <w:szCs w:val="24"/>
                <w:lang w:val="ru-RU"/>
              </w:rPr>
              <w:t>января</w:t>
            </w:r>
            <w:r w:rsidRPr="00400A3B">
              <w:rPr>
                <w:w w:val="105"/>
                <w:sz w:val="24"/>
                <w:szCs w:val="24"/>
                <w:lang w:val="ru-RU"/>
              </w:rPr>
              <w:t xml:space="preserve"> 20</w:t>
            </w:r>
            <w:r w:rsidR="005B5581" w:rsidRPr="00921B6F">
              <w:rPr>
                <w:w w:val="105"/>
                <w:sz w:val="24"/>
                <w:szCs w:val="24"/>
                <w:lang w:val="ru-RU"/>
              </w:rPr>
              <w:t>2</w:t>
            </w:r>
            <w:r w:rsidR="009731E1">
              <w:rPr>
                <w:w w:val="105"/>
                <w:sz w:val="24"/>
                <w:szCs w:val="24"/>
                <w:lang w:val="ru-RU"/>
              </w:rPr>
              <w:t>2</w:t>
            </w:r>
            <w:r w:rsidRPr="00400A3B">
              <w:rPr>
                <w:w w:val="105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92460E" w:rsidRPr="008D5754" w14:paraId="7698C2D7" w14:textId="77777777" w:rsidTr="009731E1">
        <w:trPr>
          <w:trHeight w:val="1022"/>
        </w:trPr>
        <w:tc>
          <w:tcPr>
            <w:tcW w:w="709" w:type="dxa"/>
          </w:tcPr>
          <w:p w14:paraId="1ED69CDD" w14:textId="33D2AE88" w:rsidR="00002392" w:rsidRPr="0092460E" w:rsidRDefault="00002392" w:rsidP="003539F9">
            <w:pPr>
              <w:pStyle w:val="TableParagraph"/>
              <w:spacing w:line="240" w:lineRule="exact"/>
              <w:ind w:left="101" w:right="83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1</w:t>
            </w:r>
            <w:r w:rsidR="00172534" w:rsidRPr="0092460E">
              <w:rPr>
                <w:w w:val="105"/>
                <w:sz w:val="24"/>
                <w:szCs w:val="24"/>
                <w:lang w:val="ru-RU"/>
              </w:rPr>
              <w:t>0</w:t>
            </w:r>
            <w:r w:rsidRPr="0092460E">
              <w:rPr>
                <w:w w:val="105"/>
                <w:sz w:val="24"/>
                <w:szCs w:val="24"/>
              </w:rPr>
              <w:t>.2.</w:t>
            </w:r>
          </w:p>
        </w:tc>
        <w:tc>
          <w:tcPr>
            <w:tcW w:w="9497" w:type="dxa"/>
          </w:tcPr>
          <w:p w14:paraId="2A4C9F2E" w14:textId="70781ED1" w:rsidR="00002392" w:rsidRPr="0092460E" w:rsidRDefault="00002392" w:rsidP="003539F9">
            <w:pPr>
              <w:pStyle w:val="TableParagraph"/>
              <w:spacing w:line="240" w:lineRule="exact"/>
              <w:ind w:left="118" w:right="227" w:firstLine="8"/>
              <w:jc w:val="both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Электронный</w:t>
            </w:r>
            <w:r w:rsidRPr="0092460E">
              <w:rPr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адрес</w:t>
            </w:r>
            <w:r w:rsidRPr="0092460E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spacing w:val="-3"/>
                <w:w w:val="105"/>
                <w:sz w:val="24"/>
                <w:szCs w:val="24"/>
                <w:lang w:val="ru-RU"/>
              </w:rPr>
              <w:t>размещения</w:t>
            </w:r>
            <w:r w:rsidR="00172534" w:rsidRPr="0092460E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spacing w:val="-3"/>
                <w:w w:val="105"/>
                <w:sz w:val="24"/>
                <w:szCs w:val="24"/>
                <w:lang w:val="ru-RU"/>
              </w:rPr>
              <w:t>нормативного</w:t>
            </w:r>
            <w:r w:rsidRPr="0092460E">
              <w:rPr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правового</w:t>
            </w:r>
            <w:r w:rsidRPr="0092460E">
              <w:rPr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акта</w:t>
            </w:r>
            <w:r w:rsidRPr="0092460E">
              <w:rPr>
                <w:spacing w:val="-43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и</w:t>
            </w:r>
            <w:r w:rsidRPr="0092460E">
              <w:rPr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отчета на официальном</w:t>
            </w:r>
            <w:r w:rsidRPr="0092460E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92460E">
              <w:rPr>
                <w:w w:val="105"/>
                <w:sz w:val="24"/>
                <w:szCs w:val="24"/>
                <w:lang w:val="ru-RU"/>
              </w:rPr>
              <w:t>сайте</w:t>
            </w:r>
            <w:r w:rsidR="00172534" w:rsidRPr="0092460E">
              <w:rPr>
                <w:w w:val="105"/>
                <w:sz w:val="24"/>
                <w:szCs w:val="24"/>
                <w:lang w:val="ru-RU"/>
              </w:rPr>
              <w:t>:</w:t>
            </w:r>
          </w:p>
          <w:p w14:paraId="41154F0A" w14:textId="77777777" w:rsidR="00002392" w:rsidRPr="0092460E" w:rsidRDefault="0020497E" w:rsidP="003539F9">
            <w:pPr>
              <w:pStyle w:val="TableParagraph"/>
              <w:spacing w:line="240" w:lineRule="exact"/>
              <w:ind w:left="118"/>
              <w:jc w:val="both"/>
              <w:rPr>
                <w:w w:val="93"/>
                <w:sz w:val="24"/>
                <w:szCs w:val="24"/>
                <w:lang w:val="ru-RU"/>
              </w:rPr>
            </w:pPr>
            <w:hyperlink r:id="rId11" w:history="1">
              <w:r w:rsidR="00172534" w:rsidRPr="0092460E">
                <w:rPr>
                  <w:rStyle w:val="a5"/>
                  <w:color w:val="auto"/>
                  <w:w w:val="93"/>
                  <w:sz w:val="24"/>
                  <w:szCs w:val="24"/>
                </w:rPr>
                <w:t>h</w:t>
              </w:r>
              <w:r w:rsidR="00172534" w:rsidRPr="0092460E">
                <w:rPr>
                  <w:rStyle w:val="a5"/>
                  <w:color w:val="auto"/>
                  <w:spacing w:val="5"/>
                  <w:w w:val="93"/>
                  <w:sz w:val="24"/>
                  <w:szCs w:val="24"/>
                </w:rPr>
                <w:t>t</w:t>
              </w:r>
              <w:r w:rsidR="00172534" w:rsidRPr="0092460E">
                <w:rPr>
                  <w:rStyle w:val="a5"/>
                  <w:color w:val="auto"/>
                  <w:spacing w:val="-1"/>
                  <w:w w:val="110"/>
                  <w:sz w:val="24"/>
                  <w:szCs w:val="24"/>
                </w:rPr>
                <w:t>tp</w:t>
              </w:r>
              <w:r w:rsidR="00172534" w:rsidRPr="0092460E">
                <w:rPr>
                  <w:rStyle w:val="a5"/>
                  <w:color w:val="auto"/>
                  <w:spacing w:val="-14"/>
                  <w:w w:val="110"/>
                  <w:sz w:val="24"/>
                  <w:szCs w:val="24"/>
                  <w:lang w:val="ru-RU"/>
                </w:rPr>
                <w:t>:</w:t>
              </w:r>
              <w:r w:rsidR="00172534" w:rsidRPr="0092460E">
                <w:rPr>
                  <w:rStyle w:val="a5"/>
                  <w:color w:val="auto"/>
                  <w:spacing w:val="-1"/>
                  <w:w w:val="110"/>
                  <w:sz w:val="24"/>
                  <w:szCs w:val="24"/>
                  <w:lang w:val="ru-RU"/>
                </w:rPr>
                <w:t>/</w:t>
              </w:r>
              <w:r w:rsidR="00172534" w:rsidRPr="0092460E">
                <w:rPr>
                  <w:rStyle w:val="a5"/>
                  <w:color w:val="auto"/>
                  <w:spacing w:val="-4"/>
                  <w:w w:val="110"/>
                  <w:sz w:val="24"/>
                  <w:szCs w:val="24"/>
                  <w:lang w:val="ru-RU"/>
                </w:rPr>
                <w:t>/</w:t>
              </w:r>
              <w:r w:rsidR="00172534" w:rsidRPr="0092460E">
                <w:rPr>
                  <w:rStyle w:val="a5"/>
                  <w:color w:val="auto"/>
                  <w:w w:val="110"/>
                  <w:sz w:val="24"/>
                  <w:szCs w:val="24"/>
                </w:rPr>
                <w:t>regulation</w:t>
              </w:r>
              <w:r w:rsidR="00172534" w:rsidRPr="0092460E">
                <w:rPr>
                  <w:rStyle w:val="a5"/>
                  <w:color w:val="auto"/>
                  <w:w w:val="110"/>
                  <w:sz w:val="24"/>
                  <w:szCs w:val="24"/>
                  <w:lang w:val="ru-RU"/>
                </w:rPr>
                <w:t>.</w:t>
              </w:r>
              <w:r w:rsidR="00172534" w:rsidRPr="0092460E">
                <w:rPr>
                  <w:rStyle w:val="a5"/>
                  <w:color w:val="auto"/>
                  <w:w w:val="110"/>
                  <w:sz w:val="24"/>
                  <w:szCs w:val="24"/>
                </w:rPr>
                <w:t>novre</w:t>
              </w:r>
              <w:r w:rsidR="00172534" w:rsidRPr="0092460E">
                <w:rPr>
                  <w:rStyle w:val="a5"/>
                  <w:color w:val="auto"/>
                  <w:spacing w:val="-124"/>
                  <w:w w:val="110"/>
                  <w:sz w:val="24"/>
                  <w:szCs w:val="24"/>
                </w:rPr>
                <w:t>g</w:t>
              </w:r>
              <w:r w:rsidR="00172534" w:rsidRPr="0092460E">
                <w:rPr>
                  <w:rStyle w:val="a5"/>
                  <w:color w:val="auto"/>
                  <w:spacing w:val="1"/>
                  <w:w w:val="109"/>
                  <w:sz w:val="24"/>
                  <w:szCs w:val="24"/>
                  <w:lang w:val="ru-RU"/>
                </w:rPr>
                <w:t>..</w:t>
              </w:r>
              <w:proofErr w:type="spellStart"/>
              <w:r w:rsidR="00172534" w:rsidRPr="0092460E">
                <w:rPr>
                  <w:rStyle w:val="a5"/>
                  <w:color w:val="auto"/>
                  <w:w w:val="106"/>
                  <w:sz w:val="24"/>
                  <w:szCs w:val="24"/>
                </w:rPr>
                <w:t>ru</w:t>
              </w:r>
              <w:proofErr w:type="spellEnd"/>
            </w:hyperlink>
            <w:r w:rsidR="00172534" w:rsidRPr="0092460E">
              <w:rPr>
                <w:w w:val="93"/>
                <w:sz w:val="24"/>
                <w:szCs w:val="24"/>
                <w:lang w:val="ru-RU"/>
              </w:rPr>
              <w:t>;</w:t>
            </w:r>
          </w:p>
          <w:p w14:paraId="46E5BD37" w14:textId="3B5EFD4B" w:rsidR="00172534" w:rsidRPr="009731E1" w:rsidRDefault="0020497E" w:rsidP="003539F9">
            <w:pPr>
              <w:pStyle w:val="TableParagraph"/>
              <w:spacing w:line="240" w:lineRule="exact"/>
              <w:ind w:left="118"/>
              <w:jc w:val="both"/>
              <w:rPr>
                <w:sz w:val="24"/>
                <w:szCs w:val="24"/>
                <w:lang w:val="ru-RU"/>
              </w:rPr>
            </w:pPr>
            <w:hyperlink r:id="rId12" w:history="1">
              <w:r w:rsidR="009731E1" w:rsidRPr="00457701">
                <w:rPr>
                  <w:rStyle w:val="a5"/>
                  <w:sz w:val="24"/>
                  <w:szCs w:val="24"/>
                </w:rPr>
                <w:t>https</w:t>
              </w:r>
              <w:r w:rsidR="009731E1" w:rsidRPr="00457701">
                <w:rPr>
                  <w:rStyle w:val="a5"/>
                  <w:sz w:val="24"/>
                  <w:szCs w:val="24"/>
                  <w:lang w:val="ru-RU"/>
                </w:rPr>
                <w:t>://</w:t>
              </w:r>
              <w:r w:rsidR="009731E1" w:rsidRPr="00457701">
                <w:rPr>
                  <w:rStyle w:val="a5"/>
                  <w:sz w:val="24"/>
                  <w:szCs w:val="24"/>
                </w:rPr>
                <w:t>www</w:t>
              </w:r>
              <w:r w:rsidR="009731E1" w:rsidRPr="00457701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9731E1" w:rsidRPr="00457701">
                <w:rPr>
                  <w:rStyle w:val="a5"/>
                  <w:sz w:val="24"/>
                  <w:szCs w:val="24"/>
                </w:rPr>
                <w:t>boradmin</w:t>
              </w:r>
              <w:proofErr w:type="spellEnd"/>
              <w:r w:rsidR="009731E1" w:rsidRPr="00457701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9731E1" w:rsidRPr="00457701">
                <w:rPr>
                  <w:rStyle w:val="a5"/>
                  <w:sz w:val="24"/>
                  <w:szCs w:val="24"/>
                </w:rPr>
                <w:t>ru</w:t>
              </w:r>
              <w:proofErr w:type="spellEnd"/>
              <w:r w:rsidR="009731E1" w:rsidRPr="00457701">
                <w:rPr>
                  <w:rStyle w:val="a5"/>
                  <w:sz w:val="24"/>
                  <w:szCs w:val="24"/>
                  <w:lang w:val="ru-RU"/>
                </w:rPr>
                <w:t>/</w:t>
              </w:r>
              <w:proofErr w:type="spellStart"/>
              <w:r w:rsidR="009731E1" w:rsidRPr="00457701">
                <w:rPr>
                  <w:rStyle w:val="a5"/>
                  <w:sz w:val="24"/>
                  <w:szCs w:val="24"/>
                </w:rPr>
                <w:t>protcedura</w:t>
              </w:r>
              <w:proofErr w:type="spellEnd"/>
              <w:r w:rsidR="009731E1" w:rsidRPr="00457701">
                <w:rPr>
                  <w:rStyle w:val="a5"/>
                  <w:sz w:val="24"/>
                  <w:szCs w:val="24"/>
                  <w:lang w:val="ru-RU"/>
                </w:rPr>
                <w:t>-</w:t>
              </w:r>
              <w:proofErr w:type="spellStart"/>
              <w:r w:rsidR="009731E1" w:rsidRPr="00457701">
                <w:rPr>
                  <w:rStyle w:val="a5"/>
                  <w:sz w:val="24"/>
                  <w:szCs w:val="24"/>
                </w:rPr>
                <w:t>ofv</w:t>
              </w:r>
              <w:proofErr w:type="spellEnd"/>
              <w:r w:rsidR="009731E1" w:rsidRPr="00457701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="009731E1" w:rsidRPr="00457701">
                <w:rPr>
                  <w:rStyle w:val="a5"/>
                  <w:sz w:val="24"/>
                  <w:szCs w:val="24"/>
                </w:rPr>
                <w:t>html</w:t>
              </w:r>
            </w:hyperlink>
            <w:r w:rsidR="009731E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92460E" w:rsidRPr="008D5754" w14:paraId="6453984A" w14:textId="77777777" w:rsidTr="001B3046">
        <w:trPr>
          <w:trHeight w:val="1549"/>
        </w:trPr>
        <w:tc>
          <w:tcPr>
            <w:tcW w:w="709" w:type="dxa"/>
          </w:tcPr>
          <w:p w14:paraId="5D77A678" w14:textId="7802F634" w:rsidR="00002392" w:rsidRPr="0092460E" w:rsidRDefault="00002392" w:rsidP="003539F9">
            <w:pPr>
              <w:pStyle w:val="TableParagraph"/>
              <w:spacing w:line="240" w:lineRule="exact"/>
              <w:ind w:left="89" w:right="89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1</w:t>
            </w:r>
            <w:r w:rsidR="009014FB" w:rsidRPr="0092460E">
              <w:rPr>
                <w:w w:val="105"/>
                <w:sz w:val="24"/>
                <w:szCs w:val="24"/>
              </w:rPr>
              <w:t>0</w:t>
            </w:r>
            <w:r w:rsidRPr="0092460E">
              <w:rPr>
                <w:w w:val="105"/>
                <w:sz w:val="24"/>
                <w:szCs w:val="24"/>
              </w:rPr>
              <w:t>.3.</w:t>
            </w:r>
          </w:p>
        </w:tc>
        <w:tc>
          <w:tcPr>
            <w:tcW w:w="9497" w:type="dxa"/>
          </w:tcPr>
          <w:p w14:paraId="523A26E1" w14:textId="77777777" w:rsidR="00002392" w:rsidRPr="0092460E" w:rsidRDefault="00002392" w:rsidP="003539F9">
            <w:pPr>
              <w:pStyle w:val="TableParagraph"/>
              <w:spacing w:line="240" w:lineRule="exact"/>
              <w:ind w:left="123" w:right="78" w:hanging="9"/>
              <w:jc w:val="both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Описание иных форм проведения публичного обсуждения с указанием способа предоставления мнений</w:t>
            </w:r>
          </w:p>
          <w:p w14:paraId="3D1B58FF" w14:textId="16EE4AD1" w:rsidR="00002392" w:rsidRPr="0092460E" w:rsidRDefault="00002392" w:rsidP="003539F9">
            <w:pPr>
              <w:pStyle w:val="TableParagraph"/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Способ</w:t>
            </w:r>
            <w:r w:rsidR="001B3046" w:rsidRPr="0092460E">
              <w:rPr>
                <w:w w:val="105"/>
                <w:sz w:val="24"/>
                <w:szCs w:val="24"/>
                <w:lang w:val="ru-RU"/>
              </w:rPr>
              <w:t>ы</w:t>
            </w:r>
            <w:r w:rsidRPr="0092460E">
              <w:rPr>
                <w:w w:val="105"/>
                <w:sz w:val="24"/>
                <w:szCs w:val="24"/>
                <w:lang w:val="ru-RU"/>
              </w:rPr>
              <w:t xml:space="preserve"> представления мнений:</w:t>
            </w:r>
          </w:p>
          <w:p w14:paraId="401F103D" w14:textId="77777777" w:rsidR="00D372D2" w:rsidRPr="0092460E" w:rsidRDefault="00D372D2" w:rsidP="003539F9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 xml:space="preserve">- по электронной почте на адрес: </w:t>
            </w:r>
            <w:hyperlink r:id="rId13" w:history="1">
              <w:r w:rsidRPr="0092460E">
                <w:rPr>
                  <w:rStyle w:val="a5"/>
                  <w:color w:val="auto"/>
                  <w:sz w:val="24"/>
                  <w:szCs w:val="24"/>
                </w:rPr>
                <w:t>invest</w:t>
              </w:r>
              <w:r w:rsidRPr="0092460E">
                <w:rPr>
                  <w:rStyle w:val="a5"/>
                  <w:color w:val="auto"/>
                  <w:sz w:val="24"/>
                  <w:szCs w:val="24"/>
                  <w:lang w:val="ru-RU"/>
                </w:rPr>
                <w:t>@</w:t>
              </w:r>
              <w:proofErr w:type="spellStart"/>
              <w:r w:rsidRPr="0092460E">
                <w:rPr>
                  <w:rStyle w:val="a5"/>
                  <w:color w:val="auto"/>
                  <w:sz w:val="24"/>
                  <w:szCs w:val="24"/>
                </w:rPr>
                <w:t>boradmin</w:t>
              </w:r>
              <w:proofErr w:type="spellEnd"/>
              <w:r w:rsidRPr="0092460E">
                <w:rPr>
                  <w:rStyle w:val="a5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Pr="0092460E">
                <w:rPr>
                  <w:rStyle w:val="a5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  <w:r w:rsidRPr="0092460E">
              <w:rPr>
                <w:sz w:val="24"/>
                <w:szCs w:val="24"/>
                <w:lang w:val="ru-RU"/>
              </w:rPr>
              <w:t>;</w:t>
            </w:r>
          </w:p>
          <w:p w14:paraId="5D320E18" w14:textId="34D15911" w:rsidR="00002392" w:rsidRPr="0092460E" w:rsidRDefault="00D372D2" w:rsidP="003539F9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92460E">
              <w:rPr>
                <w:sz w:val="24"/>
                <w:szCs w:val="24"/>
                <w:lang w:val="ru-RU"/>
              </w:rPr>
              <w:t xml:space="preserve">- по адресу: 174411, Новгородская область, </w:t>
            </w:r>
            <w:proofErr w:type="spellStart"/>
            <w:r w:rsidRPr="0092460E">
              <w:rPr>
                <w:sz w:val="24"/>
                <w:szCs w:val="24"/>
                <w:lang w:val="ru-RU"/>
              </w:rPr>
              <w:t>г.Боровичи</w:t>
            </w:r>
            <w:proofErr w:type="spellEnd"/>
            <w:r w:rsidRPr="0092460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2460E">
              <w:rPr>
                <w:sz w:val="24"/>
                <w:szCs w:val="24"/>
                <w:lang w:val="ru-RU"/>
              </w:rPr>
              <w:t>ул.Коммунарная</w:t>
            </w:r>
            <w:proofErr w:type="spellEnd"/>
            <w:r w:rsidRPr="0092460E">
              <w:rPr>
                <w:sz w:val="24"/>
                <w:szCs w:val="24"/>
                <w:lang w:val="ru-RU"/>
              </w:rPr>
              <w:t>, д.48, комитет экономики Администрации Боровичского муниципального района (каб.51)</w:t>
            </w:r>
          </w:p>
        </w:tc>
      </w:tr>
      <w:tr w:rsidR="0092460E" w:rsidRPr="008D5754" w14:paraId="55CBDFCD" w14:textId="77777777" w:rsidTr="001B3046">
        <w:trPr>
          <w:trHeight w:val="848"/>
        </w:trPr>
        <w:tc>
          <w:tcPr>
            <w:tcW w:w="709" w:type="dxa"/>
          </w:tcPr>
          <w:p w14:paraId="76064C76" w14:textId="0A5B2727" w:rsidR="00002392" w:rsidRPr="0092460E" w:rsidRDefault="00002392" w:rsidP="003539F9">
            <w:pPr>
              <w:pStyle w:val="TableParagraph"/>
              <w:spacing w:line="240" w:lineRule="exact"/>
              <w:ind w:left="80" w:right="89"/>
              <w:jc w:val="center"/>
              <w:rPr>
                <w:sz w:val="24"/>
                <w:szCs w:val="24"/>
              </w:rPr>
            </w:pPr>
            <w:r w:rsidRPr="0092460E">
              <w:rPr>
                <w:sz w:val="24"/>
                <w:szCs w:val="24"/>
              </w:rPr>
              <w:t>1</w:t>
            </w:r>
            <w:r w:rsidR="00EF57DD" w:rsidRPr="0092460E">
              <w:rPr>
                <w:sz w:val="24"/>
                <w:szCs w:val="24"/>
              </w:rPr>
              <w:t>0</w:t>
            </w:r>
            <w:r w:rsidRPr="0092460E">
              <w:rPr>
                <w:sz w:val="24"/>
                <w:szCs w:val="24"/>
              </w:rPr>
              <w:t>.4.</w:t>
            </w:r>
          </w:p>
        </w:tc>
        <w:tc>
          <w:tcPr>
            <w:tcW w:w="9497" w:type="dxa"/>
          </w:tcPr>
          <w:p w14:paraId="6AB03530" w14:textId="77777777" w:rsidR="00002392" w:rsidRPr="00921B6F" w:rsidRDefault="00002392" w:rsidP="003539F9">
            <w:pPr>
              <w:pStyle w:val="TableParagraph"/>
              <w:spacing w:line="240" w:lineRule="exact"/>
              <w:ind w:left="104"/>
              <w:rPr>
                <w:sz w:val="24"/>
                <w:szCs w:val="24"/>
                <w:lang w:val="ru-RU"/>
              </w:rPr>
            </w:pPr>
            <w:r w:rsidRPr="00921B6F">
              <w:rPr>
                <w:w w:val="105"/>
                <w:sz w:val="24"/>
                <w:szCs w:val="24"/>
                <w:lang w:val="ru-RU"/>
              </w:rPr>
              <w:t>Сроки проведения</w:t>
            </w:r>
          </w:p>
          <w:p w14:paraId="4B043D8E" w14:textId="77777777" w:rsidR="00F55C38" w:rsidRPr="00921B6F" w:rsidRDefault="00F55C38" w:rsidP="00F55C38">
            <w:pPr>
              <w:pStyle w:val="TableParagraph"/>
              <w:spacing w:line="240" w:lineRule="exact"/>
              <w:ind w:left="137" w:right="2430" w:hanging="14"/>
              <w:rPr>
                <w:sz w:val="24"/>
                <w:szCs w:val="24"/>
                <w:lang w:val="ru-RU"/>
              </w:rPr>
            </w:pPr>
            <w:r w:rsidRPr="00921B6F">
              <w:rPr>
                <w:w w:val="105"/>
                <w:sz w:val="24"/>
                <w:szCs w:val="24"/>
                <w:lang w:val="ru-RU"/>
              </w:rPr>
              <w:t>начало «</w:t>
            </w:r>
            <w:r>
              <w:rPr>
                <w:w w:val="105"/>
                <w:sz w:val="24"/>
                <w:szCs w:val="24"/>
                <w:lang w:val="ru-RU"/>
              </w:rPr>
              <w:t>01</w:t>
            </w:r>
            <w:r w:rsidRPr="00921B6F">
              <w:rPr>
                <w:w w:val="105"/>
                <w:sz w:val="24"/>
                <w:szCs w:val="24"/>
                <w:lang w:val="ru-RU"/>
              </w:rPr>
              <w:t xml:space="preserve">» </w:t>
            </w:r>
            <w:r>
              <w:rPr>
                <w:w w:val="105"/>
                <w:sz w:val="24"/>
                <w:szCs w:val="24"/>
                <w:lang w:val="ru-RU"/>
              </w:rPr>
              <w:t>декабря</w:t>
            </w:r>
            <w:r w:rsidRPr="00921B6F">
              <w:rPr>
                <w:w w:val="105"/>
                <w:sz w:val="24"/>
                <w:szCs w:val="24"/>
                <w:lang w:val="ru-RU"/>
              </w:rPr>
              <w:t xml:space="preserve"> 2021 года</w:t>
            </w:r>
          </w:p>
          <w:p w14:paraId="04F5690E" w14:textId="7CBA3DAF" w:rsidR="00002392" w:rsidRPr="0092460E" w:rsidRDefault="00F55C38" w:rsidP="00F55C38">
            <w:pPr>
              <w:pStyle w:val="TableParagraph"/>
              <w:spacing w:line="240" w:lineRule="exact"/>
              <w:ind w:right="4643"/>
              <w:rPr>
                <w:sz w:val="24"/>
                <w:szCs w:val="24"/>
                <w:lang w:val="ru-RU"/>
              </w:rPr>
            </w:pPr>
            <w:r w:rsidRPr="00400A3B">
              <w:rPr>
                <w:w w:val="105"/>
                <w:sz w:val="24"/>
                <w:szCs w:val="24"/>
                <w:lang w:val="ru-RU"/>
              </w:rPr>
              <w:t>окончание «</w:t>
            </w:r>
            <w:r>
              <w:rPr>
                <w:w w:val="105"/>
                <w:sz w:val="24"/>
                <w:szCs w:val="24"/>
                <w:lang w:val="ru-RU"/>
              </w:rPr>
              <w:t>09</w:t>
            </w:r>
            <w:r w:rsidRPr="00400A3B">
              <w:rPr>
                <w:w w:val="105"/>
                <w:sz w:val="24"/>
                <w:szCs w:val="24"/>
                <w:lang w:val="ru-RU"/>
              </w:rPr>
              <w:t xml:space="preserve">» </w:t>
            </w:r>
            <w:r>
              <w:rPr>
                <w:w w:val="105"/>
                <w:sz w:val="24"/>
                <w:szCs w:val="24"/>
                <w:lang w:val="ru-RU"/>
              </w:rPr>
              <w:t>января</w:t>
            </w:r>
            <w:r w:rsidRPr="00400A3B">
              <w:rPr>
                <w:w w:val="105"/>
                <w:sz w:val="24"/>
                <w:szCs w:val="24"/>
                <w:lang w:val="ru-RU"/>
              </w:rPr>
              <w:t xml:space="preserve"> 20</w:t>
            </w:r>
            <w:r w:rsidRPr="00921B6F">
              <w:rPr>
                <w:w w:val="105"/>
                <w:sz w:val="24"/>
                <w:szCs w:val="24"/>
                <w:lang w:val="ru-RU"/>
              </w:rPr>
              <w:t>2</w:t>
            </w:r>
            <w:r>
              <w:rPr>
                <w:w w:val="105"/>
                <w:sz w:val="24"/>
                <w:szCs w:val="24"/>
                <w:lang w:val="ru-RU"/>
              </w:rPr>
              <w:t>2</w:t>
            </w:r>
            <w:r w:rsidRPr="00400A3B">
              <w:rPr>
                <w:w w:val="105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92460E" w:rsidRPr="0092460E" w14:paraId="111E12D0" w14:textId="77777777" w:rsidTr="001B3046">
        <w:trPr>
          <w:trHeight w:val="705"/>
        </w:trPr>
        <w:tc>
          <w:tcPr>
            <w:tcW w:w="709" w:type="dxa"/>
          </w:tcPr>
          <w:p w14:paraId="0955B1A3" w14:textId="23D874D5" w:rsidR="00002392" w:rsidRPr="0092460E" w:rsidRDefault="00002392" w:rsidP="003539F9">
            <w:pPr>
              <w:pStyle w:val="TableParagraph"/>
              <w:spacing w:line="240" w:lineRule="exact"/>
              <w:ind w:left="69" w:right="89"/>
              <w:jc w:val="center"/>
              <w:rPr>
                <w:sz w:val="24"/>
                <w:szCs w:val="24"/>
              </w:rPr>
            </w:pPr>
            <w:r w:rsidRPr="0092460E">
              <w:rPr>
                <w:sz w:val="24"/>
                <w:szCs w:val="24"/>
              </w:rPr>
              <w:t>1</w:t>
            </w:r>
            <w:r w:rsidR="00EF57DD" w:rsidRPr="0092460E">
              <w:rPr>
                <w:sz w:val="24"/>
                <w:szCs w:val="24"/>
                <w:lang w:val="ru-RU"/>
              </w:rPr>
              <w:t>0</w:t>
            </w:r>
            <w:r w:rsidRPr="0092460E">
              <w:rPr>
                <w:sz w:val="24"/>
                <w:szCs w:val="24"/>
              </w:rPr>
              <w:t>.5.</w:t>
            </w:r>
          </w:p>
        </w:tc>
        <w:tc>
          <w:tcPr>
            <w:tcW w:w="9497" w:type="dxa"/>
          </w:tcPr>
          <w:p w14:paraId="378C7EDA" w14:textId="4206C328" w:rsidR="00002392" w:rsidRPr="0092460E" w:rsidRDefault="00002392" w:rsidP="003539F9">
            <w:pPr>
              <w:pStyle w:val="TableParagraph"/>
              <w:spacing w:line="240" w:lineRule="exact"/>
              <w:ind w:left="99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>Иные сведения о проведении публичного обсуждения нормативного правового акта и отчета</w:t>
            </w:r>
            <w:r w:rsidR="00EF57DD" w:rsidRPr="0092460E">
              <w:rPr>
                <w:w w:val="105"/>
                <w:sz w:val="24"/>
                <w:szCs w:val="24"/>
                <w:lang w:val="ru-RU"/>
              </w:rPr>
              <w:t>:</w:t>
            </w:r>
          </w:p>
          <w:p w14:paraId="23EB335C" w14:textId="0C7DE164" w:rsidR="00002392" w:rsidRPr="0092460E" w:rsidRDefault="00EF57DD" w:rsidP="003539F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002392" w:rsidRPr="0092460E">
              <w:rPr>
                <w:w w:val="105"/>
                <w:sz w:val="24"/>
                <w:szCs w:val="24"/>
              </w:rPr>
              <w:t>Отсутствуют</w:t>
            </w:r>
            <w:proofErr w:type="spellEnd"/>
          </w:p>
        </w:tc>
      </w:tr>
    </w:tbl>
    <w:p w14:paraId="66495D0B" w14:textId="77777777" w:rsidR="0092460E" w:rsidRDefault="0092460E" w:rsidP="0092460E">
      <w:pPr>
        <w:spacing w:line="240" w:lineRule="exact"/>
        <w:ind w:right="490"/>
        <w:jc w:val="both"/>
        <w:rPr>
          <w:w w:val="105"/>
          <w:sz w:val="24"/>
          <w:szCs w:val="24"/>
          <w:lang w:val="ru-RU"/>
        </w:rPr>
      </w:pPr>
    </w:p>
    <w:p w14:paraId="752EAD26" w14:textId="77777777" w:rsidR="0092460E" w:rsidRDefault="0092460E" w:rsidP="0092460E">
      <w:pPr>
        <w:spacing w:line="240" w:lineRule="exact"/>
        <w:ind w:right="490"/>
        <w:jc w:val="both"/>
        <w:rPr>
          <w:w w:val="105"/>
          <w:sz w:val="24"/>
          <w:szCs w:val="24"/>
          <w:lang w:val="ru-RU"/>
        </w:rPr>
      </w:pPr>
    </w:p>
    <w:p w14:paraId="0E9CBAB4" w14:textId="72729E4E" w:rsidR="00002392" w:rsidRPr="0092460E" w:rsidRDefault="00002392" w:rsidP="0092460E">
      <w:pPr>
        <w:pStyle w:val="a4"/>
        <w:numPr>
          <w:ilvl w:val="0"/>
          <w:numId w:val="13"/>
        </w:numPr>
        <w:spacing w:line="240" w:lineRule="exact"/>
        <w:ind w:left="1276" w:right="490" w:firstLine="567"/>
        <w:jc w:val="both"/>
        <w:rPr>
          <w:sz w:val="24"/>
          <w:szCs w:val="24"/>
          <w:lang w:val="ru-RU"/>
        </w:rPr>
      </w:pPr>
      <w:r w:rsidRPr="0092460E">
        <w:rPr>
          <w:w w:val="105"/>
          <w:sz w:val="24"/>
          <w:szCs w:val="24"/>
          <w:lang w:val="ru-RU"/>
        </w:rPr>
        <w:t xml:space="preserve">Подготовленные на основе полученных выводов предложения об </w:t>
      </w:r>
      <w:r w:rsidRPr="0092460E">
        <w:rPr>
          <w:sz w:val="24"/>
          <w:szCs w:val="24"/>
          <w:lang w:val="ru-RU"/>
        </w:rPr>
        <w:t>отмене</w:t>
      </w:r>
      <w:r w:rsidRPr="0092460E">
        <w:rPr>
          <w:spacing w:val="-47"/>
          <w:sz w:val="24"/>
          <w:szCs w:val="24"/>
          <w:lang w:val="ru-RU"/>
        </w:rPr>
        <w:t xml:space="preserve"> </w:t>
      </w:r>
      <w:r w:rsidRPr="0092460E">
        <w:rPr>
          <w:sz w:val="24"/>
          <w:szCs w:val="24"/>
          <w:lang w:val="ru-RU"/>
        </w:rPr>
        <w:t>или</w:t>
      </w:r>
      <w:r w:rsidRPr="0092460E">
        <w:rPr>
          <w:spacing w:val="-45"/>
          <w:sz w:val="24"/>
          <w:szCs w:val="24"/>
          <w:lang w:val="ru-RU"/>
        </w:rPr>
        <w:t xml:space="preserve"> </w:t>
      </w:r>
      <w:r w:rsidRPr="0092460E">
        <w:rPr>
          <w:sz w:val="24"/>
          <w:szCs w:val="24"/>
          <w:lang w:val="ru-RU"/>
        </w:rPr>
        <w:t>изменении</w:t>
      </w:r>
      <w:r w:rsidRPr="0092460E">
        <w:rPr>
          <w:spacing w:val="-37"/>
          <w:sz w:val="24"/>
          <w:szCs w:val="24"/>
          <w:lang w:val="ru-RU"/>
        </w:rPr>
        <w:t xml:space="preserve"> </w:t>
      </w:r>
      <w:r w:rsidRPr="0092460E">
        <w:rPr>
          <w:sz w:val="24"/>
          <w:szCs w:val="24"/>
          <w:lang w:val="ru-RU"/>
        </w:rPr>
        <w:t>нормативного</w:t>
      </w:r>
      <w:r w:rsidRPr="0092460E">
        <w:rPr>
          <w:spacing w:val="-32"/>
          <w:sz w:val="24"/>
          <w:szCs w:val="24"/>
          <w:lang w:val="ru-RU"/>
        </w:rPr>
        <w:t xml:space="preserve"> </w:t>
      </w:r>
      <w:r w:rsidRPr="0092460E">
        <w:rPr>
          <w:sz w:val="24"/>
          <w:szCs w:val="24"/>
          <w:lang w:val="ru-RU"/>
        </w:rPr>
        <w:t>правового</w:t>
      </w:r>
      <w:r w:rsidRPr="0092460E">
        <w:rPr>
          <w:spacing w:val="-39"/>
          <w:sz w:val="24"/>
          <w:szCs w:val="24"/>
          <w:lang w:val="ru-RU"/>
        </w:rPr>
        <w:t xml:space="preserve"> </w:t>
      </w:r>
      <w:r w:rsidRPr="0092460E">
        <w:rPr>
          <w:sz w:val="24"/>
          <w:szCs w:val="24"/>
          <w:lang w:val="ru-RU"/>
        </w:rPr>
        <w:t>акта</w:t>
      </w:r>
      <w:r w:rsidRPr="0092460E">
        <w:rPr>
          <w:spacing w:val="-44"/>
          <w:sz w:val="24"/>
          <w:szCs w:val="24"/>
          <w:lang w:val="ru-RU"/>
        </w:rPr>
        <w:t xml:space="preserve"> </w:t>
      </w:r>
      <w:r w:rsidRPr="0092460E">
        <w:rPr>
          <w:sz w:val="24"/>
          <w:szCs w:val="24"/>
          <w:lang w:val="ru-RU"/>
        </w:rPr>
        <w:t>или</w:t>
      </w:r>
      <w:r w:rsidRPr="0092460E">
        <w:rPr>
          <w:spacing w:val="-47"/>
          <w:sz w:val="24"/>
          <w:szCs w:val="24"/>
          <w:lang w:val="ru-RU"/>
        </w:rPr>
        <w:t xml:space="preserve"> </w:t>
      </w:r>
      <w:r w:rsidRPr="0092460E">
        <w:rPr>
          <w:sz w:val="24"/>
          <w:szCs w:val="24"/>
          <w:lang w:val="ru-RU"/>
        </w:rPr>
        <w:t>его</w:t>
      </w:r>
      <w:r w:rsidRPr="0092460E">
        <w:rPr>
          <w:spacing w:val="-44"/>
          <w:sz w:val="24"/>
          <w:szCs w:val="24"/>
          <w:lang w:val="ru-RU"/>
        </w:rPr>
        <w:t xml:space="preserve"> </w:t>
      </w:r>
      <w:r w:rsidRPr="0092460E">
        <w:rPr>
          <w:sz w:val="24"/>
          <w:szCs w:val="24"/>
          <w:lang w:val="ru-RU"/>
        </w:rPr>
        <w:t xml:space="preserve">отдельных </w:t>
      </w:r>
      <w:r w:rsidRPr="0092460E">
        <w:rPr>
          <w:spacing w:val="-11"/>
          <w:w w:val="105"/>
          <w:sz w:val="24"/>
          <w:szCs w:val="24"/>
          <w:lang w:val="ru-RU"/>
        </w:rPr>
        <w:t>положений,</w:t>
      </w:r>
      <w:r w:rsidRPr="0092460E">
        <w:rPr>
          <w:spacing w:val="-40"/>
          <w:w w:val="105"/>
          <w:sz w:val="24"/>
          <w:szCs w:val="24"/>
          <w:lang w:val="ru-RU"/>
        </w:rPr>
        <w:t xml:space="preserve"> </w:t>
      </w:r>
      <w:r w:rsidRPr="0092460E">
        <w:rPr>
          <w:w w:val="105"/>
          <w:sz w:val="24"/>
          <w:szCs w:val="24"/>
          <w:lang w:val="ru-RU"/>
        </w:rPr>
        <w:t>а</w:t>
      </w:r>
      <w:r w:rsidRPr="0092460E">
        <w:rPr>
          <w:spacing w:val="-38"/>
          <w:w w:val="105"/>
          <w:sz w:val="24"/>
          <w:szCs w:val="24"/>
          <w:lang w:val="ru-RU"/>
        </w:rPr>
        <w:t xml:space="preserve"> </w:t>
      </w:r>
      <w:r w:rsidRPr="0092460E">
        <w:rPr>
          <w:w w:val="105"/>
          <w:sz w:val="24"/>
          <w:szCs w:val="24"/>
          <w:lang w:val="ru-RU"/>
        </w:rPr>
        <w:t>также</w:t>
      </w:r>
      <w:r w:rsidRPr="0092460E">
        <w:rPr>
          <w:spacing w:val="-40"/>
          <w:w w:val="105"/>
          <w:sz w:val="24"/>
          <w:szCs w:val="24"/>
          <w:lang w:val="ru-RU"/>
        </w:rPr>
        <w:t xml:space="preserve"> </w:t>
      </w:r>
      <w:r w:rsidRPr="0092460E">
        <w:rPr>
          <w:w w:val="105"/>
          <w:sz w:val="24"/>
          <w:szCs w:val="24"/>
          <w:lang w:val="ru-RU"/>
        </w:rPr>
        <w:t>о</w:t>
      </w:r>
      <w:r w:rsidRPr="0092460E">
        <w:rPr>
          <w:spacing w:val="-33"/>
          <w:w w:val="105"/>
          <w:sz w:val="24"/>
          <w:szCs w:val="24"/>
          <w:lang w:val="ru-RU"/>
        </w:rPr>
        <w:t xml:space="preserve"> </w:t>
      </w:r>
      <w:r w:rsidRPr="0092460E">
        <w:rPr>
          <w:w w:val="105"/>
          <w:sz w:val="24"/>
          <w:szCs w:val="24"/>
          <w:lang w:val="ru-RU"/>
        </w:rPr>
        <w:t>принятии</w:t>
      </w:r>
      <w:r w:rsidRPr="0092460E">
        <w:rPr>
          <w:spacing w:val="-36"/>
          <w:w w:val="105"/>
          <w:sz w:val="24"/>
          <w:szCs w:val="24"/>
          <w:lang w:val="ru-RU"/>
        </w:rPr>
        <w:t xml:space="preserve"> </w:t>
      </w:r>
      <w:r w:rsidRPr="0092460E">
        <w:rPr>
          <w:w w:val="105"/>
          <w:sz w:val="24"/>
          <w:szCs w:val="24"/>
          <w:lang w:val="ru-RU"/>
        </w:rPr>
        <w:t>иных</w:t>
      </w:r>
      <w:r w:rsidRPr="0092460E">
        <w:rPr>
          <w:spacing w:val="-38"/>
          <w:w w:val="105"/>
          <w:sz w:val="24"/>
          <w:szCs w:val="24"/>
          <w:lang w:val="ru-RU"/>
        </w:rPr>
        <w:t xml:space="preserve"> </w:t>
      </w:r>
      <w:r w:rsidRPr="0092460E">
        <w:rPr>
          <w:w w:val="105"/>
          <w:sz w:val="24"/>
          <w:szCs w:val="24"/>
          <w:lang w:val="ru-RU"/>
        </w:rPr>
        <w:t>мер,</w:t>
      </w:r>
      <w:r w:rsidRPr="0092460E">
        <w:rPr>
          <w:spacing w:val="-39"/>
          <w:w w:val="105"/>
          <w:sz w:val="24"/>
          <w:szCs w:val="24"/>
          <w:lang w:val="ru-RU"/>
        </w:rPr>
        <w:t xml:space="preserve"> </w:t>
      </w:r>
      <w:r w:rsidRPr="0092460E">
        <w:rPr>
          <w:w w:val="105"/>
          <w:sz w:val="24"/>
          <w:szCs w:val="24"/>
          <w:lang w:val="ru-RU"/>
        </w:rPr>
        <w:t>направленных</w:t>
      </w:r>
      <w:r w:rsidRPr="0092460E">
        <w:rPr>
          <w:spacing w:val="-30"/>
          <w:w w:val="105"/>
          <w:sz w:val="24"/>
          <w:szCs w:val="24"/>
          <w:lang w:val="ru-RU"/>
        </w:rPr>
        <w:t xml:space="preserve"> </w:t>
      </w:r>
      <w:r w:rsidRPr="0092460E">
        <w:rPr>
          <w:w w:val="105"/>
          <w:sz w:val="24"/>
          <w:szCs w:val="24"/>
          <w:lang w:val="ru-RU"/>
        </w:rPr>
        <w:t>на</w:t>
      </w:r>
      <w:r w:rsidRPr="0092460E">
        <w:rPr>
          <w:spacing w:val="-47"/>
          <w:w w:val="105"/>
          <w:sz w:val="24"/>
          <w:szCs w:val="24"/>
          <w:lang w:val="ru-RU"/>
        </w:rPr>
        <w:t xml:space="preserve"> </w:t>
      </w:r>
      <w:r w:rsidRPr="0092460E">
        <w:rPr>
          <w:w w:val="105"/>
          <w:sz w:val="24"/>
          <w:szCs w:val="24"/>
          <w:lang w:val="ru-RU"/>
        </w:rPr>
        <w:t>решение проблемы и преодоление связанных с ней</w:t>
      </w:r>
      <w:r w:rsidRPr="0092460E">
        <w:rPr>
          <w:spacing w:val="-50"/>
          <w:w w:val="105"/>
          <w:sz w:val="24"/>
          <w:szCs w:val="24"/>
          <w:lang w:val="ru-RU"/>
        </w:rPr>
        <w:t xml:space="preserve"> </w:t>
      </w:r>
      <w:r w:rsidRPr="0092460E">
        <w:rPr>
          <w:w w:val="105"/>
          <w:sz w:val="24"/>
          <w:szCs w:val="24"/>
          <w:lang w:val="ru-RU"/>
        </w:rPr>
        <w:t>негативных эффектов</w:t>
      </w:r>
    </w:p>
    <w:p w14:paraId="2C63FAB2" w14:textId="77777777" w:rsidR="00EF57DD" w:rsidRPr="0092460E" w:rsidRDefault="00EF57DD" w:rsidP="003539F9">
      <w:pPr>
        <w:spacing w:line="240" w:lineRule="exact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3"/>
        <w:gridCol w:w="4700"/>
      </w:tblGrid>
      <w:tr w:rsidR="0092460E" w:rsidRPr="0092460E" w14:paraId="65F43CAD" w14:textId="77777777" w:rsidTr="001B3046">
        <w:trPr>
          <w:trHeight w:val="422"/>
        </w:trPr>
        <w:tc>
          <w:tcPr>
            <w:tcW w:w="5393" w:type="dxa"/>
          </w:tcPr>
          <w:p w14:paraId="12955B94" w14:textId="2CFEA427" w:rsidR="00EF57DD" w:rsidRPr="0092460E" w:rsidRDefault="00EF57DD" w:rsidP="003539F9">
            <w:pPr>
              <w:pStyle w:val="TableParagraph"/>
              <w:spacing w:line="240" w:lineRule="exact"/>
              <w:ind w:left="2122" w:right="2044"/>
              <w:jc w:val="center"/>
              <w:rPr>
                <w:sz w:val="24"/>
                <w:szCs w:val="24"/>
              </w:rPr>
            </w:pPr>
            <w:r w:rsidRPr="0092460E">
              <w:rPr>
                <w:sz w:val="24"/>
                <w:szCs w:val="24"/>
              </w:rPr>
              <w:t>1</w:t>
            </w:r>
            <w:r w:rsidR="007632BA" w:rsidRPr="0092460E">
              <w:rPr>
                <w:sz w:val="24"/>
                <w:szCs w:val="24"/>
                <w:lang w:val="ru-RU"/>
              </w:rPr>
              <w:t>1</w:t>
            </w:r>
            <w:r w:rsidRPr="0092460E">
              <w:rPr>
                <w:sz w:val="24"/>
                <w:szCs w:val="24"/>
              </w:rPr>
              <w:t>.1.</w:t>
            </w:r>
          </w:p>
        </w:tc>
        <w:tc>
          <w:tcPr>
            <w:tcW w:w="4700" w:type="dxa"/>
          </w:tcPr>
          <w:p w14:paraId="06E6F93D" w14:textId="63F6670A" w:rsidR="00EF57DD" w:rsidRPr="0092460E" w:rsidRDefault="00EF57DD" w:rsidP="003539F9">
            <w:pPr>
              <w:pStyle w:val="TableParagraph"/>
              <w:spacing w:line="240" w:lineRule="exact"/>
              <w:ind w:left="2074" w:right="1998"/>
              <w:jc w:val="center"/>
              <w:rPr>
                <w:sz w:val="24"/>
                <w:szCs w:val="24"/>
              </w:rPr>
            </w:pPr>
            <w:r w:rsidRPr="0092460E">
              <w:rPr>
                <w:w w:val="105"/>
                <w:sz w:val="24"/>
                <w:szCs w:val="24"/>
              </w:rPr>
              <w:t>1</w:t>
            </w:r>
            <w:r w:rsidR="007632BA" w:rsidRPr="0092460E">
              <w:rPr>
                <w:w w:val="105"/>
                <w:sz w:val="24"/>
                <w:szCs w:val="24"/>
                <w:lang w:val="ru-RU"/>
              </w:rPr>
              <w:t>1</w:t>
            </w:r>
            <w:r w:rsidRPr="0092460E">
              <w:rPr>
                <w:w w:val="105"/>
                <w:sz w:val="24"/>
                <w:szCs w:val="24"/>
              </w:rPr>
              <w:t>.2.</w:t>
            </w:r>
          </w:p>
        </w:tc>
      </w:tr>
      <w:tr w:rsidR="0092460E" w:rsidRPr="0092460E" w14:paraId="3FAC5798" w14:textId="77777777" w:rsidTr="001B3046">
        <w:trPr>
          <w:trHeight w:val="552"/>
        </w:trPr>
        <w:tc>
          <w:tcPr>
            <w:tcW w:w="5393" w:type="dxa"/>
            <w:tcBorders>
              <w:bottom w:val="single" w:sz="4" w:space="0" w:color="000000"/>
            </w:tcBorders>
          </w:tcPr>
          <w:p w14:paraId="65C8966E" w14:textId="77777777" w:rsidR="00EF57DD" w:rsidRPr="0092460E" w:rsidRDefault="00EF57DD" w:rsidP="003539F9">
            <w:pPr>
              <w:pStyle w:val="TableParagraph"/>
              <w:spacing w:line="240" w:lineRule="exact"/>
              <w:ind w:left="124"/>
              <w:rPr>
                <w:sz w:val="24"/>
                <w:szCs w:val="24"/>
              </w:rPr>
            </w:pPr>
            <w:proofErr w:type="spellStart"/>
            <w:r w:rsidRPr="0092460E">
              <w:rPr>
                <w:w w:val="105"/>
                <w:sz w:val="24"/>
                <w:szCs w:val="24"/>
              </w:rPr>
              <w:t>Содержание</w:t>
            </w:r>
            <w:proofErr w:type="spellEnd"/>
            <w:r w:rsidRPr="0092460E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92460E">
              <w:rPr>
                <w:w w:val="105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4700" w:type="dxa"/>
            <w:tcBorders>
              <w:bottom w:val="single" w:sz="4" w:space="0" w:color="000000"/>
            </w:tcBorders>
          </w:tcPr>
          <w:p w14:paraId="5B3FF524" w14:textId="77777777" w:rsidR="00EF57DD" w:rsidRPr="0092460E" w:rsidRDefault="00EF57DD" w:rsidP="003539F9">
            <w:pPr>
              <w:pStyle w:val="TableParagraph"/>
              <w:spacing w:line="240" w:lineRule="exact"/>
              <w:ind w:left="129"/>
              <w:rPr>
                <w:sz w:val="24"/>
                <w:szCs w:val="24"/>
              </w:rPr>
            </w:pPr>
            <w:proofErr w:type="spellStart"/>
            <w:r w:rsidRPr="0092460E">
              <w:rPr>
                <w:w w:val="105"/>
                <w:sz w:val="24"/>
                <w:szCs w:val="24"/>
              </w:rPr>
              <w:t>Цели</w:t>
            </w:r>
            <w:proofErr w:type="spellEnd"/>
            <w:r w:rsidRPr="0092460E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92460E">
              <w:rPr>
                <w:w w:val="105"/>
                <w:sz w:val="24"/>
                <w:szCs w:val="24"/>
              </w:rPr>
              <w:t>предложения</w:t>
            </w:r>
            <w:proofErr w:type="spellEnd"/>
          </w:p>
        </w:tc>
      </w:tr>
      <w:tr w:rsidR="0092460E" w:rsidRPr="008D5754" w14:paraId="1315E329" w14:textId="77777777" w:rsidTr="001B3046">
        <w:trPr>
          <w:trHeight w:val="1312"/>
        </w:trPr>
        <w:tc>
          <w:tcPr>
            <w:tcW w:w="5393" w:type="dxa"/>
            <w:tcBorders>
              <w:top w:val="single" w:sz="4" w:space="0" w:color="000000"/>
            </w:tcBorders>
          </w:tcPr>
          <w:p w14:paraId="51A9432D" w14:textId="77777777" w:rsidR="00EF57DD" w:rsidRPr="0092460E" w:rsidRDefault="00EF57DD" w:rsidP="003539F9">
            <w:pPr>
              <w:pStyle w:val="TableParagraph"/>
              <w:tabs>
                <w:tab w:val="left" w:pos="1520"/>
                <w:tab w:val="left" w:pos="1868"/>
                <w:tab w:val="left" w:pos="2619"/>
                <w:tab w:val="left" w:pos="3079"/>
                <w:tab w:val="left" w:pos="4038"/>
              </w:tabs>
              <w:spacing w:line="240" w:lineRule="exact"/>
              <w:ind w:left="118" w:right="69" w:firstLine="10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position w:val="3"/>
                <w:sz w:val="24"/>
                <w:szCs w:val="24"/>
                <w:lang w:val="ru-RU"/>
              </w:rPr>
              <w:t>Выводы</w:t>
            </w:r>
            <w:r w:rsidRPr="0092460E">
              <w:rPr>
                <w:w w:val="105"/>
                <w:position w:val="3"/>
                <w:sz w:val="24"/>
                <w:szCs w:val="24"/>
                <w:lang w:val="ru-RU"/>
              </w:rPr>
              <w:tab/>
            </w:r>
            <w:r w:rsidRPr="0092460E">
              <w:rPr>
                <w:w w:val="105"/>
                <w:position w:val="2"/>
                <w:sz w:val="24"/>
                <w:szCs w:val="24"/>
                <w:lang w:val="ru-RU"/>
              </w:rPr>
              <w:t>будут</w:t>
            </w:r>
            <w:r w:rsidRPr="0092460E">
              <w:rPr>
                <w:w w:val="105"/>
                <w:position w:val="2"/>
                <w:sz w:val="24"/>
                <w:szCs w:val="24"/>
                <w:lang w:val="ru-RU"/>
              </w:rPr>
              <w:tab/>
            </w:r>
            <w:r w:rsidRPr="0092460E">
              <w:rPr>
                <w:w w:val="105"/>
                <w:position w:val="1"/>
                <w:sz w:val="24"/>
                <w:szCs w:val="24"/>
                <w:lang w:val="ru-RU"/>
              </w:rPr>
              <w:t>сделаны</w:t>
            </w:r>
            <w:r w:rsidRPr="0092460E">
              <w:rPr>
                <w:w w:val="105"/>
                <w:position w:val="1"/>
                <w:sz w:val="24"/>
                <w:szCs w:val="24"/>
                <w:lang w:val="ru-RU"/>
              </w:rPr>
              <w:tab/>
            </w:r>
            <w:r w:rsidRPr="0092460E">
              <w:rPr>
                <w:spacing w:val="-4"/>
                <w:w w:val="105"/>
                <w:sz w:val="24"/>
                <w:szCs w:val="24"/>
                <w:lang w:val="ru-RU"/>
              </w:rPr>
              <w:t xml:space="preserve">после </w:t>
            </w:r>
            <w:r w:rsidRPr="0092460E">
              <w:rPr>
                <w:position w:val="2"/>
                <w:sz w:val="24"/>
                <w:szCs w:val="24"/>
                <w:lang w:val="ru-RU"/>
              </w:rPr>
              <w:t>проведения</w:t>
            </w:r>
            <w:r w:rsidRPr="0092460E">
              <w:rPr>
                <w:position w:val="2"/>
                <w:sz w:val="24"/>
                <w:szCs w:val="24"/>
                <w:lang w:val="ru-RU"/>
              </w:rPr>
              <w:tab/>
            </w:r>
            <w:r w:rsidRPr="0092460E">
              <w:rPr>
                <w:position w:val="2"/>
                <w:sz w:val="24"/>
                <w:szCs w:val="24"/>
                <w:lang w:val="ru-RU"/>
              </w:rPr>
              <w:tab/>
            </w:r>
            <w:r w:rsidRPr="0092460E">
              <w:rPr>
                <w:w w:val="105"/>
                <w:position w:val="1"/>
                <w:sz w:val="24"/>
                <w:szCs w:val="24"/>
                <w:lang w:val="ru-RU"/>
              </w:rPr>
              <w:t>оценки</w:t>
            </w:r>
            <w:r w:rsidRPr="0092460E">
              <w:rPr>
                <w:w w:val="105"/>
                <w:position w:val="1"/>
                <w:sz w:val="24"/>
                <w:szCs w:val="24"/>
                <w:lang w:val="ru-RU"/>
              </w:rPr>
              <w:tab/>
            </w:r>
            <w:r w:rsidRPr="0092460E">
              <w:rPr>
                <w:sz w:val="24"/>
                <w:szCs w:val="24"/>
                <w:lang w:val="ru-RU"/>
              </w:rPr>
              <w:t>фактического</w:t>
            </w:r>
          </w:p>
          <w:p w14:paraId="6582F0D5" w14:textId="656D1640" w:rsidR="00EF57DD" w:rsidRPr="0092460E" w:rsidRDefault="00EF57DD" w:rsidP="003539F9">
            <w:pPr>
              <w:pStyle w:val="TableParagraph"/>
              <w:spacing w:line="240" w:lineRule="exact"/>
              <w:ind w:left="115" w:firstLine="12"/>
              <w:rPr>
                <w:sz w:val="24"/>
                <w:szCs w:val="24"/>
                <w:lang w:val="ru-RU"/>
              </w:rPr>
            </w:pPr>
            <w:r w:rsidRPr="0092460E">
              <w:rPr>
                <w:w w:val="105"/>
                <w:position w:val="2"/>
                <w:sz w:val="24"/>
                <w:szCs w:val="24"/>
                <w:lang w:val="ru-RU"/>
              </w:rPr>
              <w:t xml:space="preserve">воздействия </w:t>
            </w:r>
            <w:r w:rsidRPr="0092460E">
              <w:rPr>
                <w:w w:val="105"/>
                <w:sz w:val="24"/>
                <w:szCs w:val="24"/>
                <w:lang w:val="ru-RU"/>
              </w:rPr>
              <w:t>нормативного правового акта</w:t>
            </w:r>
            <w:r w:rsidR="007632BA" w:rsidRPr="0092460E">
              <w:rPr>
                <w:w w:val="105"/>
                <w:sz w:val="24"/>
                <w:szCs w:val="24"/>
                <w:lang w:val="ru-RU"/>
              </w:rPr>
              <w:t xml:space="preserve"> и отражены в заключении об ОФВ </w:t>
            </w:r>
          </w:p>
        </w:tc>
        <w:tc>
          <w:tcPr>
            <w:tcW w:w="4700" w:type="dxa"/>
            <w:tcBorders>
              <w:top w:val="single" w:sz="4" w:space="0" w:color="000000"/>
            </w:tcBorders>
          </w:tcPr>
          <w:p w14:paraId="6B5E1343" w14:textId="77777777" w:rsidR="00EF57DD" w:rsidRPr="0092460E" w:rsidRDefault="00EF57DD" w:rsidP="003539F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</w:tc>
      </w:tr>
    </w:tbl>
    <w:p w14:paraId="5A5DB380" w14:textId="77777777" w:rsidR="00002392" w:rsidRPr="0092460E" w:rsidRDefault="00002392" w:rsidP="003539F9">
      <w:pPr>
        <w:pStyle w:val="a3"/>
        <w:spacing w:line="240" w:lineRule="exact"/>
        <w:rPr>
          <w:sz w:val="24"/>
          <w:szCs w:val="24"/>
          <w:lang w:val="ru-RU"/>
        </w:rPr>
      </w:pPr>
    </w:p>
    <w:p w14:paraId="1D38598A" w14:textId="77777777" w:rsidR="001B3046" w:rsidRPr="0092460E" w:rsidRDefault="00A56774" w:rsidP="003539F9">
      <w:pPr>
        <w:tabs>
          <w:tab w:val="left" w:pos="2761"/>
        </w:tabs>
        <w:spacing w:line="240" w:lineRule="exact"/>
        <w:ind w:left="1276" w:right="441" w:firstLine="284"/>
        <w:jc w:val="both"/>
        <w:rPr>
          <w:sz w:val="24"/>
          <w:szCs w:val="24"/>
          <w:lang w:val="ru-RU"/>
        </w:rPr>
      </w:pPr>
      <w:r w:rsidRPr="0092460E">
        <w:rPr>
          <w:sz w:val="24"/>
          <w:szCs w:val="24"/>
          <w:lang w:val="ru-RU"/>
        </w:rPr>
        <w:t xml:space="preserve">  </w:t>
      </w:r>
    </w:p>
    <w:p w14:paraId="6054DC8A" w14:textId="77777777" w:rsidR="001B3046" w:rsidRPr="0092460E" w:rsidRDefault="001B3046" w:rsidP="003539F9">
      <w:pPr>
        <w:tabs>
          <w:tab w:val="left" w:pos="2761"/>
        </w:tabs>
        <w:spacing w:line="240" w:lineRule="exact"/>
        <w:ind w:left="1276" w:right="441" w:firstLine="284"/>
        <w:jc w:val="both"/>
        <w:rPr>
          <w:sz w:val="24"/>
          <w:szCs w:val="24"/>
          <w:lang w:val="ru-RU"/>
        </w:rPr>
      </w:pPr>
    </w:p>
    <w:p w14:paraId="10925A50" w14:textId="15CFCF6A" w:rsidR="007F1381" w:rsidRPr="0092460E" w:rsidRDefault="00A56774" w:rsidP="003539F9">
      <w:pPr>
        <w:tabs>
          <w:tab w:val="left" w:pos="2761"/>
        </w:tabs>
        <w:spacing w:line="240" w:lineRule="exact"/>
        <w:ind w:left="1276" w:right="441" w:firstLine="284"/>
        <w:jc w:val="both"/>
        <w:rPr>
          <w:sz w:val="24"/>
          <w:szCs w:val="24"/>
          <w:lang w:val="ru-RU"/>
        </w:rPr>
      </w:pPr>
      <w:r w:rsidRPr="0092460E">
        <w:rPr>
          <w:sz w:val="24"/>
          <w:szCs w:val="24"/>
          <w:lang w:val="ru-RU"/>
        </w:rPr>
        <w:t xml:space="preserve"> </w:t>
      </w:r>
    </w:p>
    <w:p w14:paraId="5538D316" w14:textId="488D0764" w:rsidR="007632BA" w:rsidRPr="0092460E" w:rsidRDefault="001B3046" w:rsidP="003539F9">
      <w:pPr>
        <w:tabs>
          <w:tab w:val="left" w:pos="1776"/>
        </w:tabs>
        <w:spacing w:line="240" w:lineRule="exact"/>
        <w:rPr>
          <w:sz w:val="24"/>
          <w:szCs w:val="24"/>
          <w:lang w:val="ru-RU"/>
        </w:rPr>
      </w:pPr>
      <w:r w:rsidRPr="0092460E">
        <w:rPr>
          <w:sz w:val="24"/>
          <w:szCs w:val="24"/>
          <w:lang w:val="ru-RU"/>
        </w:rPr>
        <w:t xml:space="preserve">                          </w:t>
      </w:r>
      <w:r w:rsidR="00F55C38">
        <w:rPr>
          <w:sz w:val="24"/>
          <w:szCs w:val="24"/>
          <w:lang w:val="ru-RU"/>
        </w:rPr>
        <w:t>Заместитель п</w:t>
      </w:r>
      <w:r w:rsidR="007632BA" w:rsidRPr="0092460E">
        <w:rPr>
          <w:sz w:val="24"/>
          <w:szCs w:val="24"/>
          <w:lang w:val="ru-RU"/>
        </w:rPr>
        <w:t>редседател</w:t>
      </w:r>
      <w:r w:rsidR="00F55C38">
        <w:rPr>
          <w:sz w:val="24"/>
          <w:szCs w:val="24"/>
          <w:lang w:val="ru-RU"/>
        </w:rPr>
        <w:t>я</w:t>
      </w:r>
      <w:r w:rsidRPr="0092460E">
        <w:rPr>
          <w:sz w:val="24"/>
          <w:szCs w:val="24"/>
          <w:lang w:val="ru-RU"/>
        </w:rPr>
        <w:t xml:space="preserve"> </w:t>
      </w:r>
    </w:p>
    <w:p w14:paraId="544BE604" w14:textId="1F33C630" w:rsidR="007632BA" w:rsidRPr="0092460E" w:rsidRDefault="007632BA" w:rsidP="003539F9">
      <w:pPr>
        <w:tabs>
          <w:tab w:val="left" w:pos="1776"/>
        </w:tabs>
        <w:spacing w:line="240" w:lineRule="exact"/>
        <w:rPr>
          <w:sz w:val="24"/>
          <w:szCs w:val="24"/>
          <w:lang w:val="ru-RU"/>
        </w:rPr>
      </w:pPr>
      <w:r w:rsidRPr="0092460E">
        <w:rPr>
          <w:sz w:val="24"/>
          <w:szCs w:val="24"/>
          <w:lang w:val="ru-RU"/>
        </w:rPr>
        <w:t xml:space="preserve">                          комитета экономики                                                                  </w:t>
      </w:r>
      <w:r w:rsidR="001B3046" w:rsidRPr="0092460E">
        <w:rPr>
          <w:sz w:val="24"/>
          <w:szCs w:val="24"/>
          <w:lang w:val="ru-RU"/>
        </w:rPr>
        <w:t xml:space="preserve">                           </w:t>
      </w:r>
      <w:r w:rsidRPr="0092460E">
        <w:rPr>
          <w:sz w:val="24"/>
          <w:szCs w:val="24"/>
          <w:lang w:val="ru-RU"/>
        </w:rPr>
        <w:t xml:space="preserve"> Н.</w:t>
      </w:r>
      <w:r w:rsidR="00F55C38">
        <w:rPr>
          <w:sz w:val="24"/>
          <w:szCs w:val="24"/>
          <w:lang w:val="ru-RU"/>
        </w:rPr>
        <w:t>С</w:t>
      </w:r>
      <w:r w:rsidRPr="0092460E">
        <w:rPr>
          <w:sz w:val="24"/>
          <w:szCs w:val="24"/>
          <w:lang w:val="ru-RU"/>
        </w:rPr>
        <w:t xml:space="preserve">. </w:t>
      </w:r>
      <w:r w:rsidR="00F55C38">
        <w:rPr>
          <w:sz w:val="24"/>
          <w:szCs w:val="24"/>
          <w:lang w:val="ru-RU"/>
        </w:rPr>
        <w:t>Васильева</w:t>
      </w:r>
    </w:p>
    <w:p w14:paraId="569AB3EB" w14:textId="440BDB8E" w:rsidR="007632BA" w:rsidRPr="0092460E" w:rsidRDefault="007632BA" w:rsidP="003539F9">
      <w:pPr>
        <w:tabs>
          <w:tab w:val="left" w:pos="6252"/>
        </w:tabs>
        <w:spacing w:line="240" w:lineRule="exact"/>
        <w:rPr>
          <w:sz w:val="24"/>
          <w:szCs w:val="24"/>
          <w:lang w:val="ru-RU"/>
        </w:rPr>
      </w:pPr>
      <w:r w:rsidRPr="0092460E">
        <w:rPr>
          <w:sz w:val="24"/>
          <w:szCs w:val="24"/>
          <w:lang w:val="ru-RU"/>
        </w:rPr>
        <w:t xml:space="preserve">                    </w:t>
      </w:r>
      <w:r w:rsidRPr="0092460E">
        <w:rPr>
          <w:sz w:val="24"/>
          <w:szCs w:val="24"/>
          <w:lang w:val="ru-RU"/>
        </w:rPr>
        <w:tab/>
      </w:r>
      <w:r w:rsidR="00F55C38">
        <w:rPr>
          <w:sz w:val="24"/>
          <w:szCs w:val="24"/>
          <w:lang w:val="ru-RU"/>
        </w:rPr>
        <w:t>01</w:t>
      </w:r>
      <w:r w:rsidRPr="00921B6F">
        <w:rPr>
          <w:sz w:val="24"/>
          <w:szCs w:val="24"/>
          <w:lang w:val="ru-RU"/>
        </w:rPr>
        <w:t>.</w:t>
      </w:r>
      <w:r w:rsidR="00F55C38">
        <w:rPr>
          <w:sz w:val="24"/>
          <w:szCs w:val="24"/>
          <w:lang w:val="ru-RU"/>
        </w:rPr>
        <w:t>12</w:t>
      </w:r>
      <w:r w:rsidRPr="00921B6F">
        <w:rPr>
          <w:sz w:val="24"/>
          <w:szCs w:val="24"/>
          <w:lang w:val="ru-RU"/>
        </w:rPr>
        <w:t>.202</w:t>
      </w:r>
      <w:r w:rsidR="009B0D34" w:rsidRPr="00921B6F">
        <w:rPr>
          <w:sz w:val="24"/>
          <w:szCs w:val="24"/>
          <w:lang w:val="ru-RU"/>
        </w:rPr>
        <w:t>1</w:t>
      </w:r>
    </w:p>
    <w:p w14:paraId="4FB546FA" w14:textId="4BA5213F" w:rsidR="00187087" w:rsidRPr="003539F9" w:rsidRDefault="007632BA" w:rsidP="003539F9">
      <w:pPr>
        <w:tabs>
          <w:tab w:val="left" w:pos="1776"/>
        </w:tabs>
        <w:spacing w:line="240" w:lineRule="exact"/>
        <w:rPr>
          <w:sz w:val="24"/>
          <w:szCs w:val="24"/>
        </w:rPr>
      </w:pPr>
      <w:r w:rsidRPr="003539F9">
        <w:rPr>
          <w:sz w:val="24"/>
          <w:szCs w:val="24"/>
          <w:lang w:val="ru-RU"/>
        </w:rPr>
        <w:tab/>
      </w:r>
      <w:r w:rsidR="000855FA" w:rsidRPr="003539F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593A93" wp14:editId="5171EAAD">
                <wp:simplePos x="0" y="0"/>
                <wp:positionH relativeFrom="page">
                  <wp:posOffset>7552690</wp:posOffset>
                </wp:positionH>
                <wp:positionV relativeFrom="page">
                  <wp:posOffset>6555740</wp:posOffset>
                </wp:positionV>
                <wp:extent cx="0" cy="0"/>
                <wp:effectExtent l="0" t="0" r="0" b="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C6AB5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7pt,516.2pt" to="594.7pt,5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" strokeweight=".16989mm">
                <w10:wrap anchorx="page" anchory="page"/>
              </v:line>
            </w:pict>
          </mc:Fallback>
        </mc:AlternateContent>
      </w:r>
    </w:p>
    <w:sectPr w:rsidR="00187087" w:rsidRPr="003539F9" w:rsidSect="0092460E">
      <w:pgSz w:w="11900" w:h="16840"/>
      <w:pgMar w:top="426" w:right="40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F0F"/>
    <w:multiLevelType w:val="hybridMultilevel"/>
    <w:tmpl w:val="7C32FBD2"/>
    <w:lvl w:ilvl="0" w:tplc="B6684026">
      <w:start w:val="10"/>
      <w:numFmt w:val="decimal"/>
      <w:lvlText w:val="%1."/>
      <w:lvlJc w:val="left"/>
      <w:pPr>
        <w:ind w:left="2203" w:hanging="360"/>
      </w:pPr>
      <w:rPr>
        <w:rFonts w:hint="default"/>
        <w:color w:val="59595D"/>
        <w:w w:val="105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0A6A3783"/>
    <w:multiLevelType w:val="hybridMultilevel"/>
    <w:tmpl w:val="1A2C639A"/>
    <w:lvl w:ilvl="0" w:tplc="E3421FAA">
      <w:start w:val="6"/>
      <w:numFmt w:val="decimal"/>
      <w:lvlText w:val="%1."/>
      <w:lvlJc w:val="left"/>
      <w:pPr>
        <w:ind w:left="2492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3212" w:hanging="360"/>
      </w:pPr>
    </w:lvl>
    <w:lvl w:ilvl="2" w:tplc="0419001B" w:tentative="1">
      <w:start w:val="1"/>
      <w:numFmt w:val="lowerRoman"/>
      <w:lvlText w:val="%3."/>
      <w:lvlJc w:val="right"/>
      <w:pPr>
        <w:ind w:left="3932" w:hanging="180"/>
      </w:pPr>
    </w:lvl>
    <w:lvl w:ilvl="3" w:tplc="0419000F" w:tentative="1">
      <w:start w:val="1"/>
      <w:numFmt w:val="decimal"/>
      <w:lvlText w:val="%4."/>
      <w:lvlJc w:val="left"/>
      <w:pPr>
        <w:ind w:left="4652" w:hanging="360"/>
      </w:pPr>
    </w:lvl>
    <w:lvl w:ilvl="4" w:tplc="04190019" w:tentative="1">
      <w:start w:val="1"/>
      <w:numFmt w:val="lowerLetter"/>
      <w:lvlText w:val="%5."/>
      <w:lvlJc w:val="left"/>
      <w:pPr>
        <w:ind w:left="5372" w:hanging="360"/>
      </w:pPr>
    </w:lvl>
    <w:lvl w:ilvl="5" w:tplc="0419001B" w:tentative="1">
      <w:start w:val="1"/>
      <w:numFmt w:val="lowerRoman"/>
      <w:lvlText w:val="%6."/>
      <w:lvlJc w:val="right"/>
      <w:pPr>
        <w:ind w:left="6092" w:hanging="180"/>
      </w:pPr>
    </w:lvl>
    <w:lvl w:ilvl="6" w:tplc="0419000F" w:tentative="1">
      <w:start w:val="1"/>
      <w:numFmt w:val="decimal"/>
      <w:lvlText w:val="%7."/>
      <w:lvlJc w:val="left"/>
      <w:pPr>
        <w:ind w:left="6812" w:hanging="360"/>
      </w:pPr>
    </w:lvl>
    <w:lvl w:ilvl="7" w:tplc="04190019" w:tentative="1">
      <w:start w:val="1"/>
      <w:numFmt w:val="lowerLetter"/>
      <w:lvlText w:val="%8."/>
      <w:lvlJc w:val="left"/>
      <w:pPr>
        <w:ind w:left="7532" w:hanging="360"/>
      </w:pPr>
    </w:lvl>
    <w:lvl w:ilvl="8" w:tplc="0419001B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2" w15:restartNumberingAfterBreak="0">
    <w:nsid w:val="13C21E91"/>
    <w:multiLevelType w:val="hybridMultilevel"/>
    <w:tmpl w:val="D90095C4"/>
    <w:lvl w:ilvl="0" w:tplc="2B409692">
      <w:start w:val="8"/>
      <w:numFmt w:val="decimal"/>
      <w:lvlText w:val="%1."/>
      <w:lvlJc w:val="left"/>
      <w:pPr>
        <w:ind w:left="2492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3212" w:hanging="360"/>
      </w:pPr>
    </w:lvl>
    <w:lvl w:ilvl="2" w:tplc="0419001B" w:tentative="1">
      <w:start w:val="1"/>
      <w:numFmt w:val="lowerRoman"/>
      <w:lvlText w:val="%3."/>
      <w:lvlJc w:val="right"/>
      <w:pPr>
        <w:ind w:left="3932" w:hanging="180"/>
      </w:pPr>
    </w:lvl>
    <w:lvl w:ilvl="3" w:tplc="0419000F" w:tentative="1">
      <w:start w:val="1"/>
      <w:numFmt w:val="decimal"/>
      <w:lvlText w:val="%4."/>
      <w:lvlJc w:val="left"/>
      <w:pPr>
        <w:ind w:left="4652" w:hanging="360"/>
      </w:pPr>
    </w:lvl>
    <w:lvl w:ilvl="4" w:tplc="04190019" w:tentative="1">
      <w:start w:val="1"/>
      <w:numFmt w:val="lowerLetter"/>
      <w:lvlText w:val="%5."/>
      <w:lvlJc w:val="left"/>
      <w:pPr>
        <w:ind w:left="5372" w:hanging="360"/>
      </w:pPr>
    </w:lvl>
    <w:lvl w:ilvl="5" w:tplc="0419001B" w:tentative="1">
      <w:start w:val="1"/>
      <w:numFmt w:val="lowerRoman"/>
      <w:lvlText w:val="%6."/>
      <w:lvlJc w:val="right"/>
      <w:pPr>
        <w:ind w:left="6092" w:hanging="180"/>
      </w:pPr>
    </w:lvl>
    <w:lvl w:ilvl="6" w:tplc="0419000F" w:tentative="1">
      <w:start w:val="1"/>
      <w:numFmt w:val="decimal"/>
      <w:lvlText w:val="%7."/>
      <w:lvlJc w:val="left"/>
      <w:pPr>
        <w:ind w:left="6812" w:hanging="360"/>
      </w:pPr>
    </w:lvl>
    <w:lvl w:ilvl="7" w:tplc="04190019" w:tentative="1">
      <w:start w:val="1"/>
      <w:numFmt w:val="lowerLetter"/>
      <w:lvlText w:val="%8."/>
      <w:lvlJc w:val="left"/>
      <w:pPr>
        <w:ind w:left="7532" w:hanging="360"/>
      </w:pPr>
    </w:lvl>
    <w:lvl w:ilvl="8" w:tplc="0419001B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3" w15:restartNumberingAfterBreak="0">
    <w:nsid w:val="189D6B1F"/>
    <w:multiLevelType w:val="hybridMultilevel"/>
    <w:tmpl w:val="82D49F98"/>
    <w:lvl w:ilvl="0" w:tplc="FC0E5BFC">
      <w:start w:val="1"/>
      <w:numFmt w:val="decimal"/>
      <w:lvlText w:val="%1."/>
      <w:lvlJc w:val="left"/>
      <w:pPr>
        <w:ind w:left="2414" w:hanging="282"/>
        <w:jc w:val="right"/>
      </w:pPr>
      <w:rPr>
        <w:rFonts w:hint="default"/>
        <w:w w:val="104"/>
      </w:rPr>
    </w:lvl>
    <w:lvl w:ilvl="1" w:tplc="25D2681E">
      <w:numFmt w:val="bullet"/>
      <w:lvlText w:val="•"/>
      <w:lvlJc w:val="left"/>
      <w:pPr>
        <w:ind w:left="3080" w:hanging="282"/>
      </w:pPr>
      <w:rPr>
        <w:rFonts w:hint="default"/>
      </w:rPr>
    </w:lvl>
    <w:lvl w:ilvl="2" w:tplc="E5582500">
      <w:numFmt w:val="bullet"/>
      <w:lvlText w:val="•"/>
      <w:lvlJc w:val="left"/>
      <w:pPr>
        <w:ind w:left="4004" w:hanging="282"/>
      </w:pPr>
      <w:rPr>
        <w:rFonts w:hint="default"/>
      </w:rPr>
    </w:lvl>
    <w:lvl w:ilvl="3" w:tplc="F5DA46CA">
      <w:numFmt w:val="bullet"/>
      <w:lvlText w:val="•"/>
      <w:lvlJc w:val="left"/>
      <w:pPr>
        <w:ind w:left="4928" w:hanging="282"/>
      </w:pPr>
      <w:rPr>
        <w:rFonts w:hint="default"/>
      </w:rPr>
    </w:lvl>
    <w:lvl w:ilvl="4" w:tplc="28582F04">
      <w:numFmt w:val="bullet"/>
      <w:lvlText w:val="•"/>
      <w:lvlJc w:val="left"/>
      <w:pPr>
        <w:ind w:left="5853" w:hanging="282"/>
      </w:pPr>
      <w:rPr>
        <w:rFonts w:hint="default"/>
      </w:rPr>
    </w:lvl>
    <w:lvl w:ilvl="5" w:tplc="1F6E286A">
      <w:numFmt w:val="bullet"/>
      <w:lvlText w:val="•"/>
      <w:lvlJc w:val="left"/>
      <w:pPr>
        <w:ind w:left="6777" w:hanging="282"/>
      </w:pPr>
      <w:rPr>
        <w:rFonts w:hint="default"/>
      </w:rPr>
    </w:lvl>
    <w:lvl w:ilvl="6" w:tplc="B3F2FAA6">
      <w:numFmt w:val="bullet"/>
      <w:lvlText w:val="•"/>
      <w:lvlJc w:val="left"/>
      <w:pPr>
        <w:ind w:left="7702" w:hanging="282"/>
      </w:pPr>
      <w:rPr>
        <w:rFonts w:hint="default"/>
      </w:rPr>
    </w:lvl>
    <w:lvl w:ilvl="7" w:tplc="5E684360">
      <w:numFmt w:val="bullet"/>
      <w:lvlText w:val="•"/>
      <w:lvlJc w:val="left"/>
      <w:pPr>
        <w:ind w:left="8626" w:hanging="282"/>
      </w:pPr>
      <w:rPr>
        <w:rFonts w:hint="default"/>
      </w:rPr>
    </w:lvl>
    <w:lvl w:ilvl="8" w:tplc="1DC0A95C">
      <w:numFmt w:val="bullet"/>
      <w:lvlText w:val="•"/>
      <w:lvlJc w:val="left"/>
      <w:pPr>
        <w:ind w:left="9551" w:hanging="282"/>
      </w:pPr>
      <w:rPr>
        <w:rFonts w:hint="default"/>
      </w:rPr>
    </w:lvl>
  </w:abstractNum>
  <w:abstractNum w:abstractNumId="4" w15:restartNumberingAfterBreak="0">
    <w:nsid w:val="2C311B60"/>
    <w:multiLevelType w:val="hybridMultilevel"/>
    <w:tmpl w:val="AB9AA532"/>
    <w:lvl w:ilvl="0" w:tplc="29262220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329E0FBE"/>
    <w:multiLevelType w:val="hybridMultilevel"/>
    <w:tmpl w:val="82D49F98"/>
    <w:lvl w:ilvl="0" w:tplc="FC0E5BFC">
      <w:start w:val="1"/>
      <w:numFmt w:val="decimal"/>
      <w:lvlText w:val="%1."/>
      <w:lvlJc w:val="left"/>
      <w:pPr>
        <w:ind w:left="2414" w:hanging="282"/>
        <w:jc w:val="right"/>
      </w:pPr>
      <w:rPr>
        <w:rFonts w:hint="default"/>
        <w:w w:val="104"/>
      </w:rPr>
    </w:lvl>
    <w:lvl w:ilvl="1" w:tplc="25D2681E">
      <w:numFmt w:val="bullet"/>
      <w:lvlText w:val="•"/>
      <w:lvlJc w:val="left"/>
      <w:pPr>
        <w:ind w:left="3080" w:hanging="282"/>
      </w:pPr>
      <w:rPr>
        <w:rFonts w:hint="default"/>
      </w:rPr>
    </w:lvl>
    <w:lvl w:ilvl="2" w:tplc="E5582500">
      <w:numFmt w:val="bullet"/>
      <w:lvlText w:val="•"/>
      <w:lvlJc w:val="left"/>
      <w:pPr>
        <w:ind w:left="4004" w:hanging="282"/>
      </w:pPr>
      <w:rPr>
        <w:rFonts w:hint="default"/>
      </w:rPr>
    </w:lvl>
    <w:lvl w:ilvl="3" w:tplc="F5DA46CA">
      <w:numFmt w:val="bullet"/>
      <w:lvlText w:val="•"/>
      <w:lvlJc w:val="left"/>
      <w:pPr>
        <w:ind w:left="4928" w:hanging="282"/>
      </w:pPr>
      <w:rPr>
        <w:rFonts w:hint="default"/>
      </w:rPr>
    </w:lvl>
    <w:lvl w:ilvl="4" w:tplc="28582F04">
      <w:numFmt w:val="bullet"/>
      <w:lvlText w:val="•"/>
      <w:lvlJc w:val="left"/>
      <w:pPr>
        <w:ind w:left="5853" w:hanging="282"/>
      </w:pPr>
      <w:rPr>
        <w:rFonts w:hint="default"/>
      </w:rPr>
    </w:lvl>
    <w:lvl w:ilvl="5" w:tplc="1F6E286A">
      <w:numFmt w:val="bullet"/>
      <w:lvlText w:val="•"/>
      <w:lvlJc w:val="left"/>
      <w:pPr>
        <w:ind w:left="6777" w:hanging="282"/>
      </w:pPr>
      <w:rPr>
        <w:rFonts w:hint="default"/>
      </w:rPr>
    </w:lvl>
    <w:lvl w:ilvl="6" w:tplc="B3F2FAA6">
      <w:numFmt w:val="bullet"/>
      <w:lvlText w:val="•"/>
      <w:lvlJc w:val="left"/>
      <w:pPr>
        <w:ind w:left="7702" w:hanging="282"/>
      </w:pPr>
      <w:rPr>
        <w:rFonts w:hint="default"/>
      </w:rPr>
    </w:lvl>
    <w:lvl w:ilvl="7" w:tplc="5E684360">
      <w:numFmt w:val="bullet"/>
      <w:lvlText w:val="•"/>
      <w:lvlJc w:val="left"/>
      <w:pPr>
        <w:ind w:left="8626" w:hanging="282"/>
      </w:pPr>
      <w:rPr>
        <w:rFonts w:hint="default"/>
      </w:rPr>
    </w:lvl>
    <w:lvl w:ilvl="8" w:tplc="1DC0A95C">
      <w:numFmt w:val="bullet"/>
      <w:lvlText w:val="•"/>
      <w:lvlJc w:val="left"/>
      <w:pPr>
        <w:ind w:left="9551" w:hanging="282"/>
      </w:pPr>
      <w:rPr>
        <w:rFonts w:hint="default"/>
      </w:rPr>
    </w:lvl>
  </w:abstractNum>
  <w:abstractNum w:abstractNumId="6" w15:restartNumberingAfterBreak="0">
    <w:nsid w:val="32E42480"/>
    <w:multiLevelType w:val="hybridMultilevel"/>
    <w:tmpl w:val="82D49F98"/>
    <w:lvl w:ilvl="0" w:tplc="FC0E5BFC">
      <w:start w:val="1"/>
      <w:numFmt w:val="decimal"/>
      <w:lvlText w:val="%1."/>
      <w:lvlJc w:val="left"/>
      <w:pPr>
        <w:ind w:left="2837" w:hanging="282"/>
        <w:jc w:val="right"/>
      </w:pPr>
      <w:rPr>
        <w:rFonts w:hint="default"/>
        <w:w w:val="104"/>
      </w:rPr>
    </w:lvl>
    <w:lvl w:ilvl="1" w:tplc="25D2681E">
      <w:numFmt w:val="bullet"/>
      <w:lvlText w:val="•"/>
      <w:lvlJc w:val="left"/>
      <w:pPr>
        <w:ind w:left="3080" w:hanging="282"/>
      </w:pPr>
      <w:rPr>
        <w:rFonts w:hint="default"/>
      </w:rPr>
    </w:lvl>
    <w:lvl w:ilvl="2" w:tplc="E5582500">
      <w:numFmt w:val="bullet"/>
      <w:lvlText w:val="•"/>
      <w:lvlJc w:val="left"/>
      <w:pPr>
        <w:ind w:left="4004" w:hanging="282"/>
      </w:pPr>
      <w:rPr>
        <w:rFonts w:hint="default"/>
      </w:rPr>
    </w:lvl>
    <w:lvl w:ilvl="3" w:tplc="F5DA46CA">
      <w:numFmt w:val="bullet"/>
      <w:lvlText w:val="•"/>
      <w:lvlJc w:val="left"/>
      <w:pPr>
        <w:ind w:left="4928" w:hanging="282"/>
      </w:pPr>
      <w:rPr>
        <w:rFonts w:hint="default"/>
      </w:rPr>
    </w:lvl>
    <w:lvl w:ilvl="4" w:tplc="28582F04">
      <w:numFmt w:val="bullet"/>
      <w:lvlText w:val="•"/>
      <w:lvlJc w:val="left"/>
      <w:pPr>
        <w:ind w:left="5853" w:hanging="282"/>
      </w:pPr>
      <w:rPr>
        <w:rFonts w:hint="default"/>
      </w:rPr>
    </w:lvl>
    <w:lvl w:ilvl="5" w:tplc="1F6E286A">
      <w:numFmt w:val="bullet"/>
      <w:lvlText w:val="•"/>
      <w:lvlJc w:val="left"/>
      <w:pPr>
        <w:ind w:left="6777" w:hanging="282"/>
      </w:pPr>
      <w:rPr>
        <w:rFonts w:hint="default"/>
      </w:rPr>
    </w:lvl>
    <w:lvl w:ilvl="6" w:tplc="B3F2FAA6">
      <w:numFmt w:val="bullet"/>
      <w:lvlText w:val="•"/>
      <w:lvlJc w:val="left"/>
      <w:pPr>
        <w:ind w:left="7702" w:hanging="282"/>
      </w:pPr>
      <w:rPr>
        <w:rFonts w:hint="default"/>
      </w:rPr>
    </w:lvl>
    <w:lvl w:ilvl="7" w:tplc="5E684360">
      <w:numFmt w:val="bullet"/>
      <w:lvlText w:val="•"/>
      <w:lvlJc w:val="left"/>
      <w:pPr>
        <w:ind w:left="8626" w:hanging="282"/>
      </w:pPr>
      <w:rPr>
        <w:rFonts w:hint="default"/>
      </w:rPr>
    </w:lvl>
    <w:lvl w:ilvl="8" w:tplc="1DC0A95C">
      <w:numFmt w:val="bullet"/>
      <w:lvlText w:val="•"/>
      <w:lvlJc w:val="left"/>
      <w:pPr>
        <w:ind w:left="9551" w:hanging="282"/>
      </w:pPr>
      <w:rPr>
        <w:rFonts w:hint="default"/>
      </w:rPr>
    </w:lvl>
  </w:abstractNum>
  <w:abstractNum w:abstractNumId="7" w15:restartNumberingAfterBreak="0">
    <w:nsid w:val="4C8D74FF"/>
    <w:multiLevelType w:val="hybridMultilevel"/>
    <w:tmpl w:val="0A663C86"/>
    <w:lvl w:ilvl="0" w:tplc="4F48E28E">
      <w:start w:val="5"/>
      <w:numFmt w:val="decimal"/>
      <w:lvlText w:val="%1"/>
      <w:lvlJc w:val="left"/>
      <w:pPr>
        <w:ind w:left="2492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3212" w:hanging="360"/>
      </w:pPr>
    </w:lvl>
    <w:lvl w:ilvl="2" w:tplc="0419001B" w:tentative="1">
      <w:start w:val="1"/>
      <w:numFmt w:val="lowerRoman"/>
      <w:lvlText w:val="%3."/>
      <w:lvlJc w:val="right"/>
      <w:pPr>
        <w:ind w:left="3932" w:hanging="180"/>
      </w:pPr>
    </w:lvl>
    <w:lvl w:ilvl="3" w:tplc="0419000F" w:tentative="1">
      <w:start w:val="1"/>
      <w:numFmt w:val="decimal"/>
      <w:lvlText w:val="%4."/>
      <w:lvlJc w:val="left"/>
      <w:pPr>
        <w:ind w:left="4652" w:hanging="360"/>
      </w:pPr>
    </w:lvl>
    <w:lvl w:ilvl="4" w:tplc="04190019" w:tentative="1">
      <w:start w:val="1"/>
      <w:numFmt w:val="lowerLetter"/>
      <w:lvlText w:val="%5."/>
      <w:lvlJc w:val="left"/>
      <w:pPr>
        <w:ind w:left="5372" w:hanging="360"/>
      </w:pPr>
    </w:lvl>
    <w:lvl w:ilvl="5" w:tplc="0419001B" w:tentative="1">
      <w:start w:val="1"/>
      <w:numFmt w:val="lowerRoman"/>
      <w:lvlText w:val="%6."/>
      <w:lvlJc w:val="right"/>
      <w:pPr>
        <w:ind w:left="6092" w:hanging="180"/>
      </w:pPr>
    </w:lvl>
    <w:lvl w:ilvl="6" w:tplc="0419000F" w:tentative="1">
      <w:start w:val="1"/>
      <w:numFmt w:val="decimal"/>
      <w:lvlText w:val="%7."/>
      <w:lvlJc w:val="left"/>
      <w:pPr>
        <w:ind w:left="6812" w:hanging="360"/>
      </w:pPr>
    </w:lvl>
    <w:lvl w:ilvl="7" w:tplc="04190019" w:tentative="1">
      <w:start w:val="1"/>
      <w:numFmt w:val="lowerLetter"/>
      <w:lvlText w:val="%8."/>
      <w:lvlJc w:val="left"/>
      <w:pPr>
        <w:ind w:left="7532" w:hanging="360"/>
      </w:pPr>
    </w:lvl>
    <w:lvl w:ilvl="8" w:tplc="0419001B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8" w15:restartNumberingAfterBreak="0">
    <w:nsid w:val="4EE86100"/>
    <w:multiLevelType w:val="hybridMultilevel"/>
    <w:tmpl w:val="D0282AA0"/>
    <w:lvl w:ilvl="0" w:tplc="92007BE0">
      <w:start w:val="7"/>
      <w:numFmt w:val="decimal"/>
      <w:lvlText w:val="%1."/>
      <w:lvlJc w:val="left"/>
      <w:pPr>
        <w:ind w:left="2492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3212" w:hanging="360"/>
      </w:pPr>
    </w:lvl>
    <w:lvl w:ilvl="2" w:tplc="0419001B" w:tentative="1">
      <w:start w:val="1"/>
      <w:numFmt w:val="lowerRoman"/>
      <w:lvlText w:val="%3."/>
      <w:lvlJc w:val="right"/>
      <w:pPr>
        <w:ind w:left="3932" w:hanging="180"/>
      </w:pPr>
    </w:lvl>
    <w:lvl w:ilvl="3" w:tplc="0419000F" w:tentative="1">
      <w:start w:val="1"/>
      <w:numFmt w:val="decimal"/>
      <w:lvlText w:val="%4."/>
      <w:lvlJc w:val="left"/>
      <w:pPr>
        <w:ind w:left="4652" w:hanging="360"/>
      </w:pPr>
    </w:lvl>
    <w:lvl w:ilvl="4" w:tplc="04190019" w:tentative="1">
      <w:start w:val="1"/>
      <w:numFmt w:val="lowerLetter"/>
      <w:lvlText w:val="%5."/>
      <w:lvlJc w:val="left"/>
      <w:pPr>
        <w:ind w:left="5372" w:hanging="360"/>
      </w:pPr>
    </w:lvl>
    <w:lvl w:ilvl="5" w:tplc="0419001B" w:tentative="1">
      <w:start w:val="1"/>
      <w:numFmt w:val="lowerRoman"/>
      <w:lvlText w:val="%6."/>
      <w:lvlJc w:val="right"/>
      <w:pPr>
        <w:ind w:left="6092" w:hanging="180"/>
      </w:pPr>
    </w:lvl>
    <w:lvl w:ilvl="6" w:tplc="0419000F" w:tentative="1">
      <w:start w:val="1"/>
      <w:numFmt w:val="decimal"/>
      <w:lvlText w:val="%7."/>
      <w:lvlJc w:val="left"/>
      <w:pPr>
        <w:ind w:left="6812" w:hanging="360"/>
      </w:pPr>
    </w:lvl>
    <w:lvl w:ilvl="7" w:tplc="04190019" w:tentative="1">
      <w:start w:val="1"/>
      <w:numFmt w:val="lowerLetter"/>
      <w:lvlText w:val="%8."/>
      <w:lvlJc w:val="left"/>
      <w:pPr>
        <w:ind w:left="7532" w:hanging="360"/>
      </w:pPr>
    </w:lvl>
    <w:lvl w:ilvl="8" w:tplc="0419001B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9" w15:restartNumberingAfterBreak="0">
    <w:nsid w:val="68234C7B"/>
    <w:multiLevelType w:val="hybridMultilevel"/>
    <w:tmpl w:val="C5D8A066"/>
    <w:lvl w:ilvl="0" w:tplc="EAA66A32">
      <w:start w:val="11"/>
      <w:numFmt w:val="decimal"/>
      <w:lvlText w:val="%1."/>
      <w:lvlJc w:val="left"/>
      <w:pPr>
        <w:ind w:left="2951" w:hanging="417"/>
      </w:pPr>
      <w:rPr>
        <w:rFonts w:ascii="Times New Roman" w:eastAsia="Times New Roman" w:hAnsi="Times New Roman" w:cs="Times New Roman" w:hint="default"/>
        <w:color w:val="59595D"/>
        <w:spacing w:val="-6"/>
        <w:w w:val="106"/>
        <w:sz w:val="27"/>
        <w:szCs w:val="27"/>
      </w:rPr>
    </w:lvl>
    <w:lvl w:ilvl="1" w:tplc="9E3A8CCE">
      <w:numFmt w:val="bullet"/>
      <w:lvlText w:val="•"/>
      <w:lvlJc w:val="left"/>
      <w:pPr>
        <w:ind w:left="3804" w:hanging="417"/>
      </w:pPr>
      <w:rPr>
        <w:rFonts w:hint="default"/>
      </w:rPr>
    </w:lvl>
    <w:lvl w:ilvl="2" w:tplc="330A8AE6">
      <w:numFmt w:val="bullet"/>
      <w:lvlText w:val="•"/>
      <w:lvlJc w:val="left"/>
      <w:pPr>
        <w:ind w:left="4648" w:hanging="417"/>
      </w:pPr>
      <w:rPr>
        <w:rFonts w:hint="default"/>
      </w:rPr>
    </w:lvl>
    <w:lvl w:ilvl="3" w:tplc="3F84FED8">
      <w:numFmt w:val="bullet"/>
      <w:lvlText w:val="•"/>
      <w:lvlJc w:val="left"/>
      <w:pPr>
        <w:ind w:left="5492" w:hanging="417"/>
      </w:pPr>
      <w:rPr>
        <w:rFonts w:hint="default"/>
      </w:rPr>
    </w:lvl>
    <w:lvl w:ilvl="4" w:tplc="3228AEFA">
      <w:numFmt w:val="bullet"/>
      <w:lvlText w:val="•"/>
      <w:lvlJc w:val="left"/>
      <w:pPr>
        <w:ind w:left="6336" w:hanging="417"/>
      </w:pPr>
      <w:rPr>
        <w:rFonts w:hint="default"/>
      </w:rPr>
    </w:lvl>
    <w:lvl w:ilvl="5" w:tplc="50068DEA">
      <w:numFmt w:val="bullet"/>
      <w:lvlText w:val="•"/>
      <w:lvlJc w:val="left"/>
      <w:pPr>
        <w:ind w:left="7180" w:hanging="417"/>
      </w:pPr>
      <w:rPr>
        <w:rFonts w:hint="default"/>
      </w:rPr>
    </w:lvl>
    <w:lvl w:ilvl="6" w:tplc="BAF0345A">
      <w:numFmt w:val="bullet"/>
      <w:lvlText w:val="•"/>
      <w:lvlJc w:val="left"/>
      <w:pPr>
        <w:ind w:left="8024" w:hanging="417"/>
      </w:pPr>
      <w:rPr>
        <w:rFonts w:hint="default"/>
      </w:rPr>
    </w:lvl>
    <w:lvl w:ilvl="7" w:tplc="D8BE9F38">
      <w:numFmt w:val="bullet"/>
      <w:lvlText w:val="•"/>
      <w:lvlJc w:val="left"/>
      <w:pPr>
        <w:ind w:left="8868" w:hanging="417"/>
      </w:pPr>
      <w:rPr>
        <w:rFonts w:hint="default"/>
      </w:rPr>
    </w:lvl>
    <w:lvl w:ilvl="8" w:tplc="B66A8BE4">
      <w:numFmt w:val="bullet"/>
      <w:lvlText w:val="•"/>
      <w:lvlJc w:val="left"/>
      <w:pPr>
        <w:ind w:left="9712" w:hanging="417"/>
      </w:pPr>
      <w:rPr>
        <w:rFonts w:hint="default"/>
      </w:rPr>
    </w:lvl>
  </w:abstractNum>
  <w:abstractNum w:abstractNumId="10" w15:restartNumberingAfterBreak="0">
    <w:nsid w:val="7081504B"/>
    <w:multiLevelType w:val="hybridMultilevel"/>
    <w:tmpl w:val="6CDCC0C4"/>
    <w:lvl w:ilvl="0" w:tplc="14927DCC">
      <w:start w:val="10"/>
      <w:numFmt w:val="decimal"/>
      <w:lvlText w:val="%1."/>
      <w:lvlJc w:val="left"/>
      <w:pPr>
        <w:ind w:left="2894" w:hanging="360"/>
      </w:pPr>
      <w:rPr>
        <w:rFonts w:hint="default"/>
        <w:color w:val="59595D"/>
        <w:w w:val="105"/>
      </w:rPr>
    </w:lvl>
    <w:lvl w:ilvl="1" w:tplc="04190019" w:tentative="1">
      <w:start w:val="1"/>
      <w:numFmt w:val="lowerLetter"/>
      <w:lvlText w:val="%2."/>
      <w:lvlJc w:val="left"/>
      <w:pPr>
        <w:ind w:left="3614" w:hanging="360"/>
      </w:pPr>
    </w:lvl>
    <w:lvl w:ilvl="2" w:tplc="0419001B" w:tentative="1">
      <w:start w:val="1"/>
      <w:numFmt w:val="lowerRoman"/>
      <w:lvlText w:val="%3."/>
      <w:lvlJc w:val="right"/>
      <w:pPr>
        <w:ind w:left="4334" w:hanging="180"/>
      </w:pPr>
    </w:lvl>
    <w:lvl w:ilvl="3" w:tplc="0419000F" w:tentative="1">
      <w:start w:val="1"/>
      <w:numFmt w:val="decimal"/>
      <w:lvlText w:val="%4."/>
      <w:lvlJc w:val="left"/>
      <w:pPr>
        <w:ind w:left="5054" w:hanging="360"/>
      </w:pPr>
    </w:lvl>
    <w:lvl w:ilvl="4" w:tplc="04190019" w:tentative="1">
      <w:start w:val="1"/>
      <w:numFmt w:val="lowerLetter"/>
      <w:lvlText w:val="%5."/>
      <w:lvlJc w:val="left"/>
      <w:pPr>
        <w:ind w:left="5774" w:hanging="360"/>
      </w:pPr>
    </w:lvl>
    <w:lvl w:ilvl="5" w:tplc="0419001B" w:tentative="1">
      <w:start w:val="1"/>
      <w:numFmt w:val="lowerRoman"/>
      <w:lvlText w:val="%6."/>
      <w:lvlJc w:val="right"/>
      <w:pPr>
        <w:ind w:left="6494" w:hanging="180"/>
      </w:pPr>
    </w:lvl>
    <w:lvl w:ilvl="6" w:tplc="0419000F" w:tentative="1">
      <w:start w:val="1"/>
      <w:numFmt w:val="decimal"/>
      <w:lvlText w:val="%7."/>
      <w:lvlJc w:val="left"/>
      <w:pPr>
        <w:ind w:left="7214" w:hanging="360"/>
      </w:pPr>
    </w:lvl>
    <w:lvl w:ilvl="7" w:tplc="04190019" w:tentative="1">
      <w:start w:val="1"/>
      <w:numFmt w:val="lowerLetter"/>
      <w:lvlText w:val="%8."/>
      <w:lvlJc w:val="left"/>
      <w:pPr>
        <w:ind w:left="7934" w:hanging="360"/>
      </w:pPr>
    </w:lvl>
    <w:lvl w:ilvl="8" w:tplc="0419001B" w:tentative="1">
      <w:start w:val="1"/>
      <w:numFmt w:val="lowerRoman"/>
      <w:lvlText w:val="%9."/>
      <w:lvlJc w:val="right"/>
      <w:pPr>
        <w:ind w:left="8654" w:hanging="180"/>
      </w:pPr>
    </w:lvl>
  </w:abstractNum>
  <w:abstractNum w:abstractNumId="11" w15:restartNumberingAfterBreak="0">
    <w:nsid w:val="728F24BC"/>
    <w:multiLevelType w:val="multilevel"/>
    <w:tmpl w:val="371EED2C"/>
    <w:lvl w:ilvl="0">
      <w:start w:val="17"/>
      <w:numFmt w:val="decimal"/>
      <w:lvlText w:val="%1"/>
      <w:lvlJc w:val="left"/>
      <w:pPr>
        <w:ind w:left="2215" w:hanging="7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2215" w:hanging="700"/>
      </w:pPr>
      <w:rPr>
        <w:rFonts w:ascii="Times New Roman" w:eastAsia="Times New Roman" w:hAnsi="Times New Roman" w:cs="Times New Roman" w:hint="default"/>
        <w:color w:val="56575B"/>
        <w:w w:val="103"/>
        <w:sz w:val="27"/>
        <w:szCs w:val="27"/>
      </w:rPr>
    </w:lvl>
    <w:lvl w:ilvl="2">
      <w:start w:val="1"/>
      <w:numFmt w:val="decimal"/>
      <w:lvlText w:val="%3."/>
      <w:lvlJc w:val="left"/>
      <w:pPr>
        <w:ind w:left="2910" w:hanging="697"/>
      </w:pPr>
      <w:rPr>
        <w:rFonts w:hint="default"/>
        <w:spacing w:val="-13"/>
        <w:w w:val="102"/>
      </w:rPr>
    </w:lvl>
    <w:lvl w:ilvl="3">
      <w:numFmt w:val="bullet"/>
      <w:lvlText w:val="•"/>
      <w:lvlJc w:val="left"/>
      <w:pPr>
        <w:ind w:left="4804" w:hanging="697"/>
      </w:pPr>
      <w:rPr>
        <w:rFonts w:hint="default"/>
      </w:rPr>
    </w:lvl>
    <w:lvl w:ilvl="4">
      <w:numFmt w:val="bullet"/>
      <w:lvlText w:val="•"/>
      <w:lvlJc w:val="left"/>
      <w:pPr>
        <w:ind w:left="5746" w:hanging="697"/>
      </w:pPr>
      <w:rPr>
        <w:rFonts w:hint="default"/>
      </w:rPr>
    </w:lvl>
    <w:lvl w:ilvl="5">
      <w:numFmt w:val="bullet"/>
      <w:lvlText w:val="•"/>
      <w:lvlJc w:val="left"/>
      <w:pPr>
        <w:ind w:left="6688" w:hanging="697"/>
      </w:pPr>
      <w:rPr>
        <w:rFonts w:hint="default"/>
      </w:rPr>
    </w:lvl>
    <w:lvl w:ilvl="6">
      <w:numFmt w:val="bullet"/>
      <w:lvlText w:val="•"/>
      <w:lvlJc w:val="left"/>
      <w:pPr>
        <w:ind w:left="7631" w:hanging="697"/>
      </w:pPr>
      <w:rPr>
        <w:rFonts w:hint="default"/>
      </w:rPr>
    </w:lvl>
    <w:lvl w:ilvl="7">
      <w:numFmt w:val="bullet"/>
      <w:lvlText w:val="•"/>
      <w:lvlJc w:val="left"/>
      <w:pPr>
        <w:ind w:left="8573" w:hanging="697"/>
      </w:pPr>
      <w:rPr>
        <w:rFonts w:hint="default"/>
      </w:rPr>
    </w:lvl>
    <w:lvl w:ilvl="8">
      <w:numFmt w:val="bullet"/>
      <w:lvlText w:val="•"/>
      <w:lvlJc w:val="left"/>
      <w:pPr>
        <w:ind w:left="9515" w:hanging="697"/>
      </w:pPr>
      <w:rPr>
        <w:rFonts w:hint="default"/>
      </w:rPr>
    </w:lvl>
  </w:abstractNum>
  <w:abstractNum w:abstractNumId="12" w15:restartNumberingAfterBreak="0">
    <w:nsid w:val="77E6119E"/>
    <w:multiLevelType w:val="hybridMultilevel"/>
    <w:tmpl w:val="82D49F98"/>
    <w:lvl w:ilvl="0" w:tplc="FC0E5BFC">
      <w:start w:val="1"/>
      <w:numFmt w:val="decimal"/>
      <w:lvlText w:val="%1."/>
      <w:lvlJc w:val="left"/>
      <w:pPr>
        <w:ind w:left="2414" w:hanging="282"/>
        <w:jc w:val="right"/>
      </w:pPr>
      <w:rPr>
        <w:rFonts w:hint="default"/>
        <w:w w:val="104"/>
      </w:rPr>
    </w:lvl>
    <w:lvl w:ilvl="1" w:tplc="25D2681E">
      <w:numFmt w:val="bullet"/>
      <w:lvlText w:val="•"/>
      <w:lvlJc w:val="left"/>
      <w:pPr>
        <w:ind w:left="3080" w:hanging="282"/>
      </w:pPr>
      <w:rPr>
        <w:rFonts w:hint="default"/>
      </w:rPr>
    </w:lvl>
    <w:lvl w:ilvl="2" w:tplc="E5582500">
      <w:numFmt w:val="bullet"/>
      <w:lvlText w:val="•"/>
      <w:lvlJc w:val="left"/>
      <w:pPr>
        <w:ind w:left="4004" w:hanging="282"/>
      </w:pPr>
      <w:rPr>
        <w:rFonts w:hint="default"/>
      </w:rPr>
    </w:lvl>
    <w:lvl w:ilvl="3" w:tplc="F5DA46CA">
      <w:numFmt w:val="bullet"/>
      <w:lvlText w:val="•"/>
      <w:lvlJc w:val="left"/>
      <w:pPr>
        <w:ind w:left="4928" w:hanging="282"/>
      </w:pPr>
      <w:rPr>
        <w:rFonts w:hint="default"/>
      </w:rPr>
    </w:lvl>
    <w:lvl w:ilvl="4" w:tplc="28582F04">
      <w:numFmt w:val="bullet"/>
      <w:lvlText w:val="•"/>
      <w:lvlJc w:val="left"/>
      <w:pPr>
        <w:ind w:left="5853" w:hanging="282"/>
      </w:pPr>
      <w:rPr>
        <w:rFonts w:hint="default"/>
      </w:rPr>
    </w:lvl>
    <w:lvl w:ilvl="5" w:tplc="1F6E286A">
      <w:numFmt w:val="bullet"/>
      <w:lvlText w:val="•"/>
      <w:lvlJc w:val="left"/>
      <w:pPr>
        <w:ind w:left="6777" w:hanging="282"/>
      </w:pPr>
      <w:rPr>
        <w:rFonts w:hint="default"/>
      </w:rPr>
    </w:lvl>
    <w:lvl w:ilvl="6" w:tplc="B3F2FAA6">
      <w:numFmt w:val="bullet"/>
      <w:lvlText w:val="•"/>
      <w:lvlJc w:val="left"/>
      <w:pPr>
        <w:ind w:left="7702" w:hanging="282"/>
      </w:pPr>
      <w:rPr>
        <w:rFonts w:hint="default"/>
      </w:rPr>
    </w:lvl>
    <w:lvl w:ilvl="7" w:tplc="5E684360">
      <w:numFmt w:val="bullet"/>
      <w:lvlText w:val="•"/>
      <w:lvlJc w:val="left"/>
      <w:pPr>
        <w:ind w:left="8626" w:hanging="282"/>
      </w:pPr>
      <w:rPr>
        <w:rFonts w:hint="default"/>
      </w:rPr>
    </w:lvl>
    <w:lvl w:ilvl="8" w:tplc="1DC0A95C">
      <w:numFmt w:val="bullet"/>
      <w:lvlText w:val="•"/>
      <w:lvlJc w:val="left"/>
      <w:pPr>
        <w:ind w:left="9551" w:hanging="282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12"/>
  </w:num>
  <w:num w:numId="7">
    <w:abstractNumId w:val="7"/>
  </w:num>
  <w:num w:numId="8">
    <w:abstractNumId w:val="5"/>
  </w:num>
  <w:num w:numId="9">
    <w:abstractNumId w:val="1"/>
  </w:num>
  <w:num w:numId="10">
    <w:abstractNumId w:val="8"/>
  </w:num>
  <w:num w:numId="11">
    <w:abstractNumId w:val="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87"/>
    <w:rsid w:val="00000C1C"/>
    <w:rsid w:val="00002392"/>
    <w:rsid w:val="000050B6"/>
    <w:rsid w:val="00030D5F"/>
    <w:rsid w:val="00040EE9"/>
    <w:rsid w:val="00042E67"/>
    <w:rsid w:val="00051304"/>
    <w:rsid w:val="00061A3E"/>
    <w:rsid w:val="000855FA"/>
    <w:rsid w:val="0009364D"/>
    <w:rsid w:val="000B0B12"/>
    <w:rsid w:val="000B574E"/>
    <w:rsid w:val="000D6068"/>
    <w:rsid w:val="000E261D"/>
    <w:rsid w:val="000E42FF"/>
    <w:rsid w:val="000E5011"/>
    <w:rsid w:val="000E6585"/>
    <w:rsid w:val="000F6783"/>
    <w:rsid w:val="00100177"/>
    <w:rsid w:val="001114FA"/>
    <w:rsid w:val="00111BEE"/>
    <w:rsid w:val="00112717"/>
    <w:rsid w:val="00133E92"/>
    <w:rsid w:val="00152886"/>
    <w:rsid w:val="001718EC"/>
    <w:rsid w:val="00172534"/>
    <w:rsid w:val="001820C0"/>
    <w:rsid w:val="00187087"/>
    <w:rsid w:val="00196781"/>
    <w:rsid w:val="001A21B9"/>
    <w:rsid w:val="001B3046"/>
    <w:rsid w:val="001B3DB4"/>
    <w:rsid w:val="001D01B4"/>
    <w:rsid w:val="0020497E"/>
    <w:rsid w:val="00212390"/>
    <w:rsid w:val="00214F17"/>
    <w:rsid w:val="00216BF0"/>
    <w:rsid w:val="0021757E"/>
    <w:rsid w:val="00217BB1"/>
    <w:rsid w:val="00220D69"/>
    <w:rsid w:val="00223CEE"/>
    <w:rsid w:val="0023426A"/>
    <w:rsid w:val="00246F45"/>
    <w:rsid w:val="002508DF"/>
    <w:rsid w:val="0025255A"/>
    <w:rsid w:val="0027152C"/>
    <w:rsid w:val="00273BC5"/>
    <w:rsid w:val="00281553"/>
    <w:rsid w:val="00282B01"/>
    <w:rsid w:val="002929BF"/>
    <w:rsid w:val="00297F6A"/>
    <w:rsid w:val="002B0EB7"/>
    <w:rsid w:val="002B7EC2"/>
    <w:rsid w:val="002E0C28"/>
    <w:rsid w:val="002E12EF"/>
    <w:rsid w:val="002F0DB2"/>
    <w:rsid w:val="003272F0"/>
    <w:rsid w:val="003404D1"/>
    <w:rsid w:val="00340E15"/>
    <w:rsid w:val="00340E2F"/>
    <w:rsid w:val="003447F3"/>
    <w:rsid w:val="003539F9"/>
    <w:rsid w:val="00361AEB"/>
    <w:rsid w:val="0037189D"/>
    <w:rsid w:val="0038243D"/>
    <w:rsid w:val="003837E3"/>
    <w:rsid w:val="0039097E"/>
    <w:rsid w:val="00392EE1"/>
    <w:rsid w:val="00397703"/>
    <w:rsid w:val="003A04B2"/>
    <w:rsid w:val="003A4B1B"/>
    <w:rsid w:val="003B783B"/>
    <w:rsid w:val="003C190F"/>
    <w:rsid w:val="003C3647"/>
    <w:rsid w:val="003D6806"/>
    <w:rsid w:val="003E021D"/>
    <w:rsid w:val="003E5FC7"/>
    <w:rsid w:val="003E75E2"/>
    <w:rsid w:val="003F0EFC"/>
    <w:rsid w:val="00400A3B"/>
    <w:rsid w:val="00402ADD"/>
    <w:rsid w:val="00405940"/>
    <w:rsid w:val="004255C9"/>
    <w:rsid w:val="00446D23"/>
    <w:rsid w:val="00452B63"/>
    <w:rsid w:val="00472F6F"/>
    <w:rsid w:val="004806A2"/>
    <w:rsid w:val="004A2134"/>
    <w:rsid w:val="004D158D"/>
    <w:rsid w:val="004D4565"/>
    <w:rsid w:val="005049B9"/>
    <w:rsid w:val="005315F3"/>
    <w:rsid w:val="005578BA"/>
    <w:rsid w:val="005B15EF"/>
    <w:rsid w:val="005B1807"/>
    <w:rsid w:val="005B3596"/>
    <w:rsid w:val="005B37DA"/>
    <w:rsid w:val="005B5581"/>
    <w:rsid w:val="005B76BE"/>
    <w:rsid w:val="005E0FBF"/>
    <w:rsid w:val="005E19A5"/>
    <w:rsid w:val="005E447E"/>
    <w:rsid w:val="005E7C5B"/>
    <w:rsid w:val="005F0B48"/>
    <w:rsid w:val="00611498"/>
    <w:rsid w:val="006174C9"/>
    <w:rsid w:val="006417CF"/>
    <w:rsid w:val="006644C9"/>
    <w:rsid w:val="00684653"/>
    <w:rsid w:val="00692061"/>
    <w:rsid w:val="00696F8F"/>
    <w:rsid w:val="006B21E6"/>
    <w:rsid w:val="006B3E71"/>
    <w:rsid w:val="006D127F"/>
    <w:rsid w:val="006E3712"/>
    <w:rsid w:val="00710060"/>
    <w:rsid w:val="00717E91"/>
    <w:rsid w:val="00720F1C"/>
    <w:rsid w:val="0072167E"/>
    <w:rsid w:val="00725B32"/>
    <w:rsid w:val="0073088C"/>
    <w:rsid w:val="007632BA"/>
    <w:rsid w:val="00782664"/>
    <w:rsid w:val="00784019"/>
    <w:rsid w:val="00787D0F"/>
    <w:rsid w:val="007C1E4E"/>
    <w:rsid w:val="007C637D"/>
    <w:rsid w:val="007F1381"/>
    <w:rsid w:val="00812D5E"/>
    <w:rsid w:val="00816A4B"/>
    <w:rsid w:val="00822D95"/>
    <w:rsid w:val="00862ED2"/>
    <w:rsid w:val="00870AB6"/>
    <w:rsid w:val="00870D92"/>
    <w:rsid w:val="0088023A"/>
    <w:rsid w:val="0088456F"/>
    <w:rsid w:val="00887F88"/>
    <w:rsid w:val="0089282E"/>
    <w:rsid w:val="00895CD3"/>
    <w:rsid w:val="008D5754"/>
    <w:rsid w:val="008E64C6"/>
    <w:rsid w:val="008E6815"/>
    <w:rsid w:val="008F7E8F"/>
    <w:rsid w:val="009014FB"/>
    <w:rsid w:val="009145FF"/>
    <w:rsid w:val="00916E76"/>
    <w:rsid w:val="0091727B"/>
    <w:rsid w:val="00921A0D"/>
    <w:rsid w:val="00921B6F"/>
    <w:rsid w:val="0092460E"/>
    <w:rsid w:val="00925B16"/>
    <w:rsid w:val="00935499"/>
    <w:rsid w:val="009731E1"/>
    <w:rsid w:val="009745DB"/>
    <w:rsid w:val="009757D8"/>
    <w:rsid w:val="009764B1"/>
    <w:rsid w:val="009A3492"/>
    <w:rsid w:val="009B0D34"/>
    <w:rsid w:val="009B25FC"/>
    <w:rsid w:val="009C7233"/>
    <w:rsid w:val="009D52FB"/>
    <w:rsid w:val="009F5499"/>
    <w:rsid w:val="00A17245"/>
    <w:rsid w:val="00A377FD"/>
    <w:rsid w:val="00A56774"/>
    <w:rsid w:val="00A56EEB"/>
    <w:rsid w:val="00A65AF6"/>
    <w:rsid w:val="00A71AAD"/>
    <w:rsid w:val="00A73B89"/>
    <w:rsid w:val="00A80494"/>
    <w:rsid w:val="00A8270C"/>
    <w:rsid w:val="00A84D37"/>
    <w:rsid w:val="00A8671E"/>
    <w:rsid w:val="00A92274"/>
    <w:rsid w:val="00AA26C5"/>
    <w:rsid w:val="00AD5EA4"/>
    <w:rsid w:val="00AF0182"/>
    <w:rsid w:val="00B309A4"/>
    <w:rsid w:val="00B37EC8"/>
    <w:rsid w:val="00B62F26"/>
    <w:rsid w:val="00B65E9E"/>
    <w:rsid w:val="00B670A2"/>
    <w:rsid w:val="00B86350"/>
    <w:rsid w:val="00BA2F1A"/>
    <w:rsid w:val="00BB408F"/>
    <w:rsid w:val="00BB59E1"/>
    <w:rsid w:val="00BC2A04"/>
    <w:rsid w:val="00BC436F"/>
    <w:rsid w:val="00BC5389"/>
    <w:rsid w:val="00BE3788"/>
    <w:rsid w:val="00BE3AF4"/>
    <w:rsid w:val="00BF71D0"/>
    <w:rsid w:val="00BF76D3"/>
    <w:rsid w:val="00C14124"/>
    <w:rsid w:val="00C318FE"/>
    <w:rsid w:val="00C354CC"/>
    <w:rsid w:val="00C366B6"/>
    <w:rsid w:val="00C42391"/>
    <w:rsid w:val="00C42521"/>
    <w:rsid w:val="00C432F0"/>
    <w:rsid w:val="00C73897"/>
    <w:rsid w:val="00C87EBC"/>
    <w:rsid w:val="00CA588B"/>
    <w:rsid w:val="00CC0A62"/>
    <w:rsid w:val="00CE12B0"/>
    <w:rsid w:val="00D22148"/>
    <w:rsid w:val="00D372D2"/>
    <w:rsid w:val="00D55748"/>
    <w:rsid w:val="00D644E3"/>
    <w:rsid w:val="00D67B8E"/>
    <w:rsid w:val="00D90A63"/>
    <w:rsid w:val="00D95809"/>
    <w:rsid w:val="00DA2027"/>
    <w:rsid w:val="00DC79B4"/>
    <w:rsid w:val="00DD4F22"/>
    <w:rsid w:val="00DE291F"/>
    <w:rsid w:val="00DE3BD7"/>
    <w:rsid w:val="00DF1CD7"/>
    <w:rsid w:val="00DF6FB3"/>
    <w:rsid w:val="00E1439F"/>
    <w:rsid w:val="00E34A5F"/>
    <w:rsid w:val="00E36636"/>
    <w:rsid w:val="00E553D8"/>
    <w:rsid w:val="00E73CCF"/>
    <w:rsid w:val="00E73F60"/>
    <w:rsid w:val="00E75C3C"/>
    <w:rsid w:val="00E93041"/>
    <w:rsid w:val="00EA7680"/>
    <w:rsid w:val="00EE007B"/>
    <w:rsid w:val="00EE209E"/>
    <w:rsid w:val="00EE7198"/>
    <w:rsid w:val="00EF079F"/>
    <w:rsid w:val="00EF1C56"/>
    <w:rsid w:val="00EF57DD"/>
    <w:rsid w:val="00EF6C30"/>
    <w:rsid w:val="00EF7190"/>
    <w:rsid w:val="00F128C3"/>
    <w:rsid w:val="00F159BC"/>
    <w:rsid w:val="00F2426A"/>
    <w:rsid w:val="00F55C38"/>
    <w:rsid w:val="00F719F9"/>
    <w:rsid w:val="00F86E4C"/>
    <w:rsid w:val="00FA67DE"/>
    <w:rsid w:val="00FB49CF"/>
    <w:rsid w:val="00FC0BD4"/>
    <w:rsid w:val="00FC1880"/>
    <w:rsid w:val="00FE1890"/>
    <w:rsid w:val="00FE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CF60"/>
  <w15:docId w15:val="{944AA3C2-AADA-4399-BCE8-E5D16122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998" w:hanging="294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9364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9364D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361AE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8">
    <w:name w:val="Strong"/>
    <w:uiPriority w:val="22"/>
    <w:qFormat/>
    <w:rsid w:val="00361A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admin.r&#1085;," TargetMode="External"/><Relationship Id="rId13" Type="http://schemas.openxmlformats.org/officeDocument/2006/relationships/hyperlink" Target="mailto:invest@boradmi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oradmin.ru," TargetMode="External"/><Relationship Id="rId12" Type="http://schemas.openxmlformats.org/officeDocument/2006/relationships/hyperlink" Target="https://www.boradmin.ru/protcedura-ofv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regulation.novreg.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egulation.novreg.ru/Dashboa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gulation.novre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832AB-795C-482A-A073-53770B08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3929</TotalTime>
  <Pages>6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Васильева Наталья Сергеевна</cp:lastModifiedBy>
  <cp:revision>250</cp:revision>
  <cp:lastPrinted>2021-12-06T10:29:00Z</cp:lastPrinted>
  <dcterms:created xsi:type="dcterms:W3CDTF">2020-11-11T07:09:00Z</dcterms:created>
  <dcterms:modified xsi:type="dcterms:W3CDTF">2021-12-08T08:47:00Z</dcterms:modified>
</cp:coreProperties>
</file>